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E1E5D" w14:textId="77777777" w:rsidR="006957E2" w:rsidRPr="006957E2" w:rsidRDefault="006957E2" w:rsidP="006957E2">
      <w:pPr>
        <w:widowControl/>
        <w:autoSpaceDE/>
        <w:autoSpaceDN/>
        <w:spacing w:before="100" w:beforeAutospacing="1" w:after="100" w:afterAutospacing="1"/>
        <w:rPr>
          <w:rFonts w:ascii="Times New Roman" w:eastAsia="Times New Roman" w:hAnsi="Times New Roman" w:cs="Times New Roman"/>
          <w:sz w:val="24"/>
          <w:szCs w:val="24"/>
          <w:lang w:val="es-MX" w:eastAsia="es-MX"/>
        </w:rPr>
      </w:pPr>
      <w:r w:rsidRPr="006957E2">
        <w:rPr>
          <w:rFonts w:ascii="Times New Roman" w:eastAsia="Times New Roman" w:hAnsi="Times New Roman" w:cs="Times New Roman"/>
          <w:noProof/>
          <w:sz w:val="24"/>
          <w:szCs w:val="24"/>
          <w:lang w:val="es-MX" w:eastAsia="es-MX"/>
        </w:rPr>
        <w:drawing>
          <wp:anchor distT="0" distB="0" distL="114300" distR="114300" simplePos="0" relativeHeight="487597056" behindDoc="0" locked="0" layoutInCell="1" allowOverlap="1" wp14:anchorId="3E7F1429" wp14:editId="2C353C4B">
            <wp:simplePos x="876300" y="904875"/>
            <wp:positionH relativeFrom="margin">
              <wp:align>left</wp:align>
            </wp:positionH>
            <wp:positionV relativeFrom="margin">
              <wp:align>center</wp:align>
            </wp:positionV>
            <wp:extent cx="6160577" cy="3638550"/>
            <wp:effectExtent l="0" t="0" r="0" b="0"/>
            <wp:wrapSquare wrapText="bothSides"/>
            <wp:docPr id="1" name="Imagen 1" descr="C:\Users\Compu01\Downloads\LOGO CABO CORRIENTES JAL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u01\Downloads\LOGO CABO CORRIENTES JAL_page-0001.jpg"/>
                    <pic:cNvPicPr>
                      <a:picLocks noChangeAspect="1" noChangeArrowheads="1"/>
                    </pic:cNvPicPr>
                  </pic:nvPicPr>
                  <pic:blipFill rotWithShape="1">
                    <a:blip r:embed="rId8">
                      <a:extLst>
                        <a:ext uri="{28A0092B-C50C-407E-A947-70E740481C1C}">
                          <a14:useLocalDpi xmlns:a14="http://schemas.microsoft.com/office/drawing/2010/main" val="0"/>
                        </a:ext>
                      </a:extLst>
                    </a:blip>
                    <a:srcRect l="-1" t="30792" r="298" b="27602"/>
                    <a:stretch/>
                  </pic:blipFill>
                  <pic:spPr bwMode="auto">
                    <a:xfrm>
                      <a:off x="0" y="0"/>
                      <a:ext cx="6160577" cy="3638550"/>
                    </a:xfrm>
                    <a:prstGeom prst="rect">
                      <a:avLst/>
                    </a:prstGeom>
                    <a:noFill/>
                    <a:ln>
                      <a:noFill/>
                    </a:ln>
                    <a:extLst>
                      <a:ext uri="{53640926-AAD7-44D8-BBD7-CCE9431645EC}">
                        <a14:shadowObscured xmlns:a14="http://schemas.microsoft.com/office/drawing/2010/main"/>
                      </a:ext>
                    </a:extLst>
                  </pic:spPr>
                </pic:pic>
              </a:graphicData>
            </a:graphic>
          </wp:anchor>
        </w:drawing>
      </w:r>
    </w:p>
    <w:p w14:paraId="275FC9A0" w14:textId="77777777" w:rsidR="004610A7" w:rsidRDefault="004610A7" w:rsidP="004610A7">
      <w:pPr>
        <w:pStyle w:val="NormalWeb"/>
      </w:pPr>
    </w:p>
    <w:p w14:paraId="20C6D1EC" w14:textId="77777777" w:rsidR="00172A07" w:rsidRDefault="00172A07">
      <w:pPr>
        <w:pStyle w:val="Textoindependiente"/>
        <w:ind w:left="660"/>
        <w:rPr>
          <w:rFonts w:ascii="Times New Roman"/>
          <w:sz w:val="20"/>
        </w:rPr>
      </w:pPr>
    </w:p>
    <w:p w14:paraId="06701990" w14:textId="77777777" w:rsidR="00172A07" w:rsidRDefault="00172A07">
      <w:pPr>
        <w:pStyle w:val="Textoindependiente"/>
        <w:rPr>
          <w:rFonts w:ascii="Times New Roman"/>
          <w:sz w:val="20"/>
        </w:rPr>
      </w:pPr>
    </w:p>
    <w:p w14:paraId="15916017" w14:textId="77777777" w:rsidR="00172A07" w:rsidRDefault="00172A07">
      <w:pPr>
        <w:pStyle w:val="Textoindependiente"/>
        <w:rPr>
          <w:rFonts w:ascii="Times New Roman"/>
          <w:sz w:val="20"/>
        </w:rPr>
      </w:pPr>
    </w:p>
    <w:p w14:paraId="051FFD5E" w14:textId="77777777" w:rsidR="00172A07" w:rsidRDefault="00172A07">
      <w:pPr>
        <w:pStyle w:val="Textoindependiente"/>
        <w:rPr>
          <w:rFonts w:ascii="Times New Roman"/>
          <w:sz w:val="20"/>
        </w:rPr>
      </w:pPr>
    </w:p>
    <w:p w14:paraId="3747BCAA" w14:textId="77777777" w:rsidR="00172A07" w:rsidRDefault="00172A07">
      <w:pPr>
        <w:pStyle w:val="Textoindependiente"/>
        <w:rPr>
          <w:rFonts w:ascii="Times New Roman"/>
          <w:sz w:val="20"/>
        </w:rPr>
      </w:pPr>
    </w:p>
    <w:p w14:paraId="561DA477" w14:textId="77777777" w:rsidR="00172A07" w:rsidRDefault="00172A07">
      <w:pPr>
        <w:pStyle w:val="Textoindependiente"/>
        <w:rPr>
          <w:rFonts w:ascii="Times New Roman"/>
          <w:sz w:val="20"/>
        </w:rPr>
      </w:pPr>
    </w:p>
    <w:p w14:paraId="4A3B59D9" w14:textId="77777777" w:rsidR="00172A07" w:rsidRDefault="00172A07">
      <w:pPr>
        <w:pStyle w:val="Textoindependiente"/>
        <w:rPr>
          <w:rFonts w:ascii="Times New Roman"/>
          <w:sz w:val="20"/>
        </w:rPr>
      </w:pPr>
    </w:p>
    <w:p w14:paraId="61F2B3E5" w14:textId="77777777" w:rsidR="00172A07" w:rsidRDefault="00172A07">
      <w:pPr>
        <w:pStyle w:val="Textoindependiente"/>
        <w:rPr>
          <w:rFonts w:ascii="Times New Roman"/>
          <w:sz w:val="20"/>
        </w:rPr>
      </w:pPr>
    </w:p>
    <w:p w14:paraId="36EC3EC5" w14:textId="77777777" w:rsidR="00172A07" w:rsidRDefault="00172A07">
      <w:pPr>
        <w:pStyle w:val="Textoindependiente"/>
        <w:rPr>
          <w:rFonts w:ascii="Times New Roman"/>
          <w:sz w:val="20"/>
        </w:rPr>
      </w:pPr>
    </w:p>
    <w:p w14:paraId="2030D898" w14:textId="77777777" w:rsidR="00172A07" w:rsidRDefault="00172A07">
      <w:pPr>
        <w:pStyle w:val="Textoindependiente"/>
        <w:rPr>
          <w:rFonts w:ascii="Times New Roman"/>
          <w:sz w:val="20"/>
        </w:rPr>
      </w:pPr>
    </w:p>
    <w:p w14:paraId="0CF20E92" w14:textId="77777777" w:rsidR="00172A07" w:rsidRDefault="00172A07">
      <w:pPr>
        <w:pStyle w:val="Textoindependiente"/>
        <w:rPr>
          <w:rFonts w:ascii="Times New Roman"/>
          <w:sz w:val="20"/>
        </w:rPr>
      </w:pPr>
    </w:p>
    <w:p w14:paraId="3D25B83A" w14:textId="77777777" w:rsidR="00172A07" w:rsidRDefault="00172A07">
      <w:pPr>
        <w:pStyle w:val="Textoindependiente"/>
        <w:rPr>
          <w:rFonts w:ascii="Times New Roman"/>
          <w:sz w:val="20"/>
        </w:rPr>
      </w:pPr>
    </w:p>
    <w:p w14:paraId="6B1963F5" w14:textId="77777777" w:rsidR="00172A07" w:rsidRDefault="00172A07">
      <w:pPr>
        <w:pStyle w:val="Textoindependiente"/>
        <w:rPr>
          <w:rFonts w:ascii="Times New Roman"/>
          <w:sz w:val="20"/>
        </w:rPr>
      </w:pPr>
    </w:p>
    <w:p w14:paraId="481C9481" w14:textId="77777777" w:rsidR="00172A07" w:rsidRDefault="00172A07">
      <w:pPr>
        <w:pStyle w:val="Textoindependiente"/>
        <w:rPr>
          <w:rFonts w:ascii="Times New Roman"/>
          <w:sz w:val="20"/>
        </w:rPr>
      </w:pPr>
    </w:p>
    <w:p w14:paraId="0B7A054A" w14:textId="77777777" w:rsidR="00172A07" w:rsidRDefault="00172A07">
      <w:pPr>
        <w:pStyle w:val="Textoindependiente"/>
        <w:rPr>
          <w:rFonts w:ascii="Times New Roman"/>
          <w:sz w:val="20"/>
        </w:rPr>
      </w:pPr>
    </w:p>
    <w:p w14:paraId="632994FD" w14:textId="77777777" w:rsidR="00172A07" w:rsidRDefault="00172A07">
      <w:pPr>
        <w:pStyle w:val="Textoindependiente"/>
        <w:rPr>
          <w:rFonts w:ascii="Times New Roman"/>
          <w:sz w:val="20"/>
        </w:rPr>
      </w:pPr>
    </w:p>
    <w:p w14:paraId="4D459516" w14:textId="77777777" w:rsidR="00172A07" w:rsidRDefault="00172A07">
      <w:pPr>
        <w:pStyle w:val="Textoindependiente"/>
        <w:rPr>
          <w:rFonts w:ascii="Times New Roman"/>
          <w:sz w:val="20"/>
        </w:rPr>
      </w:pPr>
    </w:p>
    <w:p w14:paraId="01754B68" w14:textId="77777777" w:rsidR="00172A07" w:rsidRDefault="00172A07">
      <w:pPr>
        <w:pStyle w:val="Textoindependiente"/>
        <w:rPr>
          <w:rFonts w:ascii="Times New Roman"/>
          <w:sz w:val="20"/>
        </w:rPr>
      </w:pPr>
    </w:p>
    <w:p w14:paraId="0BDA832A" w14:textId="77777777" w:rsidR="00172A07" w:rsidRDefault="00172A07">
      <w:pPr>
        <w:pStyle w:val="Textoindependiente"/>
        <w:rPr>
          <w:rFonts w:ascii="Times New Roman"/>
          <w:sz w:val="20"/>
        </w:rPr>
      </w:pPr>
    </w:p>
    <w:p w14:paraId="58E6A671" w14:textId="77777777" w:rsidR="00172A07" w:rsidRDefault="00172A07">
      <w:pPr>
        <w:pStyle w:val="Textoindependiente"/>
        <w:rPr>
          <w:rFonts w:ascii="Times New Roman"/>
          <w:sz w:val="20"/>
        </w:rPr>
      </w:pPr>
    </w:p>
    <w:p w14:paraId="238C2DA2" w14:textId="77777777" w:rsidR="00172A07" w:rsidRDefault="00172A07">
      <w:pPr>
        <w:pStyle w:val="Textoindependiente"/>
        <w:spacing w:before="9"/>
        <w:rPr>
          <w:rFonts w:ascii="Times New Roman"/>
          <w:sz w:val="28"/>
        </w:rPr>
      </w:pPr>
    </w:p>
    <w:p w14:paraId="53BF6349" w14:textId="77777777" w:rsidR="006F5A39" w:rsidRDefault="006F5A39">
      <w:pPr>
        <w:pStyle w:val="Ttulo"/>
        <w:spacing w:line="280" w:lineRule="auto"/>
        <w:rPr>
          <w:w w:val="112"/>
        </w:rPr>
      </w:pPr>
    </w:p>
    <w:p w14:paraId="7050D3A3" w14:textId="77777777" w:rsidR="00877656" w:rsidRDefault="00877656">
      <w:pPr>
        <w:pStyle w:val="Ttulo"/>
        <w:spacing w:line="280" w:lineRule="auto"/>
        <w:rPr>
          <w:w w:val="112"/>
        </w:rPr>
      </w:pPr>
    </w:p>
    <w:p w14:paraId="67D41889" w14:textId="77777777" w:rsidR="00877656" w:rsidRDefault="00877656">
      <w:pPr>
        <w:pStyle w:val="Ttulo"/>
        <w:spacing w:line="280" w:lineRule="auto"/>
        <w:rPr>
          <w:w w:val="112"/>
        </w:rPr>
      </w:pPr>
    </w:p>
    <w:p w14:paraId="4EBE3794" w14:textId="77777777" w:rsidR="00877656" w:rsidRDefault="00877656">
      <w:pPr>
        <w:pStyle w:val="Ttulo"/>
        <w:spacing w:line="280" w:lineRule="auto"/>
        <w:rPr>
          <w:w w:val="112"/>
        </w:rPr>
      </w:pPr>
    </w:p>
    <w:p w14:paraId="7267139C" w14:textId="77777777" w:rsidR="00172A07" w:rsidRPr="00CD714E" w:rsidRDefault="006A5367" w:rsidP="00877656">
      <w:pPr>
        <w:pStyle w:val="Citadestacada"/>
        <w:shd w:val="clear" w:color="auto" w:fill="FFFFFF" w:themeFill="background1"/>
        <w:rPr>
          <w:rFonts w:ascii="Century Gothic" w:hAnsi="Century Gothic"/>
          <w:i w:val="0"/>
          <w:color w:val="auto"/>
          <w:sz w:val="56"/>
        </w:rPr>
      </w:pPr>
      <w:r w:rsidRPr="00CD714E">
        <w:rPr>
          <w:rFonts w:ascii="Century Gothic" w:hAnsi="Century Gothic"/>
          <w:i w:val="0"/>
          <w:color w:val="auto"/>
          <w:w w:val="112"/>
          <w:sz w:val="56"/>
        </w:rPr>
        <w:t>G</w:t>
      </w:r>
      <w:r w:rsidRPr="00CD714E">
        <w:rPr>
          <w:rFonts w:ascii="Century Gothic" w:hAnsi="Century Gothic"/>
          <w:i w:val="0"/>
          <w:color w:val="auto"/>
          <w:w w:val="109"/>
          <w:sz w:val="56"/>
        </w:rPr>
        <w:t>O</w:t>
      </w:r>
      <w:r w:rsidRPr="00CD714E">
        <w:rPr>
          <w:rFonts w:ascii="Century Gothic" w:hAnsi="Century Gothic"/>
          <w:i w:val="0"/>
          <w:color w:val="auto"/>
          <w:w w:val="84"/>
          <w:sz w:val="56"/>
        </w:rPr>
        <w:t>B</w:t>
      </w:r>
      <w:r w:rsidRPr="00CD714E">
        <w:rPr>
          <w:rFonts w:ascii="Century Gothic" w:hAnsi="Century Gothic"/>
          <w:i w:val="0"/>
          <w:color w:val="auto"/>
          <w:w w:val="57"/>
          <w:sz w:val="56"/>
        </w:rPr>
        <w:t>I</w:t>
      </w:r>
      <w:r w:rsidRPr="00CD714E">
        <w:rPr>
          <w:rFonts w:ascii="Century Gothic" w:hAnsi="Century Gothic"/>
          <w:i w:val="0"/>
          <w:color w:val="auto"/>
          <w:w w:val="84"/>
          <w:sz w:val="56"/>
        </w:rPr>
        <w:t>E</w:t>
      </w:r>
      <w:r w:rsidRPr="00CD714E">
        <w:rPr>
          <w:rFonts w:ascii="Century Gothic" w:hAnsi="Century Gothic"/>
          <w:i w:val="0"/>
          <w:color w:val="auto"/>
          <w:spacing w:val="-2"/>
          <w:w w:val="79"/>
          <w:sz w:val="56"/>
        </w:rPr>
        <w:t>R</w:t>
      </w:r>
      <w:r w:rsidRPr="00CD714E">
        <w:rPr>
          <w:rFonts w:ascii="Century Gothic" w:hAnsi="Century Gothic"/>
          <w:i w:val="0"/>
          <w:color w:val="auto"/>
          <w:spacing w:val="-1"/>
          <w:w w:val="95"/>
          <w:sz w:val="56"/>
        </w:rPr>
        <w:t>N</w:t>
      </w:r>
      <w:r w:rsidRPr="00CD714E">
        <w:rPr>
          <w:rFonts w:ascii="Century Gothic" w:hAnsi="Century Gothic"/>
          <w:i w:val="0"/>
          <w:color w:val="auto"/>
          <w:w w:val="109"/>
          <w:sz w:val="56"/>
        </w:rPr>
        <w:t>O</w:t>
      </w:r>
      <w:r w:rsidRPr="00CD714E">
        <w:rPr>
          <w:rFonts w:ascii="Century Gothic" w:hAnsi="Century Gothic"/>
          <w:i w:val="0"/>
          <w:color w:val="auto"/>
          <w:spacing w:val="16"/>
          <w:sz w:val="56"/>
        </w:rPr>
        <w:t xml:space="preserve"> </w:t>
      </w:r>
      <w:r w:rsidRPr="00CD714E">
        <w:rPr>
          <w:rFonts w:ascii="Century Gothic" w:hAnsi="Century Gothic"/>
          <w:i w:val="0"/>
          <w:color w:val="auto"/>
          <w:sz w:val="56"/>
        </w:rPr>
        <w:t>M</w:t>
      </w:r>
      <w:r w:rsidRPr="00CD714E">
        <w:rPr>
          <w:rFonts w:ascii="Century Gothic" w:hAnsi="Century Gothic"/>
          <w:i w:val="0"/>
          <w:color w:val="auto"/>
          <w:w w:val="86"/>
          <w:sz w:val="56"/>
        </w:rPr>
        <w:t>U</w:t>
      </w:r>
      <w:r w:rsidRPr="00CD714E">
        <w:rPr>
          <w:rFonts w:ascii="Century Gothic" w:hAnsi="Century Gothic"/>
          <w:i w:val="0"/>
          <w:color w:val="auto"/>
          <w:spacing w:val="-1"/>
          <w:w w:val="95"/>
          <w:sz w:val="56"/>
        </w:rPr>
        <w:t>N</w:t>
      </w:r>
      <w:r w:rsidRPr="00CD714E">
        <w:rPr>
          <w:rFonts w:ascii="Century Gothic" w:hAnsi="Century Gothic"/>
          <w:i w:val="0"/>
          <w:color w:val="auto"/>
          <w:w w:val="57"/>
          <w:sz w:val="56"/>
        </w:rPr>
        <w:t>I</w:t>
      </w:r>
      <w:r w:rsidRPr="00CD714E">
        <w:rPr>
          <w:rFonts w:ascii="Century Gothic" w:hAnsi="Century Gothic"/>
          <w:i w:val="0"/>
          <w:color w:val="auto"/>
          <w:spacing w:val="-3"/>
          <w:w w:val="116"/>
          <w:sz w:val="56"/>
        </w:rPr>
        <w:t>C</w:t>
      </w:r>
      <w:r w:rsidRPr="00CD714E">
        <w:rPr>
          <w:rFonts w:ascii="Century Gothic" w:hAnsi="Century Gothic"/>
          <w:i w:val="0"/>
          <w:color w:val="auto"/>
          <w:w w:val="57"/>
          <w:sz w:val="56"/>
        </w:rPr>
        <w:t>I</w:t>
      </w:r>
      <w:r w:rsidRPr="00CD714E">
        <w:rPr>
          <w:rFonts w:ascii="Century Gothic" w:hAnsi="Century Gothic"/>
          <w:i w:val="0"/>
          <w:color w:val="auto"/>
          <w:spacing w:val="-1"/>
          <w:w w:val="85"/>
          <w:sz w:val="56"/>
        </w:rPr>
        <w:t>P</w:t>
      </w:r>
      <w:r w:rsidRPr="00CD714E">
        <w:rPr>
          <w:rFonts w:ascii="Century Gothic" w:hAnsi="Century Gothic"/>
          <w:i w:val="0"/>
          <w:color w:val="auto"/>
          <w:spacing w:val="1"/>
          <w:w w:val="108"/>
          <w:sz w:val="56"/>
        </w:rPr>
        <w:t>A</w:t>
      </w:r>
      <w:r w:rsidRPr="00CD714E">
        <w:rPr>
          <w:rFonts w:ascii="Century Gothic" w:hAnsi="Century Gothic"/>
          <w:i w:val="0"/>
          <w:color w:val="auto"/>
          <w:w w:val="76"/>
          <w:sz w:val="56"/>
        </w:rPr>
        <w:t>L</w:t>
      </w:r>
      <w:r w:rsidRPr="00CD714E">
        <w:rPr>
          <w:rFonts w:ascii="Century Gothic" w:hAnsi="Century Gothic"/>
          <w:i w:val="0"/>
          <w:color w:val="auto"/>
          <w:spacing w:val="15"/>
          <w:sz w:val="56"/>
        </w:rPr>
        <w:t xml:space="preserve"> </w:t>
      </w:r>
      <w:r w:rsidRPr="00CD714E">
        <w:rPr>
          <w:rFonts w:ascii="Century Gothic" w:hAnsi="Century Gothic"/>
          <w:i w:val="0"/>
          <w:color w:val="auto"/>
          <w:w w:val="92"/>
          <w:sz w:val="56"/>
        </w:rPr>
        <w:t>D</w:t>
      </w:r>
      <w:r w:rsidRPr="00CD714E">
        <w:rPr>
          <w:rFonts w:ascii="Century Gothic" w:hAnsi="Century Gothic"/>
          <w:i w:val="0"/>
          <w:color w:val="auto"/>
          <w:w w:val="84"/>
          <w:sz w:val="56"/>
        </w:rPr>
        <w:t>E</w:t>
      </w:r>
      <w:r w:rsidRPr="00CD714E">
        <w:rPr>
          <w:rFonts w:ascii="Century Gothic" w:hAnsi="Century Gothic"/>
          <w:i w:val="0"/>
          <w:color w:val="auto"/>
          <w:spacing w:val="14"/>
          <w:sz w:val="56"/>
        </w:rPr>
        <w:t xml:space="preserve"> </w:t>
      </w:r>
      <w:r w:rsidRPr="00CD714E">
        <w:rPr>
          <w:rFonts w:ascii="Century Gothic" w:hAnsi="Century Gothic"/>
          <w:i w:val="0"/>
          <w:color w:val="auto"/>
          <w:spacing w:val="-3"/>
          <w:w w:val="116"/>
          <w:sz w:val="56"/>
        </w:rPr>
        <w:t>C</w:t>
      </w:r>
      <w:r w:rsidRPr="00CD714E">
        <w:rPr>
          <w:rFonts w:ascii="Century Gothic" w:hAnsi="Century Gothic"/>
          <w:i w:val="0"/>
          <w:color w:val="auto"/>
          <w:spacing w:val="1"/>
          <w:w w:val="108"/>
          <w:sz w:val="56"/>
        </w:rPr>
        <w:t>A</w:t>
      </w:r>
      <w:r w:rsidRPr="00CD714E">
        <w:rPr>
          <w:rFonts w:ascii="Century Gothic" w:hAnsi="Century Gothic"/>
          <w:i w:val="0"/>
          <w:color w:val="auto"/>
          <w:w w:val="84"/>
          <w:sz w:val="56"/>
        </w:rPr>
        <w:t>B</w:t>
      </w:r>
      <w:r w:rsidRPr="00CD714E">
        <w:rPr>
          <w:rFonts w:ascii="Century Gothic" w:hAnsi="Century Gothic"/>
          <w:i w:val="0"/>
          <w:color w:val="auto"/>
          <w:w w:val="109"/>
          <w:sz w:val="56"/>
        </w:rPr>
        <w:t xml:space="preserve">O </w:t>
      </w:r>
      <w:r w:rsidRPr="00CD714E">
        <w:rPr>
          <w:rFonts w:ascii="Century Gothic" w:hAnsi="Century Gothic"/>
          <w:i w:val="0"/>
          <w:color w:val="auto"/>
          <w:w w:val="116"/>
          <w:sz w:val="56"/>
        </w:rPr>
        <w:t>C</w:t>
      </w:r>
      <w:r w:rsidRPr="00CD714E">
        <w:rPr>
          <w:rFonts w:ascii="Century Gothic" w:hAnsi="Century Gothic"/>
          <w:i w:val="0"/>
          <w:color w:val="auto"/>
          <w:w w:val="109"/>
          <w:sz w:val="56"/>
        </w:rPr>
        <w:t>O</w:t>
      </w:r>
      <w:r w:rsidRPr="00CD714E">
        <w:rPr>
          <w:rFonts w:ascii="Century Gothic" w:hAnsi="Century Gothic"/>
          <w:i w:val="0"/>
          <w:color w:val="auto"/>
          <w:w w:val="79"/>
          <w:sz w:val="56"/>
        </w:rPr>
        <w:t>RR</w:t>
      </w:r>
      <w:r w:rsidRPr="00CD714E">
        <w:rPr>
          <w:rFonts w:ascii="Century Gothic" w:hAnsi="Century Gothic"/>
          <w:i w:val="0"/>
          <w:color w:val="auto"/>
          <w:w w:val="57"/>
          <w:sz w:val="56"/>
        </w:rPr>
        <w:t>I</w:t>
      </w:r>
      <w:r w:rsidRPr="00CD714E">
        <w:rPr>
          <w:rFonts w:ascii="Century Gothic" w:hAnsi="Century Gothic"/>
          <w:i w:val="0"/>
          <w:color w:val="auto"/>
          <w:spacing w:val="-2"/>
          <w:w w:val="84"/>
          <w:sz w:val="56"/>
        </w:rPr>
        <w:t>E</w:t>
      </w:r>
      <w:r w:rsidRPr="00CD714E">
        <w:rPr>
          <w:rFonts w:ascii="Century Gothic" w:hAnsi="Century Gothic"/>
          <w:i w:val="0"/>
          <w:color w:val="auto"/>
          <w:spacing w:val="-1"/>
          <w:w w:val="95"/>
          <w:sz w:val="56"/>
        </w:rPr>
        <w:t>N</w:t>
      </w:r>
      <w:r w:rsidRPr="00CD714E">
        <w:rPr>
          <w:rFonts w:ascii="Century Gothic" w:hAnsi="Century Gothic"/>
          <w:i w:val="0"/>
          <w:color w:val="auto"/>
          <w:w w:val="68"/>
          <w:sz w:val="56"/>
        </w:rPr>
        <w:t>T</w:t>
      </w:r>
      <w:r w:rsidRPr="00CD714E">
        <w:rPr>
          <w:rFonts w:ascii="Century Gothic" w:hAnsi="Century Gothic"/>
          <w:i w:val="0"/>
          <w:color w:val="auto"/>
          <w:w w:val="84"/>
          <w:sz w:val="56"/>
        </w:rPr>
        <w:t>E</w:t>
      </w:r>
      <w:r w:rsidRPr="00CD714E">
        <w:rPr>
          <w:rFonts w:ascii="Century Gothic" w:hAnsi="Century Gothic"/>
          <w:i w:val="0"/>
          <w:color w:val="auto"/>
          <w:w w:val="82"/>
          <w:sz w:val="56"/>
        </w:rPr>
        <w:t>S</w:t>
      </w:r>
      <w:r w:rsidR="00CD714E">
        <w:rPr>
          <w:rFonts w:ascii="Century Gothic" w:hAnsi="Century Gothic"/>
          <w:i w:val="0"/>
          <w:color w:val="auto"/>
          <w:w w:val="82"/>
          <w:sz w:val="56"/>
        </w:rPr>
        <w:t>, JAL.</w:t>
      </w:r>
    </w:p>
    <w:p w14:paraId="7768489F" w14:textId="77777777" w:rsidR="00172A07" w:rsidRDefault="00172A07">
      <w:pPr>
        <w:pStyle w:val="Textoindependiente"/>
        <w:rPr>
          <w:rFonts w:ascii="Tahoma"/>
          <w:b/>
          <w:sz w:val="20"/>
        </w:rPr>
      </w:pPr>
    </w:p>
    <w:p w14:paraId="76B6ECD3" w14:textId="77777777" w:rsidR="00CF2000" w:rsidRDefault="00CF2000">
      <w:pPr>
        <w:pStyle w:val="Textoindependiente"/>
        <w:rPr>
          <w:rFonts w:ascii="Tahoma"/>
          <w:b/>
          <w:sz w:val="20"/>
        </w:rPr>
      </w:pPr>
    </w:p>
    <w:p w14:paraId="62A85E99" w14:textId="77777777" w:rsidR="00CF2000" w:rsidRDefault="00CF2000">
      <w:pPr>
        <w:pStyle w:val="Textoindependiente"/>
        <w:rPr>
          <w:rFonts w:ascii="Tahoma"/>
          <w:b/>
          <w:sz w:val="20"/>
        </w:rPr>
      </w:pPr>
    </w:p>
    <w:p w14:paraId="70420ED6" w14:textId="77777777" w:rsidR="00CF2000" w:rsidRDefault="00CF2000">
      <w:pPr>
        <w:pStyle w:val="Textoindependiente"/>
        <w:rPr>
          <w:rFonts w:ascii="Tahoma"/>
          <w:b/>
          <w:sz w:val="20"/>
        </w:rPr>
      </w:pPr>
    </w:p>
    <w:p w14:paraId="3140203A" w14:textId="77777777" w:rsidR="00CF2000" w:rsidRDefault="00CF2000">
      <w:pPr>
        <w:pStyle w:val="Textoindependiente"/>
        <w:rPr>
          <w:rFonts w:ascii="Tahoma"/>
          <w:b/>
          <w:sz w:val="20"/>
        </w:rPr>
      </w:pPr>
    </w:p>
    <w:p w14:paraId="04212DE9" w14:textId="77777777" w:rsidR="00CF2000" w:rsidRDefault="00CF2000">
      <w:pPr>
        <w:pStyle w:val="Textoindependiente"/>
        <w:rPr>
          <w:rFonts w:ascii="Tahoma"/>
          <w:b/>
          <w:sz w:val="20"/>
        </w:rPr>
      </w:pPr>
    </w:p>
    <w:p w14:paraId="07EAF926" w14:textId="77777777" w:rsidR="00CF2000" w:rsidRDefault="00CF2000">
      <w:pPr>
        <w:pStyle w:val="Textoindependiente"/>
        <w:rPr>
          <w:rFonts w:ascii="Tahoma"/>
          <w:b/>
          <w:sz w:val="20"/>
        </w:rPr>
      </w:pPr>
    </w:p>
    <w:p w14:paraId="5C64CE71" w14:textId="77777777" w:rsidR="00CF2000" w:rsidRDefault="00CF2000">
      <w:pPr>
        <w:pStyle w:val="Textoindependiente"/>
        <w:rPr>
          <w:rFonts w:ascii="Tahoma"/>
          <w:b/>
          <w:sz w:val="20"/>
        </w:rPr>
      </w:pPr>
    </w:p>
    <w:p w14:paraId="2250A244" w14:textId="77777777" w:rsidR="00CF2000" w:rsidRDefault="00CF2000">
      <w:pPr>
        <w:pStyle w:val="Textoindependiente"/>
        <w:rPr>
          <w:rFonts w:ascii="Tahoma"/>
          <w:b/>
          <w:sz w:val="20"/>
        </w:rPr>
      </w:pPr>
    </w:p>
    <w:p w14:paraId="0A6DBCAF" w14:textId="77777777" w:rsidR="00CF2000" w:rsidRDefault="00CF2000">
      <w:pPr>
        <w:pStyle w:val="Textoindependiente"/>
        <w:rPr>
          <w:rFonts w:ascii="Tahoma"/>
          <w:b/>
          <w:sz w:val="20"/>
        </w:rPr>
      </w:pPr>
    </w:p>
    <w:p w14:paraId="2EEC3EF8" w14:textId="77777777" w:rsidR="00CF2000" w:rsidRDefault="00CF2000">
      <w:pPr>
        <w:pStyle w:val="Textoindependiente"/>
        <w:rPr>
          <w:rFonts w:ascii="Tahoma"/>
          <w:b/>
          <w:sz w:val="20"/>
        </w:rPr>
      </w:pPr>
    </w:p>
    <w:p w14:paraId="38388F2E" w14:textId="77777777" w:rsidR="00172A07" w:rsidRDefault="00172A07">
      <w:pPr>
        <w:pStyle w:val="Textoindependiente"/>
        <w:rPr>
          <w:rFonts w:ascii="Tahoma"/>
          <w:b/>
          <w:sz w:val="20"/>
        </w:rPr>
      </w:pPr>
    </w:p>
    <w:p w14:paraId="6CD99E71" w14:textId="77777777" w:rsidR="00172A07" w:rsidRDefault="002D645B">
      <w:pPr>
        <w:pStyle w:val="Textoindependiente"/>
        <w:spacing w:before="10"/>
        <w:rPr>
          <w:rFonts w:ascii="Tahoma"/>
          <w:b/>
          <w:sz w:val="25"/>
        </w:rPr>
      </w:pPr>
      <w:r>
        <w:rPr>
          <w:noProof/>
          <w:lang w:val="es-MX" w:eastAsia="es-MX"/>
        </w:rPr>
        <mc:AlternateContent>
          <mc:Choice Requires="wpg">
            <w:drawing>
              <wp:anchor distT="0" distB="0" distL="0" distR="0" simplePos="0" relativeHeight="487587840" behindDoc="1" locked="0" layoutInCell="1" allowOverlap="1" wp14:anchorId="1156C318" wp14:editId="48872BE3">
                <wp:simplePos x="0" y="0"/>
                <wp:positionH relativeFrom="page">
                  <wp:posOffset>1080770</wp:posOffset>
                </wp:positionH>
                <wp:positionV relativeFrom="paragraph">
                  <wp:posOffset>222885</wp:posOffset>
                </wp:positionV>
                <wp:extent cx="5611495" cy="1325880"/>
                <wp:effectExtent l="0" t="0" r="0" b="0"/>
                <wp:wrapTopAndBottom/>
                <wp:docPr id="31"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3395" cy="1288415"/>
                          <a:chOff x="1731" y="380"/>
                          <a:chExt cx="8777" cy="2029"/>
                        </a:xfrm>
                      </wpg:grpSpPr>
                      <wps:wsp>
                        <wps:cNvPr id="32" name="Text Box 26"/>
                        <wps:cNvSpPr txBox="1">
                          <a:spLocks noChangeArrowheads="1"/>
                        </wps:cNvSpPr>
                        <wps:spPr bwMode="auto">
                          <a:xfrm>
                            <a:off x="1731" y="1811"/>
                            <a:ext cx="8777" cy="598"/>
                          </a:xfrm>
                          <a:prstGeom prst="rect">
                            <a:avLst/>
                          </a:prstGeom>
                          <a:gradFill rotWithShape="0">
                            <a:gsLst>
                              <a:gs pos="0">
                                <a:schemeClr val="accent5">
                                  <a:lumMod val="60000"/>
                                  <a:lumOff val="40000"/>
                                </a:schemeClr>
                              </a:gs>
                              <a:gs pos="50000">
                                <a:schemeClr val="accent5">
                                  <a:lumMod val="100000"/>
                                  <a:lumOff val="0"/>
                                </a:schemeClr>
                              </a:gs>
                              <a:gs pos="100000">
                                <a:schemeClr val="accent5">
                                  <a:lumMod val="60000"/>
                                  <a:lumOff val="40000"/>
                                </a:schemeClr>
                              </a:gs>
                            </a:gsLst>
                            <a:lin ang="5400000" scaled="1"/>
                          </a:gradFill>
                          <a:ln w="12700">
                            <a:solidFill>
                              <a:schemeClr val="accent5">
                                <a:lumMod val="100000"/>
                                <a:lumOff val="0"/>
                              </a:schemeClr>
                            </a:solidFill>
                            <a:miter lim="800000"/>
                            <a:headEnd/>
                            <a:tailEnd/>
                          </a:ln>
                          <a:effectLst>
                            <a:outerShdw dist="28398" dir="3806097" algn="ctr" rotWithShape="0">
                              <a:schemeClr val="accent5">
                                <a:lumMod val="50000"/>
                                <a:lumOff val="0"/>
                              </a:schemeClr>
                            </a:outerShdw>
                          </a:effectLst>
                        </wps:spPr>
                        <wps:txbx>
                          <w:txbxContent>
                            <w:p w14:paraId="66E8A136" w14:textId="77777777" w:rsidR="00B7172B" w:rsidRPr="00E30156" w:rsidRDefault="00B7172B" w:rsidP="00B7172B">
                              <w:pPr>
                                <w:spacing w:line="287" w:lineRule="exact"/>
                                <w:ind w:left="2880"/>
                                <w:rPr>
                                  <w:rFonts w:ascii="Century Gothic" w:hAnsi="Century Gothic"/>
                                  <w:b/>
                                  <w:sz w:val="24"/>
                                </w:rPr>
                              </w:pPr>
                              <w:r w:rsidRPr="00E30156">
                                <w:rPr>
                                  <w:rFonts w:ascii="Century Gothic" w:hAnsi="Century Gothic"/>
                                  <w:b/>
                                  <w:spacing w:val="14"/>
                                  <w:w w:val="85"/>
                                  <w:sz w:val="24"/>
                                </w:rPr>
                                <w:t>P</w:t>
                              </w:r>
                              <w:r w:rsidRPr="00E30156">
                                <w:rPr>
                                  <w:rFonts w:ascii="Century Gothic" w:hAnsi="Century Gothic"/>
                                  <w:b/>
                                  <w:spacing w:val="14"/>
                                  <w:w w:val="79"/>
                                  <w:sz w:val="24"/>
                                </w:rPr>
                                <w:t>R</w:t>
                              </w:r>
                              <w:r w:rsidRPr="00E30156">
                                <w:rPr>
                                  <w:rFonts w:ascii="Century Gothic" w:hAnsi="Century Gothic"/>
                                  <w:b/>
                                  <w:spacing w:val="14"/>
                                  <w:w w:val="84"/>
                                  <w:sz w:val="24"/>
                                </w:rPr>
                                <w:t>E</w:t>
                              </w:r>
                              <w:r w:rsidRPr="00E30156">
                                <w:rPr>
                                  <w:rFonts w:ascii="Century Gothic" w:hAnsi="Century Gothic"/>
                                  <w:b/>
                                  <w:spacing w:val="14"/>
                                  <w:w w:val="81"/>
                                  <w:sz w:val="24"/>
                                </w:rPr>
                                <w:t>S</w:t>
                              </w:r>
                              <w:r w:rsidRPr="00E30156">
                                <w:rPr>
                                  <w:rFonts w:ascii="Century Gothic" w:hAnsi="Century Gothic"/>
                                  <w:b/>
                                  <w:spacing w:val="16"/>
                                  <w:w w:val="57"/>
                                  <w:sz w:val="24"/>
                                </w:rPr>
                                <w:t>I</w:t>
                              </w:r>
                              <w:r w:rsidRPr="00E30156">
                                <w:rPr>
                                  <w:rFonts w:ascii="Century Gothic" w:hAnsi="Century Gothic"/>
                                  <w:b/>
                                  <w:spacing w:val="14"/>
                                  <w:w w:val="92"/>
                                  <w:sz w:val="24"/>
                                </w:rPr>
                                <w:t>D</w:t>
                              </w:r>
                              <w:r w:rsidRPr="00E30156">
                                <w:rPr>
                                  <w:rFonts w:ascii="Century Gothic" w:hAnsi="Century Gothic"/>
                                  <w:b/>
                                  <w:spacing w:val="14"/>
                                  <w:w w:val="84"/>
                                  <w:sz w:val="24"/>
                                </w:rPr>
                                <w:t>E</w:t>
                              </w:r>
                              <w:r w:rsidRPr="00E30156">
                                <w:rPr>
                                  <w:rFonts w:ascii="Century Gothic" w:hAnsi="Century Gothic"/>
                                  <w:b/>
                                  <w:spacing w:val="14"/>
                                  <w:w w:val="95"/>
                                  <w:sz w:val="24"/>
                                </w:rPr>
                                <w:t>N</w:t>
                              </w:r>
                              <w:r w:rsidRPr="00E30156">
                                <w:rPr>
                                  <w:rFonts w:ascii="Century Gothic" w:hAnsi="Century Gothic"/>
                                  <w:b/>
                                  <w:spacing w:val="14"/>
                                  <w:w w:val="116"/>
                                  <w:sz w:val="24"/>
                                </w:rPr>
                                <w:t>C</w:t>
                              </w:r>
                              <w:r w:rsidRPr="00E30156">
                                <w:rPr>
                                  <w:rFonts w:ascii="Century Gothic" w:hAnsi="Century Gothic"/>
                                  <w:b/>
                                  <w:spacing w:val="16"/>
                                  <w:w w:val="57"/>
                                  <w:sz w:val="24"/>
                                </w:rPr>
                                <w:t>I</w:t>
                              </w:r>
                              <w:r w:rsidRPr="00E30156">
                                <w:rPr>
                                  <w:rFonts w:ascii="Century Gothic" w:hAnsi="Century Gothic"/>
                                  <w:b/>
                                  <w:w w:val="107"/>
                                  <w:sz w:val="24"/>
                                </w:rPr>
                                <w:t>A</w:t>
                              </w:r>
                              <w:r>
                                <w:rPr>
                                  <w:rFonts w:ascii="Century Gothic" w:hAnsi="Century Gothic"/>
                                  <w:b/>
                                  <w:w w:val="107"/>
                                  <w:sz w:val="24"/>
                                </w:rPr>
                                <w:t xml:space="preserve"> MUNICIPAL</w:t>
                              </w:r>
                              <w:r w:rsidRPr="00E30156">
                                <w:rPr>
                                  <w:rFonts w:ascii="Century Gothic" w:hAnsi="Century Gothic"/>
                                  <w:sz w:val="24"/>
                                </w:rPr>
                                <w:t xml:space="preserve"> </w:t>
                              </w:r>
                              <w:r w:rsidRPr="00E30156">
                                <w:rPr>
                                  <w:rFonts w:ascii="Century Gothic" w:hAnsi="Century Gothic"/>
                                  <w:spacing w:val="-24"/>
                                  <w:sz w:val="24"/>
                                </w:rPr>
                                <w:t xml:space="preserve"> </w:t>
                              </w:r>
                            </w:p>
                            <w:p w14:paraId="057D7E92" w14:textId="77777777" w:rsidR="00BE7887" w:rsidRPr="00E30156" w:rsidRDefault="00BE7887">
                              <w:pPr>
                                <w:spacing w:before="2"/>
                                <w:ind w:left="3442" w:right="3459"/>
                                <w:jc w:val="center"/>
                                <w:rPr>
                                  <w:rFonts w:ascii="Century Gothic" w:hAnsi="Century Gothic"/>
                                  <w:b/>
                                  <w:sz w:val="24"/>
                                </w:rPr>
                              </w:pPr>
                            </w:p>
                          </w:txbxContent>
                        </wps:txbx>
                        <wps:bodyPr rot="0" vert="horz" wrap="square" lIns="0" tIns="0" rIns="0" bIns="0" anchor="t" anchorCtr="0" upright="1">
                          <a:noAutofit/>
                        </wps:bodyPr>
                      </wps:wsp>
                      <wps:wsp>
                        <wps:cNvPr id="33" name="Text Box 25"/>
                        <wps:cNvSpPr txBox="1">
                          <a:spLocks noChangeArrowheads="1"/>
                        </wps:cNvSpPr>
                        <wps:spPr bwMode="auto">
                          <a:xfrm>
                            <a:off x="1731" y="380"/>
                            <a:ext cx="8777" cy="1431"/>
                          </a:xfrm>
                          <a:prstGeom prst="rect">
                            <a:avLst/>
                          </a:prstGeom>
                          <a:noFill/>
                          <a:ln w="38100">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0F4A963C" w14:textId="77777777" w:rsidR="00BE7887" w:rsidRPr="00E30156" w:rsidRDefault="00BE7887">
                              <w:pPr>
                                <w:spacing w:before="2" w:line="446" w:lineRule="auto"/>
                                <w:ind w:left="2023" w:hanging="1438"/>
                                <w:rPr>
                                  <w:rFonts w:ascii="Century Gothic" w:hAnsi="Century Gothic"/>
                                  <w:b/>
                                  <w:sz w:val="24"/>
                                </w:rPr>
                              </w:pPr>
                              <w:r>
                                <w:rPr>
                                  <w:rFonts w:ascii="Tahoma"/>
                                  <w:b/>
                                  <w:spacing w:val="14"/>
                                  <w:w w:val="88"/>
                                  <w:sz w:val="24"/>
                                </w:rPr>
                                <w:t>H</w:t>
                              </w:r>
                              <w:r w:rsidRPr="00E30156">
                                <w:rPr>
                                  <w:rFonts w:ascii="Century Gothic" w:hAnsi="Century Gothic"/>
                                  <w:b/>
                                  <w:w w:val="89"/>
                                  <w:sz w:val="24"/>
                                </w:rPr>
                                <w:t>.</w:t>
                              </w:r>
                              <w:r w:rsidRPr="00E30156">
                                <w:rPr>
                                  <w:rFonts w:ascii="Century Gothic" w:hAnsi="Century Gothic"/>
                                  <w:sz w:val="24"/>
                                </w:rPr>
                                <w:t xml:space="preserve"> </w:t>
                              </w:r>
                              <w:r w:rsidRPr="00E30156">
                                <w:rPr>
                                  <w:rFonts w:ascii="Century Gothic" w:hAnsi="Century Gothic"/>
                                  <w:spacing w:val="-24"/>
                                  <w:sz w:val="24"/>
                                </w:rPr>
                                <w:t xml:space="preserve"> </w:t>
                              </w:r>
                              <w:r w:rsidRPr="00E30156">
                                <w:rPr>
                                  <w:rFonts w:ascii="Century Gothic" w:hAnsi="Century Gothic"/>
                                  <w:b/>
                                  <w:spacing w:val="14"/>
                                  <w:w w:val="107"/>
                                  <w:sz w:val="24"/>
                                </w:rPr>
                                <w:t>A</w:t>
                              </w:r>
                              <w:r w:rsidRPr="00E30156">
                                <w:rPr>
                                  <w:rFonts w:ascii="Century Gothic" w:hAnsi="Century Gothic"/>
                                  <w:b/>
                                  <w:spacing w:val="17"/>
                                  <w:w w:val="92"/>
                                  <w:sz w:val="24"/>
                                </w:rPr>
                                <w:t>Y</w:t>
                              </w:r>
                              <w:r w:rsidRPr="00E30156">
                                <w:rPr>
                                  <w:rFonts w:ascii="Century Gothic" w:hAnsi="Century Gothic"/>
                                  <w:b/>
                                  <w:spacing w:val="14"/>
                                  <w:w w:val="86"/>
                                  <w:sz w:val="24"/>
                                </w:rPr>
                                <w:t>U</w:t>
                              </w:r>
                              <w:r w:rsidRPr="00E30156">
                                <w:rPr>
                                  <w:rFonts w:ascii="Century Gothic" w:hAnsi="Century Gothic"/>
                                  <w:b/>
                                  <w:spacing w:val="14"/>
                                  <w:w w:val="95"/>
                                  <w:sz w:val="24"/>
                                </w:rPr>
                                <w:t>N</w:t>
                              </w:r>
                              <w:r w:rsidRPr="00E30156">
                                <w:rPr>
                                  <w:rFonts w:ascii="Century Gothic" w:hAnsi="Century Gothic"/>
                                  <w:b/>
                                  <w:spacing w:val="14"/>
                                  <w:w w:val="68"/>
                                  <w:sz w:val="24"/>
                                </w:rPr>
                                <w:t>T</w:t>
                              </w:r>
                              <w:r w:rsidRPr="00E30156">
                                <w:rPr>
                                  <w:rFonts w:ascii="Century Gothic" w:hAnsi="Century Gothic"/>
                                  <w:b/>
                                  <w:spacing w:val="14"/>
                                  <w:w w:val="107"/>
                                  <w:sz w:val="24"/>
                                </w:rPr>
                                <w:t>A</w:t>
                              </w:r>
                              <w:r w:rsidRPr="00E30156">
                                <w:rPr>
                                  <w:rFonts w:ascii="Century Gothic" w:hAnsi="Century Gothic"/>
                                  <w:b/>
                                  <w:spacing w:val="17"/>
                                  <w:sz w:val="24"/>
                                </w:rPr>
                                <w:t>M</w:t>
                              </w:r>
                              <w:r w:rsidRPr="00E30156">
                                <w:rPr>
                                  <w:rFonts w:ascii="Century Gothic" w:hAnsi="Century Gothic"/>
                                  <w:b/>
                                  <w:spacing w:val="14"/>
                                  <w:w w:val="57"/>
                                  <w:sz w:val="24"/>
                                </w:rPr>
                                <w:t>I</w:t>
                              </w:r>
                              <w:r w:rsidRPr="00E30156">
                                <w:rPr>
                                  <w:rFonts w:ascii="Century Gothic" w:hAnsi="Century Gothic"/>
                                  <w:b/>
                                  <w:spacing w:val="14"/>
                                  <w:w w:val="84"/>
                                  <w:sz w:val="24"/>
                                </w:rPr>
                                <w:t>E</w:t>
                              </w:r>
                              <w:r w:rsidRPr="00E30156">
                                <w:rPr>
                                  <w:rFonts w:ascii="Century Gothic" w:hAnsi="Century Gothic"/>
                                  <w:b/>
                                  <w:spacing w:val="14"/>
                                  <w:w w:val="95"/>
                                  <w:sz w:val="24"/>
                                </w:rPr>
                                <w:t>N</w:t>
                              </w:r>
                              <w:r w:rsidRPr="00E30156">
                                <w:rPr>
                                  <w:rFonts w:ascii="Century Gothic" w:hAnsi="Century Gothic"/>
                                  <w:b/>
                                  <w:spacing w:val="17"/>
                                  <w:w w:val="68"/>
                                  <w:sz w:val="24"/>
                                </w:rPr>
                                <w:t>T</w:t>
                              </w:r>
                              <w:r w:rsidRPr="00E30156">
                                <w:rPr>
                                  <w:rFonts w:ascii="Century Gothic" w:hAnsi="Century Gothic"/>
                                  <w:b/>
                                  <w:w w:val="108"/>
                                  <w:sz w:val="24"/>
                                </w:rPr>
                                <w:t>O</w:t>
                              </w:r>
                              <w:r w:rsidRPr="00CF2000">
                                <w:rPr>
                                  <w:rFonts w:ascii="Century Gothic" w:hAnsi="Century Gothic"/>
                                  <w:b/>
                                  <w:sz w:val="24"/>
                                </w:rPr>
                                <w:t xml:space="preserve"> </w:t>
                              </w:r>
                              <w:r w:rsidR="00CD714E" w:rsidRPr="00CF2000">
                                <w:rPr>
                                  <w:rFonts w:ascii="Century Gothic" w:hAnsi="Century Gothic"/>
                                  <w:b/>
                                  <w:spacing w:val="-22"/>
                                  <w:sz w:val="24"/>
                                </w:rPr>
                                <w:t>CONSTITUCIONAL</w:t>
                              </w:r>
                              <w:r w:rsidR="00CD714E">
                                <w:rPr>
                                  <w:rFonts w:ascii="Century Gothic" w:hAnsi="Century Gothic"/>
                                  <w:b/>
                                  <w:spacing w:val="-22"/>
                                  <w:sz w:val="24"/>
                                </w:rPr>
                                <w:t xml:space="preserve"> </w:t>
                              </w:r>
                              <w:r w:rsidR="00CD714E" w:rsidRPr="00CF2000">
                                <w:rPr>
                                  <w:rFonts w:ascii="Century Gothic" w:hAnsi="Century Gothic"/>
                                  <w:b/>
                                  <w:sz w:val="24"/>
                                </w:rPr>
                                <w:t>DEL</w:t>
                              </w:r>
                              <w:r>
                                <w:rPr>
                                  <w:rFonts w:ascii="Century Gothic" w:hAnsi="Century Gothic"/>
                                  <w:b/>
                                  <w:spacing w:val="-19"/>
                                  <w:sz w:val="24"/>
                                </w:rPr>
                                <w:t xml:space="preserve"> MUNICIPIO DE </w:t>
                              </w:r>
                              <w:r w:rsidRPr="00CF2000">
                                <w:rPr>
                                  <w:rFonts w:ascii="Century Gothic" w:hAnsi="Century Gothic"/>
                                  <w:b/>
                                  <w:spacing w:val="-24"/>
                                  <w:sz w:val="24"/>
                                </w:rPr>
                                <w:t>CABO</w:t>
                              </w:r>
                              <w:r w:rsidRPr="00E30156">
                                <w:rPr>
                                  <w:rFonts w:ascii="Century Gothic" w:hAnsi="Century Gothic"/>
                                  <w:sz w:val="24"/>
                                </w:rPr>
                                <w:t xml:space="preserve"> </w:t>
                              </w:r>
                              <w:r w:rsidRPr="00CF2000">
                                <w:rPr>
                                  <w:rFonts w:ascii="Century Gothic" w:hAnsi="Century Gothic"/>
                                  <w:b/>
                                  <w:spacing w:val="-24"/>
                                  <w:sz w:val="24"/>
                                </w:rPr>
                                <w:t>CORRIENTES</w:t>
                              </w:r>
                              <w:r w:rsidRPr="00E30156">
                                <w:rPr>
                                  <w:rFonts w:ascii="Century Gothic" w:hAnsi="Century Gothic"/>
                                  <w:w w:val="81"/>
                                  <w:sz w:val="24"/>
                                </w:rPr>
                                <w:t xml:space="preserve"> </w:t>
                              </w:r>
                              <w:r w:rsidRPr="00E30156">
                                <w:rPr>
                                  <w:rFonts w:ascii="Century Gothic" w:hAnsi="Century Gothic"/>
                                  <w:b/>
                                  <w:spacing w:val="12"/>
                                  <w:sz w:val="24"/>
                                </w:rPr>
                                <w:t>PROGRAMA</w:t>
                              </w:r>
                              <w:r w:rsidRPr="00E30156">
                                <w:rPr>
                                  <w:rFonts w:ascii="Century Gothic" w:hAnsi="Century Gothic"/>
                                  <w:b/>
                                  <w:spacing w:val="11"/>
                                  <w:sz w:val="24"/>
                                </w:rPr>
                                <w:t xml:space="preserve"> </w:t>
                              </w:r>
                              <w:r w:rsidRPr="00E30156">
                                <w:rPr>
                                  <w:rFonts w:ascii="Century Gothic" w:hAnsi="Century Gothic"/>
                                  <w:b/>
                                  <w:spacing w:val="13"/>
                                  <w:sz w:val="24"/>
                                </w:rPr>
                                <w:t>OPERATIVO</w:t>
                              </w:r>
                              <w:r w:rsidRPr="00E30156">
                                <w:rPr>
                                  <w:rFonts w:ascii="Century Gothic" w:hAnsi="Century Gothic"/>
                                  <w:b/>
                                  <w:spacing w:val="12"/>
                                  <w:sz w:val="24"/>
                                </w:rPr>
                                <w:t xml:space="preserve"> </w:t>
                              </w:r>
                              <w:r w:rsidRPr="00E30156">
                                <w:rPr>
                                  <w:rFonts w:ascii="Century Gothic" w:hAnsi="Century Gothic"/>
                                  <w:b/>
                                  <w:spacing w:val="11"/>
                                  <w:sz w:val="24"/>
                                </w:rPr>
                                <w:t>ANUAL</w:t>
                              </w:r>
                              <w:r w:rsidRPr="00E30156">
                                <w:rPr>
                                  <w:rFonts w:ascii="Century Gothic" w:hAnsi="Century Gothic"/>
                                  <w:b/>
                                  <w:spacing w:val="13"/>
                                  <w:sz w:val="24"/>
                                </w:rPr>
                                <w:t xml:space="preserve"> </w:t>
                              </w:r>
                              <w:r w:rsidR="00B7172B">
                                <w:rPr>
                                  <w:rFonts w:ascii="Century Gothic" w:hAnsi="Century Gothic"/>
                                  <w:b/>
                                  <w:spacing w:val="11"/>
                                  <w:sz w:val="24"/>
                                </w:rPr>
                                <w:t>2026</w:t>
                              </w:r>
                            </w:p>
                            <w:p w14:paraId="3B72277B" w14:textId="77777777" w:rsidR="00B7172B" w:rsidRDefault="00B7172B"/>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85.1pt;margin-top:17.55pt;width:441.85pt;height:104.4pt;z-index:-15728640;mso-wrap-distance-left:0;mso-wrap-distance-right:0;mso-position-horizontal-relative:page" coordorigin="1731,380" coordsize="8777,2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">
                <v:shapetype id="_x0000_t202" coordsize="21600,21600" o:spt="202" path="m,l,21600r21600,l21600,xe">
                  <v:stroke joinstyle="miter"/>
                  <v:path gradientshapeok="t" o:connecttype="rect"/>
                </v:shapetype>
                <v:shape id="Text Box 26" o:spid="_x0000_s1027" type="#_x0000_t202" style="position:absolute;left:1731;top:1811;width:8777;height: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" fillcolor="#92cddc [1944]" strokecolor="#4bacc6 [3208]" strokeweight="1pt">
                  <v:fill color2="#4bacc6 [3208]" focus="50%" type="gradient"/>
                  <v:shadow on="t" color="#205867 [1608]" offset="1pt"/>
                  <v:textbox inset="0,0,0,0">
                    <w:txbxContent>
                      <w:p w:rsidR="00B7172B" w:rsidRPr="00E30156" w:rsidRDefault="00B7172B" w:rsidP="00B7172B">
                        <w:pPr>
                          <w:spacing w:line="287" w:lineRule="exact"/>
                          <w:ind w:left="2880"/>
                          <w:rPr>
                            <w:rFonts w:ascii="Century Gothic" w:hAnsi="Century Gothic"/>
                            <w:b/>
                            <w:sz w:val="24"/>
                          </w:rPr>
                        </w:pPr>
                        <w:r w:rsidRPr="00E30156">
                          <w:rPr>
                            <w:rFonts w:ascii="Century Gothic" w:hAnsi="Century Gothic"/>
                            <w:b/>
                            <w:spacing w:val="14"/>
                            <w:w w:val="85"/>
                            <w:sz w:val="24"/>
                          </w:rPr>
                          <w:t>P</w:t>
                        </w:r>
                        <w:r w:rsidRPr="00E30156">
                          <w:rPr>
                            <w:rFonts w:ascii="Century Gothic" w:hAnsi="Century Gothic"/>
                            <w:b/>
                            <w:spacing w:val="14"/>
                            <w:w w:val="79"/>
                            <w:sz w:val="24"/>
                          </w:rPr>
                          <w:t>R</w:t>
                        </w:r>
                        <w:r w:rsidRPr="00E30156">
                          <w:rPr>
                            <w:rFonts w:ascii="Century Gothic" w:hAnsi="Century Gothic"/>
                            <w:b/>
                            <w:spacing w:val="14"/>
                            <w:w w:val="84"/>
                            <w:sz w:val="24"/>
                          </w:rPr>
                          <w:t>E</w:t>
                        </w:r>
                        <w:r w:rsidRPr="00E30156">
                          <w:rPr>
                            <w:rFonts w:ascii="Century Gothic" w:hAnsi="Century Gothic"/>
                            <w:b/>
                            <w:spacing w:val="14"/>
                            <w:w w:val="81"/>
                            <w:sz w:val="24"/>
                          </w:rPr>
                          <w:t>S</w:t>
                        </w:r>
                        <w:r w:rsidRPr="00E30156">
                          <w:rPr>
                            <w:rFonts w:ascii="Century Gothic" w:hAnsi="Century Gothic"/>
                            <w:b/>
                            <w:spacing w:val="16"/>
                            <w:w w:val="57"/>
                            <w:sz w:val="24"/>
                          </w:rPr>
                          <w:t>I</w:t>
                        </w:r>
                        <w:r w:rsidRPr="00E30156">
                          <w:rPr>
                            <w:rFonts w:ascii="Century Gothic" w:hAnsi="Century Gothic"/>
                            <w:b/>
                            <w:spacing w:val="14"/>
                            <w:w w:val="92"/>
                            <w:sz w:val="24"/>
                          </w:rPr>
                          <w:t>D</w:t>
                        </w:r>
                        <w:r w:rsidRPr="00E30156">
                          <w:rPr>
                            <w:rFonts w:ascii="Century Gothic" w:hAnsi="Century Gothic"/>
                            <w:b/>
                            <w:spacing w:val="14"/>
                            <w:w w:val="84"/>
                            <w:sz w:val="24"/>
                          </w:rPr>
                          <w:t>E</w:t>
                        </w:r>
                        <w:r w:rsidRPr="00E30156">
                          <w:rPr>
                            <w:rFonts w:ascii="Century Gothic" w:hAnsi="Century Gothic"/>
                            <w:b/>
                            <w:spacing w:val="14"/>
                            <w:w w:val="95"/>
                            <w:sz w:val="24"/>
                          </w:rPr>
                          <w:t>N</w:t>
                        </w:r>
                        <w:r w:rsidRPr="00E30156">
                          <w:rPr>
                            <w:rFonts w:ascii="Century Gothic" w:hAnsi="Century Gothic"/>
                            <w:b/>
                            <w:spacing w:val="14"/>
                            <w:w w:val="116"/>
                            <w:sz w:val="24"/>
                          </w:rPr>
                          <w:t>C</w:t>
                        </w:r>
                        <w:r w:rsidRPr="00E30156">
                          <w:rPr>
                            <w:rFonts w:ascii="Century Gothic" w:hAnsi="Century Gothic"/>
                            <w:b/>
                            <w:spacing w:val="16"/>
                            <w:w w:val="57"/>
                            <w:sz w:val="24"/>
                          </w:rPr>
                          <w:t>I</w:t>
                        </w:r>
                        <w:r w:rsidRPr="00E30156">
                          <w:rPr>
                            <w:rFonts w:ascii="Century Gothic" w:hAnsi="Century Gothic"/>
                            <w:b/>
                            <w:w w:val="107"/>
                            <w:sz w:val="24"/>
                          </w:rPr>
                          <w:t>A</w:t>
                        </w:r>
                        <w:r>
                          <w:rPr>
                            <w:rFonts w:ascii="Century Gothic" w:hAnsi="Century Gothic"/>
                            <w:b/>
                            <w:w w:val="107"/>
                            <w:sz w:val="24"/>
                          </w:rPr>
                          <w:t xml:space="preserve"> MUNICIPAL</w:t>
                        </w:r>
                        <w:r w:rsidRPr="00E30156">
                          <w:rPr>
                            <w:rFonts w:ascii="Century Gothic" w:hAnsi="Century Gothic"/>
                            <w:sz w:val="24"/>
                          </w:rPr>
                          <w:t xml:space="preserve"> </w:t>
                        </w:r>
                        <w:r w:rsidRPr="00E30156">
                          <w:rPr>
                            <w:rFonts w:ascii="Century Gothic" w:hAnsi="Century Gothic"/>
                            <w:spacing w:val="-24"/>
                            <w:sz w:val="24"/>
                          </w:rPr>
                          <w:t xml:space="preserve"> </w:t>
                        </w:r>
                      </w:p>
                      <w:p w:rsidR="00BE7887" w:rsidRPr="00E30156" w:rsidRDefault="00BE7887">
                        <w:pPr>
                          <w:spacing w:before="2"/>
                          <w:ind w:left="3442" w:right="3459"/>
                          <w:jc w:val="center"/>
                          <w:rPr>
                            <w:rFonts w:ascii="Century Gothic" w:hAnsi="Century Gothic"/>
                            <w:b/>
                            <w:sz w:val="24"/>
                          </w:rPr>
                        </w:pPr>
                      </w:p>
                    </w:txbxContent>
                  </v:textbox>
                </v:shape>
                <v:shape id="Text Box 25" o:spid="_x0000_s1028" type="#_x0000_t202" style="position:absolute;left:1731;top:380;width:877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" filled="f" strokecolor="#7f7f7f" strokeweight="3pt">
                  <v:textbox inset="0,0,0,0">
                    <w:txbxContent>
                      <w:p w:rsidR="00BE7887" w:rsidRPr="00E30156" w:rsidRDefault="00BE7887">
                        <w:pPr>
                          <w:spacing w:before="2" w:line="446" w:lineRule="auto"/>
                          <w:ind w:left="2023" w:hanging="1438"/>
                          <w:rPr>
                            <w:rFonts w:ascii="Century Gothic" w:hAnsi="Century Gothic"/>
                            <w:b/>
                            <w:sz w:val="24"/>
                          </w:rPr>
                        </w:pPr>
                        <w:r>
                          <w:rPr>
                            <w:rFonts w:ascii="Tahoma"/>
                            <w:b/>
                            <w:spacing w:val="14"/>
                            <w:w w:val="88"/>
                            <w:sz w:val="24"/>
                          </w:rPr>
                          <w:t>H</w:t>
                        </w:r>
                        <w:r w:rsidRPr="00E30156">
                          <w:rPr>
                            <w:rFonts w:ascii="Century Gothic" w:hAnsi="Century Gothic"/>
                            <w:b/>
                            <w:w w:val="89"/>
                            <w:sz w:val="24"/>
                          </w:rPr>
                          <w:t>.</w:t>
                        </w:r>
                        <w:r w:rsidRPr="00E30156">
                          <w:rPr>
                            <w:rFonts w:ascii="Century Gothic" w:hAnsi="Century Gothic"/>
                            <w:sz w:val="24"/>
                          </w:rPr>
                          <w:t xml:space="preserve"> </w:t>
                        </w:r>
                        <w:r w:rsidRPr="00E30156">
                          <w:rPr>
                            <w:rFonts w:ascii="Century Gothic" w:hAnsi="Century Gothic"/>
                            <w:spacing w:val="-24"/>
                            <w:sz w:val="24"/>
                          </w:rPr>
                          <w:t xml:space="preserve"> </w:t>
                        </w:r>
                        <w:r w:rsidRPr="00E30156">
                          <w:rPr>
                            <w:rFonts w:ascii="Century Gothic" w:hAnsi="Century Gothic"/>
                            <w:b/>
                            <w:spacing w:val="14"/>
                            <w:w w:val="107"/>
                            <w:sz w:val="24"/>
                          </w:rPr>
                          <w:t>A</w:t>
                        </w:r>
                        <w:r w:rsidRPr="00E30156">
                          <w:rPr>
                            <w:rFonts w:ascii="Century Gothic" w:hAnsi="Century Gothic"/>
                            <w:b/>
                            <w:spacing w:val="17"/>
                            <w:w w:val="92"/>
                            <w:sz w:val="24"/>
                          </w:rPr>
                          <w:t>Y</w:t>
                        </w:r>
                        <w:r w:rsidRPr="00E30156">
                          <w:rPr>
                            <w:rFonts w:ascii="Century Gothic" w:hAnsi="Century Gothic"/>
                            <w:b/>
                            <w:spacing w:val="14"/>
                            <w:w w:val="86"/>
                            <w:sz w:val="24"/>
                          </w:rPr>
                          <w:t>U</w:t>
                        </w:r>
                        <w:r w:rsidRPr="00E30156">
                          <w:rPr>
                            <w:rFonts w:ascii="Century Gothic" w:hAnsi="Century Gothic"/>
                            <w:b/>
                            <w:spacing w:val="14"/>
                            <w:w w:val="95"/>
                            <w:sz w:val="24"/>
                          </w:rPr>
                          <w:t>N</w:t>
                        </w:r>
                        <w:r w:rsidRPr="00E30156">
                          <w:rPr>
                            <w:rFonts w:ascii="Century Gothic" w:hAnsi="Century Gothic"/>
                            <w:b/>
                            <w:spacing w:val="14"/>
                            <w:w w:val="68"/>
                            <w:sz w:val="24"/>
                          </w:rPr>
                          <w:t>T</w:t>
                        </w:r>
                        <w:r w:rsidRPr="00E30156">
                          <w:rPr>
                            <w:rFonts w:ascii="Century Gothic" w:hAnsi="Century Gothic"/>
                            <w:b/>
                            <w:spacing w:val="14"/>
                            <w:w w:val="107"/>
                            <w:sz w:val="24"/>
                          </w:rPr>
                          <w:t>A</w:t>
                        </w:r>
                        <w:r w:rsidRPr="00E30156">
                          <w:rPr>
                            <w:rFonts w:ascii="Century Gothic" w:hAnsi="Century Gothic"/>
                            <w:b/>
                            <w:spacing w:val="17"/>
                            <w:sz w:val="24"/>
                          </w:rPr>
                          <w:t>M</w:t>
                        </w:r>
                        <w:r w:rsidRPr="00E30156">
                          <w:rPr>
                            <w:rFonts w:ascii="Century Gothic" w:hAnsi="Century Gothic"/>
                            <w:b/>
                            <w:spacing w:val="14"/>
                            <w:w w:val="57"/>
                            <w:sz w:val="24"/>
                          </w:rPr>
                          <w:t>I</w:t>
                        </w:r>
                        <w:r w:rsidRPr="00E30156">
                          <w:rPr>
                            <w:rFonts w:ascii="Century Gothic" w:hAnsi="Century Gothic"/>
                            <w:b/>
                            <w:spacing w:val="14"/>
                            <w:w w:val="84"/>
                            <w:sz w:val="24"/>
                          </w:rPr>
                          <w:t>E</w:t>
                        </w:r>
                        <w:r w:rsidRPr="00E30156">
                          <w:rPr>
                            <w:rFonts w:ascii="Century Gothic" w:hAnsi="Century Gothic"/>
                            <w:b/>
                            <w:spacing w:val="14"/>
                            <w:w w:val="95"/>
                            <w:sz w:val="24"/>
                          </w:rPr>
                          <w:t>N</w:t>
                        </w:r>
                        <w:r w:rsidRPr="00E30156">
                          <w:rPr>
                            <w:rFonts w:ascii="Century Gothic" w:hAnsi="Century Gothic"/>
                            <w:b/>
                            <w:spacing w:val="17"/>
                            <w:w w:val="68"/>
                            <w:sz w:val="24"/>
                          </w:rPr>
                          <w:t>T</w:t>
                        </w:r>
                        <w:r w:rsidRPr="00E30156">
                          <w:rPr>
                            <w:rFonts w:ascii="Century Gothic" w:hAnsi="Century Gothic"/>
                            <w:b/>
                            <w:w w:val="108"/>
                            <w:sz w:val="24"/>
                          </w:rPr>
                          <w:t>O</w:t>
                        </w:r>
                        <w:r w:rsidRPr="00CF2000">
                          <w:rPr>
                            <w:rFonts w:ascii="Century Gothic" w:hAnsi="Century Gothic"/>
                            <w:b/>
                            <w:sz w:val="24"/>
                          </w:rPr>
                          <w:t xml:space="preserve"> </w:t>
                        </w:r>
                        <w:r w:rsidR="00CD714E" w:rsidRPr="00CF2000">
                          <w:rPr>
                            <w:rFonts w:ascii="Century Gothic" w:hAnsi="Century Gothic"/>
                            <w:b/>
                            <w:spacing w:val="-22"/>
                            <w:sz w:val="24"/>
                          </w:rPr>
                          <w:t>CONSTITUCIONAL</w:t>
                        </w:r>
                        <w:r w:rsidR="00CD714E">
                          <w:rPr>
                            <w:rFonts w:ascii="Century Gothic" w:hAnsi="Century Gothic"/>
                            <w:b/>
                            <w:spacing w:val="-22"/>
                            <w:sz w:val="24"/>
                          </w:rPr>
                          <w:t xml:space="preserve"> </w:t>
                        </w:r>
                        <w:r w:rsidR="00CD714E" w:rsidRPr="00CF2000">
                          <w:rPr>
                            <w:rFonts w:ascii="Century Gothic" w:hAnsi="Century Gothic"/>
                            <w:b/>
                            <w:sz w:val="24"/>
                          </w:rPr>
                          <w:t>DEL</w:t>
                        </w:r>
                        <w:r>
                          <w:rPr>
                            <w:rFonts w:ascii="Century Gothic" w:hAnsi="Century Gothic"/>
                            <w:b/>
                            <w:spacing w:val="-19"/>
                            <w:sz w:val="24"/>
                          </w:rPr>
                          <w:t xml:space="preserve"> MUNICIPIO DE </w:t>
                        </w:r>
                        <w:r w:rsidRPr="00CF2000">
                          <w:rPr>
                            <w:rFonts w:ascii="Century Gothic" w:hAnsi="Century Gothic"/>
                            <w:b/>
                            <w:spacing w:val="-24"/>
                            <w:sz w:val="24"/>
                          </w:rPr>
                          <w:t>CABO</w:t>
                        </w:r>
                        <w:r w:rsidRPr="00E30156">
                          <w:rPr>
                            <w:rFonts w:ascii="Century Gothic" w:hAnsi="Century Gothic"/>
                            <w:sz w:val="24"/>
                          </w:rPr>
                          <w:t xml:space="preserve"> </w:t>
                        </w:r>
                        <w:r w:rsidRPr="00CF2000">
                          <w:rPr>
                            <w:rFonts w:ascii="Century Gothic" w:hAnsi="Century Gothic"/>
                            <w:b/>
                            <w:spacing w:val="-24"/>
                            <w:sz w:val="24"/>
                          </w:rPr>
                          <w:t>CORRIENTES</w:t>
                        </w:r>
                        <w:r w:rsidRPr="00E30156">
                          <w:rPr>
                            <w:rFonts w:ascii="Century Gothic" w:hAnsi="Century Gothic"/>
                            <w:w w:val="81"/>
                            <w:sz w:val="24"/>
                          </w:rPr>
                          <w:t xml:space="preserve"> </w:t>
                        </w:r>
                        <w:r w:rsidRPr="00E30156">
                          <w:rPr>
                            <w:rFonts w:ascii="Century Gothic" w:hAnsi="Century Gothic"/>
                            <w:b/>
                            <w:spacing w:val="12"/>
                            <w:sz w:val="24"/>
                          </w:rPr>
                          <w:t>PROGRAMA</w:t>
                        </w:r>
                        <w:r w:rsidRPr="00E30156">
                          <w:rPr>
                            <w:rFonts w:ascii="Century Gothic" w:hAnsi="Century Gothic"/>
                            <w:b/>
                            <w:spacing w:val="11"/>
                            <w:sz w:val="24"/>
                          </w:rPr>
                          <w:t xml:space="preserve"> </w:t>
                        </w:r>
                        <w:r w:rsidRPr="00E30156">
                          <w:rPr>
                            <w:rFonts w:ascii="Century Gothic" w:hAnsi="Century Gothic"/>
                            <w:b/>
                            <w:spacing w:val="13"/>
                            <w:sz w:val="24"/>
                          </w:rPr>
                          <w:t>OPERATIVO</w:t>
                        </w:r>
                        <w:r w:rsidRPr="00E30156">
                          <w:rPr>
                            <w:rFonts w:ascii="Century Gothic" w:hAnsi="Century Gothic"/>
                            <w:b/>
                            <w:spacing w:val="12"/>
                            <w:sz w:val="24"/>
                          </w:rPr>
                          <w:t xml:space="preserve"> </w:t>
                        </w:r>
                        <w:r w:rsidRPr="00E30156">
                          <w:rPr>
                            <w:rFonts w:ascii="Century Gothic" w:hAnsi="Century Gothic"/>
                            <w:b/>
                            <w:spacing w:val="11"/>
                            <w:sz w:val="24"/>
                          </w:rPr>
                          <w:t>ANUAL</w:t>
                        </w:r>
                        <w:r w:rsidRPr="00E30156">
                          <w:rPr>
                            <w:rFonts w:ascii="Century Gothic" w:hAnsi="Century Gothic"/>
                            <w:b/>
                            <w:spacing w:val="13"/>
                            <w:sz w:val="24"/>
                          </w:rPr>
                          <w:t xml:space="preserve"> </w:t>
                        </w:r>
                        <w:r w:rsidR="00B7172B">
                          <w:rPr>
                            <w:rFonts w:ascii="Century Gothic" w:hAnsi="Century Gothic"/>
                            <w:b/>
                            <w:spacing w:val="11"/>
                            <w:sz w:val="24"/>
                          </w:rPr>
                          <w:t>2026</w:t>
                        </w:r>
                      </w:p>
                      <w:p w:rsidR="00B7172B" w:rsidRDefault="00B7172B"/>
                    </w:txbxContent>
                  </v:textbox>
                </v:shape>
                <w10:wrap type="topAndBottom" anchorx="page"/>
              </v:group>
            </w:pict>
          </mc:Fallback>
        </mc:AlternateContent>
      </w:r>
    </w:p>
    <w:p w14:paraId="73A040DF" w14:textId="77777777" w:rsidR="00172A07" w:rsidRDefault="00172A07">
      <w:pPr>
        <w:rPr>
          <w:rFonts w:ascii="Tahoma"/>
          <w:sz w:val="25"/>
        </w:rPr>
        <w:sectPr w:rsidR="00172A07" w:rsidSect="00A22981">
          <w:footerReference w:type="default" r:id="rId9"/>
          <w:type w:val="continuous"/>
          <w:pgSz w:w="12240" w:h="15840"/>
          <w:pgMar w:top="1420" w:right="1380" w:bottom="1200" w:left="1380" w:header="720" w:footer="1002" w:gutter="0"/>
          <w:pgBorders w:offsetFrom="page">
            <w:top w:val="single" w:sz="4" w:space="24" w:color="auto"/>
            <w:left w:val="single" w:sz="4" w:space="24" w:color="auto"/>
            <w:bottom w:val="single" w:sz="4" w:space="24" w:color="auto"/>
            <w:right w:val="single" w:sz="4" w:space="24" w:color="auto"/>
          </w:pgBorders>
          <w:pgNumType w:start="1"/>
          <w:cols w:space="720"/>
        </w:sectPr>
      </w:pPr>
    </w:p>
    <w:p w14:paraId="65E59389" w14:textId="77777777" w:rsidR="00617345" w:rsidRDefault="00617345" w:rsidP="0066555F">
      <w:pPr>
        <w:pStyle w:val="Ttulo1"/>
        <w:spacing w:before="194"/>
        <w:ind w:left="0"/>
        <w:jc w:val="left"/>
        <w:rPr>
          <w:rFonts w:ascii="Century Gothic" w:hAnsi="Century Gothic"/>
          <w:b/>
          <w:shd w:val="clear" w:color="auto" w:fill="B6DDE8" w:themeFill="accent5" w:themeFillTint="66"/>
        </w:rPr>
      </w:pPr>
    </w:p>
    <w:p w14:paraId="3359D798" w14:textId="77777777" w:rsidR="00172A07" w:rsidRPr="0066555F" w:rsidRDefault="006A5367" w:rsidP="00617345">
      <w:pPr>
        <w:pStyle w:val="Citadestacada"/>
        <w:rPr>
          <w:rFonts w:ascii="Century Gothic" w:hAnsi="Century Gothic"/>
          <w:i w:val="0"/>
          <w:color w:val="auto"/>
        </w:rPr>
      </w:pPr>
      <w:r w:rsidRPr="00CD714E">
        <w:rPr>
          <w:rFonts w:ascii="Century Gothic" w:hAnsi="Century Gothic"/>
          <w:i w:val="0"/>
          <w:color w:val="auto"/>
          <w:sz w:val="32"/>
          <w:shd w:val="clear" w:color="auto" w:fill="B6DDE8" w:themeFill="accent5" w:themeFillTint="66"/>
        </w:rPr>
        <w:t>INTRODUCCIÓN</w:t>
      </w:r>
    </w:p>
    <w:p w14:paraId="18B0C07B" w14:textId="77777777" w:rsidR="00172A07" w:rsidRPr="009963AE" w:rsidRDefault="00C15F27" w:rsidP="009963AE">
      <w:pPr>
        <w:pStyle w:val="Textoindependiente"/>
        <w:spacing w:before="2"/>
        <w:jc w:val="both"/>
        <w:rPr>
          <w:rFonts w:ascii="Century Gothic" w:hAnsi="Century Gothic"/>
          <w:sz w:val="15"/>
        </w:rPr>
      </w:pPr>
      <w:r w:rsidRPr="009963AE">
        <w:rPr>
          <w:rFonts w:ascii="Century Gothic" w:hAnsi="Century Gothic"/>
        </w:rPr>
        <w:t>El presente Plan Operativo Anual se constituye una herramienta fundamental para la gestión eficiente y transparente de los recursos públicos, así como para la ejecución de los programas y proyectos que responden a las necesidades prioritarias de nuestra comunidad, se establecen metas claras, actividades específicas y responsables definidos, que permitirán dar seguimiento y evaluar el cumplimiento de los compromisos adquiridos ante la ciudadanía.</w:t>
      </w:r>
    </w:p>
    <w:p w14:paraId="4FD4F57D" w14:textId="77777777" w:rsidR="00B84536" w:rsidRPr="00E30156" w:rsidRDefault="00B84536">
      <w:pPr>
        <w:pStyle w:val="Textoindependiente"/>
        <w:spacing w:before="2"/>
        <w:rPr>
          <w:rFonts w:ascii="Century Gothic" w:hAnsi="Century Gothic"/>
          <w:sz w:val="15"/>
        </w:rPr>
      </w:pPr>
    </w:p>
    <w:p w14:paraId="37DAAF33" w14:textId="77777777" w:rsidR="00617345" w:rsidRDefault="00617345">
      <w:pPr>
        <w:pStyle w:val="Ttulo1"/>
        <w:spacing w:before="101"/>
        <w:rPr>
          <w:rFonts w:ascii="Century Gothic" w:hAnsi="Century Gothic"/>
          <w:b/>
          <w:shd w:val="clear" w:color="auto" w:fill="B6DDE8" w:themeFill="accent5" w:themeFillTint="66"/>
        </w:rPr>
      </w:pPr>
    </w:p>
    <w:p w14:paraId="5B801BDB" w14:textId="77777777" w:rsidR="006A38AB" w:rsidRDefault="006A38AB">
      <w:pPr>
        <w:pStyle w:val="Ttulo1"/>
        <w:spacing w:before="101"/>
        <w:rPr>
          <w:rFonts w:ascii="Century Gothic" w:hAnsi="Century Gothic"/>
          <w:b/>
          <w:shd w:val="clear" w:color="auto" w:fill="B6DDE8" w:themeFill="accent5" w:themeFillTint="66"/>
        </w:rPr>
      </w:pPr>
    </w:p>
    <w:p w14:paraId="5CB982B7" w14:textId="77777777" w:rsidR="006A38AB" w:rsidRDefault="006A38AB">
      <w:pPr>
        <w:pStyle w:val="Ttulo1"/>
        <w:spacing w:before="101"/>
        <w:rPr>
          <w:rFonts w:ascii="Century Gothic" w:hAnsi="Century Gothic"/>
          <w:b/>
          <w:shd w:val="clear" w:color="auto" w:fill="B6DDE8" w:themeFill="accent5" w:themeFillTint="66"/>
        </w:rPr>
      </w:pPr>
    </w:p>
    <w:p w14:paraId="53D87E5F" w14:textId="77777777" w:rsidR="00172A07" w:rsidRPr="0066555F" w:rsidRDefault="006A5367" w:rsidP="00617345">
      <w:pPr>
        <w:pStyle w:val="Citadestacada"/>
        <w:rPr>
          <w:rFonts w:ascii="Century Gothic" w:hAnsi="Century Gothic"/>
          <w:i w:val="0"/>
          <w:color w:val="auto"/>
        </w:rPr>
      </w:pPr>
      <w:r w:rsidRPr="0066555F">
        <w:rPr>
          <w:rFonts w:ascii="Century Gothic" w:hAnsi="Century Gothic"/>
          <w:i w:val="0"/>
          <w:color w:val="auto"/>
          <w:sz w:val="32"/>
          <w:shd w:val="clear" w:color="auto" w:fill="B6DDE8" w:themeFill="accent5" w:themeFillTint="66"/>
        </w:rPr>
        <w:t>MISIÓN</w:t>
      </w:r>
    </w:p>
    <w:p w14:paraId="3374DED3" w14:textId="77777777" w:rsidR="00B84536" w:rsidRPr="00B84536" w:rsidRDefault="00B84536" w:rsidP="0050089B">
      <w:pPr>
        <w:pStyle w:val="Textoindependiente"/>
        <w:ind w:left="720" w:right="316"/>
        <w:jc w:val="both"/>
        <w:rPr>
          <w:rFonts w:ascii="Century Gothic" w:hAnsi="Century Gothic"/>
        </w:rPr>
      </w:pPr>
      <w:r w:rsidRPr="00B84536">
        <w:rPr>
          <w:rFonts w:ascii="Century Gothic" w:hAnsi="Century Gothic"/>
          <w:spacing w:val="-1"/>
          <w:lang w:val="es-MX"/>
        </w:rPr>
        <w:t xml:space="preserve">Nos comprometemos a liderar con integridad, trasparencia y eficacia, trabajando para; </w:t>
      </w:r>
      <w:r>
        <w:rPr>
          <w:rFonts w:ascii="Century Gothic" w:hAnsi="Century Gothic"/>
          <w:spacing w:val="-1"/>
          <w:lang w:val="es-MX"/>
        </w:rPr>
        <w:br/>
      </w:r>
      <w:r w:rsidRPr="00B84536">
        <w:rPr>
          <w:rFonts w:ascii="Century Gothic" w:hAnsi="Century Gothic"/>
        </w:rPr>
        <w:t>Proteger y promover los intereses nacionales y los derechos de los ciudadanos.</w:t>
      </w:r>
    </w:p>
    <w:p w14:paraId="2595161A" w14:textId="77777777" w:rsidR="00B84536" w:rsidRPr="00B84536" w:rsidRDefault="00B84536" w:rsidP="0050089B">
      <w:pPr>
        <w:pStyle w:val="Textoindependiente"/>
        <w:ind w:left="720" w:right="316"/>
        <w:jc w:val="both"/>
        <w:rPr>
          <w:rFonts w:ascii="Century Gothic" w:hAnsi="Century Gothic"/>
        </w:rPr>
      </w:pPr>
      <w:r w:rsidRPr="00B84536">
        <w:rPr>
          <w:rFonts w:ascii="Century Gothic" w:hAnsi="Century Gothic"/>
        </w:rPr>
        <w:t>Fomentar el desarrollo sostenible y equitativo, mejorando la calidad de vida de todos los ciudadanos.</w:t>
      </w:r>
    </w:p>
    <w:p w14:paraId="637DA7EE" w14:textId="77777777" w:rsidR="00DC6B6B" w:rsidRDefault="00DC6B6B" w:rsidP="00B84536">
      <w:pPr>
        <w:pStyle w:val="Textoindependiente"/>
        <w:ind w:left="720" w:right="316"/>
        <w:rPr>
          <w:rFonts w:ascii="Century Gothic" w:hAnsi="Century Gothic"/>
        </w:rPr>
      </w:pPr>
    </w:p>
    <w:p w14:paraId="66A0300C" w14:textId="77777777" w:rsidR="00B84536" w:rsidRPr="00B84536" w:rsidRDefault="00B84536" w:rsidP="006A38AB">
      <w:pPr>
        <w:pStyle w:val="Textoindependiente"/>
        <w:numPr>
          <w:ilvl w:val="0"/>
          <w:numId w:val="15"/>
        </w:numPr>
        <w:ind w:right="316"/>
        <w:jc w:val="both"/>
        <w:rPr>
          <w:rFonts w:ascii="Century Gothic" w:hAnsi="Century Gothic"/>
        </w:rPr>
      </w:pPr>
      <w:r w:rsidRPr="00B84536">
        <w:rPr>
          <w:rFonts w:ascii="Century Gothic" w:hAnsi="Century Gothic"/>
        </w:rPr>
        <w:t>Fortalecer la democracia, la justicia y la seguridad, garantizando la estabilidad y la paz.</w:t>
      </w:r>
    </w:p>
    <w:p w14:paraId="2A602D5A" w14:textId="77777777" w:rsidR="00B84536" w:rsidRPr="00B84536" w:rsidRDefault="00B84536" w:rsidP="006A38AB">
      <w:pPr>
        <w:pStyle w:val="Textoindependiente"/>
        <w:numPr>
          <w:ilvl w:val="0"/>
          <w:numId w:val="15"/>
        </w:numPr>
        <w:ind w:right="316"/>
        <w:jc w:val="both"/>
        <w:rPr>
          <w:rFonts w:ascii="Century Gothic" w:hAnsi="Century Gothic"/>
        </w:rPr>
      </w:pPr>
      <w:r w:rsidRPr="00B84536">
        <w:rPr>
          <w:rFonts w:ascii="Century Gothic" w:hAnsi="Century Gothic"/>
        </w:rPr>
        <w:t>Impulsar la innovación, la educación y la cultura, para construir un futuro próspero y competitivo.</w:t>
      </w:r>
    </w:p>
    <w:p w14:paraId="46B8AC3D" w14:textId="77777777" w:rsidR="00172A07" w:rsidRPr="00E30156" w:rsidRDefault="00B84536" w:rsidP="006A38AB">
      <w:pPr>
        <w:pStyle w:val="Textoindependiente"/>
        <w:numPr>
          <w:ilvl w:val="0"/>
          <w:numId w:val="15"/>
        </w:numPr>
        <w:ind w:right="316"/>
        <w:jc w:val="both"/>
        <w:rPr>
          <w:rFonts w:ascii="Century Gothic" w:hAnsi="Century Gothic"/>
        </w:rPr>
      </w:pPr>
      <w:r w:rsidRPr="00B84536">
        <w:rPr>
          <w:rFonts w:ascii="Century Gothic" w:hAnsi="Century Gothic"/>
        </w:rPr>
        <w:t>Establecer alianzas estratégicas y relaciones internacionales sólidas, para promover la cooperación y el entendimiento.</w:t>
      </w:r>
    </w:p>
    <w:p w14:paraId="35B47222" w14:textId="77777777" w:rsidR="00B84536" w:rsidRDefault="00B84536">
      <w:pPr>
        <w:pStyle w:val="Textoindependiente"/>
        <w:spacing w:before="3"/>
        <w:rPr>
          <w:rFonts w:ascii="Century Gothic" w:hAnsi="Century Gothic"/>
          <w:sz w:val="28"/>
        </w:rPr>
      </w:pPr>
    </w:p>
    <w:p w14:paraId="668B5140" w14:textId="77777777" w:rsidR="00B84536" w:rsidRDefault="00B84536">
      <w:pPr>
        <w:pStyle w:val="Textoindependiente"/>
        <w:spacing w:before="3"/>
        <w:rPr>
          <w:rFonts w:ascii="Century Gothic" w:hAnsi="Century Gothic"/>
          <w:sz w:val="28"/>
        </w:rPr>
      </w:pPr>
    </w:p>
    <w:p w14:paraId="09B8E85C" w14:textId="77777777" w:rsidR="0066555F" w:rsidRDefault="00B84536">
      <w:pPr>
        <w:pStyle w:val="Textoindependiente"/>
        <w:spacing w:before="3"/>
        <w:rPr>
          <w:rFonts w:ascii="Century Gothic" w:hAnsi="Century Gothic"/>
          <w:b/>
          <w:sz w:val="32"/>
        </w:rPr>
      </w:pPr>
      <w:r>
        <w:rPr>
          <w:rFonts w:ascii="Century Gothic" w:hAnsi="Century Gothic"/>
          <w:sz w:val="28"/>
        </w:rPr>
        <w:tab/>
      </w:r>
      <w:r>
        <w:rPr>
          <w:rFonts w:ascii="Century Gothic" w:hAnsi="Century Gothic"/>
          <w:sz w:val="28"/>
        </w:rPr>
        <w:tab/>
      </w:r>
      <w:r>
        <w:rPr>
          <w:rFonts w:ascii="Century Gothic" w:hAnsi="Century Gothic"/>
          <w:sz w:val="28"/>
        </w:rPr>
        <w:tab/>
      </w:r>
      <w:r>
        <w:rPr>
          <w:rFonts w:ascii="Century Gothic" w:hAnsi="Century Gothic"/>
          <w:sz w:val="28"/>
        </w:rPr>
        <w:tab/>
      </w:r>
      <w:r>
        <w:rPr>
          <w:rFonts w:ascii="Century Gothic" w:hAnsi="Century Gothic"/>
          <w:sz w:val="28"/>
        </w:rPr>
        <w:tab/>
      </w:r>
      <w:r>
        <w:rPr>
          <w:rFonts w:ascii="Century Gothic" w:hAnsi="Century Gothic"/>
          <w:b/>
          <w:sz w:val="28"/>
        </w:rPr>
        <w:t xml:space="preserve">    </w:t>
      </w:r>
      <w:r w:rsidRPr="00B84536">
        <w:rPr>
          <w:rFonts w:ascii="Century Gothic" w:hAnsi="Century Gothic"/>
          <w:b/>
          <w:sz w:val="32"/>
        </w:rPr>
        <w:t xml:space="preserve"> </w:t>
      </w:r>
    </w:p>
    <w:p w14:paraId="15B6B850" w14:textId="77777777" w:rsidR="0066555F" w:rsidRDefault="0066555F">
      <w:pPr>
        <w:pStyle w:val="Textoindependiente"/>
        <w:spacing w:before="3"/>
        <w:rPr>
          <w:rFonts w:ascii="Century Gothic" w:hAnsi="Century Gothic"/>
          <w:b/>
          <w:sz w:val="32"/>
        </w:rPr>
      </w:pPr>
    </w:p>
    <w:p w14:paraId="1DC992F5" w14:textId="77777777" w:rsidR="0066555F" w:rsidRDefault="0066555F">
      <w:pPr>
        <w:pStyle w:val="Textoindependiente"/>
        <w:spacing w:before="3"/>
        <w:rPr>
          <w:rFonts w:ascii="Century Gothic" w:hAnsi="Century Gothic"/>
          <w:b/>
          <w:sz w:val="32"/>
        </w:rPr>
      </w:pPr>
    </w:p>
    <w:p w14:paraId="591775D4" w14:textId="77777777" w:rsidR="00631D83" w:rsidRDefault="00631D83">
      <w:pPr>
        <w:pStyle w:val="Textoindependiente"/>
        <w:spacing w:before="3"/>
        <w:rPr>
          <w:rFonts w:ascii="Century Gothic" w:hAnsi="Century Gothic"/>
          <w:b/>
          <w:sz w:val="32"/>
        </w:rPr>
      </w:pPr>
    </w:p>
    <w:p w14:paraId="74102206" w14:textId="77777777" w:rsidR="00B84536" w:rsidRPr="0066555F" w:rsidRDefault="0066555F" w:rsidP="0066555F">
      <w:pPr>
        <w:pStyle w:val="Citadestacada"/>
        <w:pBdr>
          <w:top w:val="single" w:sz="4" w:space="0" w:color="4F81BD" w:themeColor="accent1"/>
        </w:pBdr>
        <w:rPr>
          <w:rFonts w:ascii="Century Gothic" w:hAnsi="Century Gothic"/>
          <w:i w:val="0"/>
          <w:sz w:val="28"/>
        </w:rPr>
      </w:pPr>
      <w:r>
        <w:br/>
      </w:r>
      <w:r w:rsidR="00B84536" w:rsidRPr="0066555F">
        <w:rPr>
          <w:color w:val="auto"/>
        </w:rPr>
        <w:t xml:space="preserve"> </w:t>
      </w:r>
      <w:r w:rsidR="00B84536" w:rsidRPr="0066555F">
        <w:rPr>
          <w:rFonts w:ascii="Century Gothic" w:hAnsi="Century Gothic"/>
          <w:i w:val="0"/>
          <w:color w:val="auto"/>
          <w:sz w:val="32"/>
          <w:shd w:val="clear" w:color="auto" w:fill="B6DDE8" w:themeFill="accent5" w:themeFillTint="66"/>
        </w:rPr>
        <w:t>VALORES</w:t>
      </w:r>
    </w:p>
    <w:p w14:paraId="29F6427B" w14:textId="77777777" w:rsidR="00B84536" w:rsidRPr="00B84536" w:rsidRDefault="00B84536" w:rsidP="003A5CAF">
      <w:pPr>
        <w:pStyle w:val="Textoindependiente"/>
        <w:numPr>
          <w:ilvl w:val="0"/>
          <w:numId w:val="18"/>
        </w:numPr>
        <w:spacing w:before="3"/>
        <w:rPr>
          <w:rFonts w:ascii="Century Gothic" w:hAnsi="Century Gothic"/>
        </w:rPr>
      </w:pPr>
      <w:r w:rsidRPr="00B84536">
        <w:rPr>
          <w:rFonts w:ascii="Century Gothic" w:hAnsi="Century Gothic"/>
        </w:rPr>
        <w:t>Integridad y ética</w:t>
      </w:r>
      <w:r>
        <w:rPr>
          <w:rFonts w:ascii="Century Gothic" w:hAnsi="Century Gothic"/>
        </w:rPr>
        <w:t>.</w:t>
      </w:r>
    </w:p>
    <w:p w14:paraId="67613DBA" w14:textId="77777777" w:rsidR="00B84536" w:rsidRPr="00B84536" w:rsidRDefault="00B84536" w:rsidP="003A5CAF">
      <w:pPr>
        <w:pStyle w:val="Textoindependiente"/>
        <w:numPr>
          <w:ilvl w:val="0"/>
          <w:numId w:val="18"/>
        </w:numPr>
        <w:spacing w:before="3"/>
        <w:rPr>
          <w:rFonts w:ascii="Century Gothic" w:hAnsi="Century Gothic"/>
        </w:rPr>
      </w:pPr>
      <w:r w:rsidRPr="00B84536">
        <w:rPr>
          <w:rFonts w:ascii="Century Gothic" w:hAnsi="Century Gothic"/>
        </w:rPr>
        <w:t>Transparencia y rendición de cuentas</w:t>
      </w:r>
      <w:r>
        <w:rPr>
          <w:rFonts w:ascii="Century Gothic" w:hAnsi="Century Gothic"/>
        </w:rPr>
        <w:t>.</w:t>
      </w:r>
    </w:p>
    <w:p w14:paraId="1889E8A2" w14:textId="77777777" w:rsidR="00B84536" w:rsidRPr="00B84536" w:rsidRDefault="00B84536" w:rsidP="003A5CAF">
      <w:pPr>
        <w:pStyle w:val="Textoindependiente"/>
        <w:numPr>
          <w:ilvl w:val="0"/>
          <w:numId w:val="18"/>
        </w:numPr>
        <w:spacing w:before="3"/>
        <w:rPr>
          <w:rFonts w:ascii="Century Gothic" w:hAnsi="Century Gothic"/>
        </w:rPr>
      </w:pPr>
      <w:r w:rsidRPr="00B84536">
        <w:rPr>
          <w:rFonts w:ascii="Century Gothic" w:hAnsi="Century Gothic"/>
        </w:rPr>
        <w:t>Eficiencia y eficacia</w:t>
      </w:r>
      <w:r>
        <w:rPr>
          <w:rFonts w:ascii="Century Gothic" w:hAnsi="Century Gothic"/>
        </w:rPr>
        <w:t>.</w:t>
      </w:r>
    </w:p>
    <w:p w14:paraId="7DAE3D14" w14:textId="77777777" w:rsidR="00B84536" w:rsidRPr="00B84536" w:rsidRDefault="00B84536" w:rsidP="003A5CAF">
      <w:pPr>
        <w:pStyle w:val="Textoindependiente"/>
        <w:numPr>
          <w:ilvl w:val="0"/>
          <w:numId w:val="18"/>
        </w:numPr>
        <w:spacing w:before="3"/>
        <w:rPr>
          <w:rFonts w:ascii="Century Gothic" w:hAnsi="Century Gothic"/>
        </w:rPr>
      </w:pPr>
      <w:r w:rsidRPr="00B84536">
        <w:rPr>
          <w:rFonts w:ascii="Century Gothic" w:hAnsi="Century Gothic"/>
        </w:rPr>
        <w:t>Justicia y equidad</w:t>
      </w:r>
      <w:r>
        <w:rPr>
          <w:rFonts w:ascii="Century Gothic" w:hAnsi="Century Gothic"/>
        </w:rPr>
        <w:t>.</w:t>
      </w:r>
    </w:p>
    <w:p w14:paraId="206A2B3E" w14:textId="77777777" w:rsidR="00B84536" w:rsidRPr="00B84536" w:rsidRDefault="00B84536" w:rsidP="003A5CAF">
      <w:pPr>
        <w:pStyle w:val="Textoindependiente"/>
        <w:numPr>
          <w:ilvl w:val="0"/>
          <w:numId w:val="18"/>
        </w:numPr>
        <w:spacing w:before="3"/>
        <w:rPr>
          <w:rFonts w:ascii="Century Gothic" w:hAnsi="Century Gothic"/>
        </w:rPr>
      </w:pPr>
      <w:r w:rsidRPr="00B84536">
        <w:rPr>
          <w:rFonts w:ascii="Century Gothic" w:hAnsi="Century Gothic"/>
        </w:rPr>
        <w:t>Respeto e inclusión</w:t>
      </w:r>
      <w:r>
        <w:rPr>
          <w:rFonts w:ascii="Century Gothic" w:hAnsi="Century Gothic"/>
        </w:rPr>
        <w:t>.</w:t>
      </w:r>
    </w:p>
    <w:p w14:paraId="2409B07C" w14:textId="77777777" w:rsidR="00B84536" w:rsidRDefault="00B84536" w:rsidP="003A5CAF">
      <w:pPr>
        <w:pStyle w:val="Textoindependiente"/>
        <w:numPr>
          <w:ilvl w:val="0"/>
          <w:numId w:val="18"/>
        </w:numPr>
        <w:spacing w:before="3"/>
        <w:rPr>
          <w:rFonts w:ascii="Century Gothic" w:hAnsi="Century Gothic"/>
        </w:rPr>
      </w:pPr>
      <w:r w:rsidRPr="00B84536">
        <w:rPr>
          <w:rFonts w:ascii="Century Gothic" w:hAnsi="Century Gothic"/>
        </w:rPr>
        <w:t>Innovación y proactividad</w:t>
      </w:r>
      <w:r>
        <w:rPr>
          <w:rFonts w:ascii="Century Gothic" w:hAnsi="Century Gothic"/>
        </w:rPr>
        <w:t>.</w:t>
      </w:r>
    </w:p>
    <w:p w14:paraId="22C4390D" w14:textId="77777777" w:rsidR="003A5CAF" w:rsidRPr="00B84536" w:rsidRDefault="003A5CAF" w:rsidP="00E9734E">
      <w:pPr>
        <w:pStyle w:val="Textoindependiente"/>
        <w:spacing w:before="3"/>
        <w:ind w:left="1335"/>
        <w:rPr>
          <w:rFonts w:ascii="Century Gothic" w:hAnsi="Century Gothic"/>
        </w:rPr>
      </w:pPr>
    </w:p>
    <w:p w14:paraId="5CCD5D72" w14:textId="77777777" w:rsidR="00B84536" w:rsidRPr="00E30156" w:rsidRDefault="00B84536">
      <w:pPr>
        <w:pStyle w:val="Textoindependiente"/>
        <w:spacing w:before="3"/>
        <w:rPr>
          <w:rFonts w:ascii="Century Gothic" w:hAnsi="Century Gothic"/>
          <w:sz w:val="28"/>
        </w:rPr>
      </w:pPr>
    </w:p>
    <w:p w14:paraId="4D86C152" w14:textId="77777777" w:rsidR="00172A07" w:rsidRPr="0066555F" w:rsidRDefault="006A5367" w:rsidP="0066555F">
      <w:pPr>
        <w:pStyle w:val="Citadestacada"/>
        <w:rPr>
          <w:rFonts w:ascii="Century Gothic" w:hAnsi="Century Gothic"/>
          <w:i w:val="0"/>
          <w:color w:val="auto"/>
        </w:rPr>
      </w:pPr>
      <w:r w:rsidRPr="0066555F">
        <w:rPr>
          <w:rFonts w:ascii="Century Gothic" w:hAnsi="Century Gothic"/>
          <w:i w:val="0"/>
          <w:color w:val="auto"/>
          <w:sz w:val="32"/>
          <w:shd w:val="clear" w:color="auto" w:fill="B6DDE8" w:themeFill="accent5" w:themeFillTint="66"/>
        </w:rPr>
        <w:t>VISIÓN</w:t>
      </w:r>
    </w:p>
    <w:p w14:paraId="45B337A3" w14:textId="77777777" w:rsidR="00617345" w:rsidRDefault="00B630FB" w:rsidP="00617345">
      <w:pPr>
        <w:pStyle w:val="Textoindependiente"/>
        <w:spacing w:before="1"/>
        <w:jc w:val="both"/>
        <w:rPr>
          <w:rFonts w:ascii="Century Gothic" w:hAnsi="Century Gothic"/>
          <w:w w:val="95"/>
        </w:rPr>
      </w:pPr>
      <w:r w:rsidRPr="00B630FB">
        <w:rPr>
          <w:rFonts w:ascii="Century Gothic" w:hAnsi="Century Gothic"/>
          <w:w w:val="95"/>
        </w:rPr>
        <w:t>Ser un municipio modelo en desarrollo sostenible, bienestar social y participación ciudadana, donde se promueva la equidad, la transparencia y el crecimiento económico inclusivo, garantizando una mejor calidad de vida para todas las familias de Cabo Corrientes mediante la gestión eficiente y respo</w:t>
      </w:r>
      <w:r w:rsidR="00167D38">
        <w:rPr>
          <w:rFonts w:ascii="Century Gothic" w:hAnsi="Century Gothic"/>
          <w:w w:val="95"/>
        </w:rPr>
        <w:t>nsable de los recursos públicos</w:t>
      </w:r>
    </w:p>
    <w:p w14:paraId="076A41AF" w14:textId="77777777" w:rsidR="00617345" w:rsidRPr="00617345" w:rsidRDefault="00617345" w:rsidP="00617345">
      <w:pPr>
        <w:pStyle w:val="Textoindependiente"/>
        <w:spacing w:before="1"/>
        <w:jc w:val="both"/>
        <w:rPr>
          <w:rFonts w:ascii="Century Gothic" w:hAnsi="Century Gothic"/>
          <w:w w:val="95"/>
        </w:rPr>
      </w:pPr>
    </w:p>
    <w:p w14:paraId="12668568" w14:textId="77777777" w:rsidR="00617345" w:rsidRDefault="00617345">
      <w:pPr>
        <w:pStyle w:val="Ttulo1"/>
        <w:spacing w:line="317" w:lineRule="exact"/>
        <w:ind w:left="3314"/>
        <w:rPr>
          <w:rFonts w:ascii="Century Gothic" w:hAnsi="Century Gothic"/>
          <w:b/>
        </w:rPr>
      </w:pPr>
    </w:p>
    <w:p w14:paraId="0218AE6B" w14:textId="77777777" w:rsidR="00172A07" w:rsidRPr="009C6D16" w:rsidRDefault="00FB2D73" w:rsidP="00617345">
      <w:pPr>
        <w:pStyle w:val="Citadestacada"/>
        <w:rPr>
          <w:rFonts w:ascii="Century Gothic" w:hAnsi="Century Gothic"/>
          <w:i w:val="0"/>
          <w:color w:val="auto"/>
          <w:sz w:val="32"/>
          <w:szCs w:val="32"/>
        </w:rPr>
      </w:pPr>
      <w:r w:rsidRPr="009C6D16">
        <w:rPr>
          <w:rFonts w:ascii="Century Gothic" w:hAnsi="Century Gothic"/>
          <w:i w:val="0"/>
          <w:color w:val="auto"/>
          <w:sz w:val="32"/>
          <w:szCs w:val="32"/>
          <w:shd w:val="clear" w:color="auto" w:fill="B6DDE8" w:themeFill="accent5" w:themeFillTint="66"/>
        </w:rPr>
        <w:t>OBJETIVOS ESTRATÉGICOS</w:t>
      </w:r>
    </w:p>
    <w:p w14:paraId="07E7E4DD" w14:textId="77777777" w:rsidR="000A1AAA" w:rsidRPr="000A1AAA" w:rsidRDefault="000A1AAA" w:rsidP="00FD3D75">
      <w:pPr>
        <w:pStyle w:val="Textoindependiente"/>
        <w:numPr>
          <w:ilvl w:val="0"/>
          <w:numId w:val="20"/>
        </w:numPr>
        <w:spacing w:before="2"/>
        <w:jc w:val="both"/>
        <w:rPr>
          <w:rFonts w:ascii="Century Gothic" w:hAnsi="Century Gothic"/>
          <w:w w:val="95"/>
          <w:lang w:val="es-MX"/>
        </w:rPr>
      </w:pPr>
      <w:r w:rsidRPr="000A1AAA">
        <w:rPr>
          <w:rFonts w:ascii="Century Gothic" w:hAnsi="Century Gothic"/>
          <w:b/>
          <w:bCs/>
          <w:w w:val="95"/>
          <w:lang w:val="es-MX"/>
        </w:rPr>
        <w:t>Desarrollo de Infraestructura y Servicios Públicos:</w:t>
      </w:r>
    </w:p>
    <w:p w14:paraId="6643A948"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Priorizar la rehabilitación y construcción de infraestructura básica en zonas con mayor necesidad.</w:t>
      </w:r>
    </w:p>
    <w:p w14:paraId="4CC22C6D"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Implementar programas de mantenimiento periódico para servicios públicos esenciales.</w:t>
      </w:r>
    </w:p>
    <w:p w14:paraId="502F3720"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Gestionar recursos federales y estatales para proyectos de infraestructura.</w:t>
      </w:r>
      <w:r w:rsidR="00F83D11">
        <w:rPr>
          <w:rFonts w:ascii="Century Gothic" w:hAnsi="Century Gothic"/>
          <w:w w:val="95"/>
          <w:lang w:val="es-MX"/>
        </w:rPr>
        <w:br/>
      </w:r>
    </w:p>
    <w:p w14:paraId="3E62A52F" w14:textId="77777777" w:rsidR="000A1AAA" w:rsidRPr="000A1AAA" w:rsidRDefault="000A1AAA" w:rsidP="00FD3D75">
      <w:pPr>
        <w:pStyle w:val="Textoindependiente"/>
        <w:numPr>
          <w:ilvl w:val="0"/>
          <w:numId w:val="20"/>
        </w:numPr>
        <w:spacing w:before="2"/>
        <w:jc w:val="both"/>
        <w:rPr>
          <w:rFonts w:ascii="Century Gothic" w:hAnsi="Century Gothic"/>
          <w:w w:val="95"/>
          <w:lang w:val="es-MX"/>
        </w:rPr>
      </w:pPr>
      <w:r w:rsidRPr="000A1AAA">
        <w:rPr>
          <w:rFonts w:ascii="Century Gothic" w:hAnsi="Century Gothic"/>
          <w:b/>
          <w:bCs/>
          <w:w w:val="95"/>
          <w:lang w:val="es-MX"/>
        </w:rPr>
        <w:t>Fomento al Desarrollo Económico Local:</w:t>
      </w:r>
    </w:p>
    <w:p w14:paraId="6967DEC1"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Crear alianzas estratégicas con el sector privado y organizaciones locales para impulsar el turismo sustentable.</w:t>
      </w:r>
    </w:p>
    <w:p w14:paraId="50D9746B"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Establecer programas de capacitación y financiamiento para emprendedores y pequeños productores.</w:t>
      </w:r>
    </w:p>
    <w:p w14:paraId="415412B3"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lastRenderedPageBreak/>
        <w:t>Promover ferias y eventos que difundan la riqueza cultural y productiva del municipio.</w:t>
      </w:r>
      <w:r w:rsidR="00396718">
        <w:rPr>
          <w:rFonts w:ascii="Century Gothic" w:hAnsi="Century Gothic"/>
          <w:w w:val="95"/>
          <w:lang w:val="es-MX"/>
        </w:rPr>
        <w:br/>
      </w:r>
    </w:p>
    <w:p w14:paraId="515E3119" w14:textId="77777777" w:rsidR="000A1AAA" w:rsidRPr="000A1AAA" w:rsidRDefault="000A1AAA" w:rsidP="00FD3D75">
      <w:pPr>
        <w:pStyle w:val="Textoindependiente"/>
        <w:numPr>
          <w:ilvl w:val="0"/>
          <w:numId w:val="20"/>
        </w:numPr>
        <w:spacing w:before="2"/>
        <w:jc w:val="both"/>
        <w:rPr>
          <w:rFonts w:ascii="Century Gothic" w:hAnsi="Century Gothic"/>
          <w:w w:val="95"/>
          <w:lang w:val="es-MX"/>
        </w:rPr>
      </w:pPr>
      <w:r w:rsidRPr="000A1AAA">
        <w:rPr>
          <w:rFonts w:ascii="Century Gothic" w:hAnsi="Century Gothic"/>
          <w:b/>
          <w:bCs/>
          <w:w w:val="95"/>
          <w:lang w:val="es-MX"/>
        </w:rPr>
        <w:t>Seguridad y Protección Civil:</w:t>
      </w:r>
    </w:p>
    <w:p w14:paraId="258E5E48"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Fortalecer la capacitación y equipamiento de la policía municipal y cuerpos de emergencia.</w:t>
      </w:r>
    </w:p>
    <w:p w14:paraId="61C3AD99"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Desarrollar campañas de prevención del delito y difusión de medidas de autoprotección.</w:t>
      </w:r>
    </w:p>
    <w:p w14:paraId="2AE79E53"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Implementar un sistema de respuesta rápida para emergencias y desastres naturales.</w:t>
      </w:r>
      <w:r w:rsidR="00F83D11">
        <w:rPr>
          <w:rFonts w:ascii="Century Gothic" w:hAnsi="Century Gothic"/>
          <w:w w:val="95"/>
          <w:lang w:val="es-MX"/>
        </w:rPr>
        <w:br/>
      </w:r>
    </w:p>
    <w:p w14:paraId="12B1A488" w14:textId="77777777" w:rsidR="000A1AAA" w:rsidRPr="000A1AAA" w:rsidRDefault="000A1AAA" w:rsidP="00FD3D75">
      <w:pPr>
        <w:pStyle w:val="Textoindependiente"/>
        <w:numPr>
          <w:ilvl w:val="0"/>
          <w:numId w:val="20"/>
        </w:numPr>
        <w:spacing w:before="2"/>
        <w:jc w:val="both"/>
        <w:rPr>
          <w:rFonts w:ascii="Century Gothic" w:hAnsi="Century Gothic"/>
          <w:w w:val="95"/>
          <w:lang w:val="es-MX"/>
        </w:rPr>
      </w:pPr>
      <w:r w:rsidRPr="000A1AAA">
        <w:rPr>
          <w:rFonts w:ascii="Century Gothic" w:hAnsi="Century Gothic"/>
          <w:b/>
          <w:bCs/>
          <w:w w:val="95"/>
          <w:lang w:val="es-MX"/>
        </w:rPr>
        <w:t>Inclusión Social y Bienestar Comunitario:</w:t>
      </w:r>
    </w:p>
    <w:p w14:paraId="4401A8BB"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Diseñar y ejecutar programas sociales dirigidos a niños, jóvenes, adultos mayores y grupos vulnerables.</w:t>
      </w:r>
    </w:p>
    <w:p w14:paraId="0EB2F809"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Fomentar la participación ciudadana mediante foros, asambleas y comités vecinales.</w:t>
      </w:r>
    </w:p>
    <w:p w14:paraId="02E22C8B"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Impulsar el acceso a servicios de salud, educación y cultura con cobertura amplia y equitativa.</w:t>
      </w:r>
      <w:r w:rsidR="00F83D11">
        <w:rPr>
          <w:rFonts w:ascii="Century Gothic" w:hAnsi="Century Gothic"/>
          <w:w w:val="95"/>
          <w:lang w:val="es-MX"/>
        </w:rPr>
        <w:br/>
      </w:r>
    </w:p>
    <w:p w14:paraId="39D3779C" w14:textId="77777777" w:rsidR="000A1AAA" w:rsidRPr="000A1AAA" w:rsidRDefault="000A1AAA" w:rsidP="00FD3D75">
      <w:pPr>
        <w:pStyle w:val="Textoindependiente"/>
        <w:numPr>
          <w:ilvl w:val="0"/>
          <w:numId w:val="20"/>
        </w:numPr>
        <w:spacing w:before="2"/>
        <w:jc w:val="both"/>
        <w:rPr>
          <w:rFonts w:ascii="Century Gothic" w:hAnsi="Century Gothic"/>
          <w:w w:val="95"/>
          <w:lang w:val="es-MX"/>
        </w:rPr>
      </w:pPr>
      <w:r w:rsidRPr="000A1AAA">
        <w:rPr>
          <w:rFonts w:ascii="Century Gothic" w:hAnsi="Century Gothic"/>
          <w:b/>
          <w:bCs/>
          <w:w w:val="95"/>
          <w:lang w:val="es-MX"/>
        </w:rPr>
        <w:t>Transparencia y Eficiencia Administrativa:</w:t>
      </w:r>
    </w:p>
    <w:p w14:paraId="00A06E79"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Digitalizar procesos administrativos para mejorar la atención al ciudadano y la gestión interna.</w:t>
      </w:r>
    </w:p>
    <w:p w14:paraId="25BAD76C"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Publicar informes periódicos de avances y uso de recursos públicos.</w:t>
      </w:r>
    </w:p>
    <w:p w14:paraId="0BE71E4F"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Capacitar al personal municipal en buenas prácticas administrativas y atención ciudadana.</w:t>
      </w:r>
      <w:r w:rsidR="00F83D11">
        <w:rPr>
          <w:rFonts w:ascii="Century Gothic" w:hAnsi="Century Gothic"/>
          <w:w w:val="95"/>
          <w:lang w:val="es-MX"/>
        </w:rPr>
        <w:br/>
      </w:r>
    </w:p>
    <w:p w14:paraId="3C827409" w14:textId="77777777" w:rsidR="000A1AAA" w:rsidRPr="000A1AAA" w:rsidRDefault="00012A26" w:rsidP="00FD3D75">
      <w:pPr>
        <w:pStyle w:val="Textoindependiente"/>
        <w:numPr>
          <w:ilvl w:val="0"/>
          <w:numId w:val="20"/>
        </w:numPr>
        <w:tabs>
          <w:tab w:val="clear" w:pos="720"/>
          <w:tab w:val="num" w:pos="567"/>
        </w:tabs>
        <w:spacing w:before="2"/>
        <w:jc w:val="both"/>
        <w:rPr>
          <w:rFonts w:ascii="Century Gothic" w:hAnsi="Century Gothic"/>
          <w:w w:val="95"/>
          <w:lang w:val="es-MX"/>
        </w:rPr>
      </w:pPr>
      <w:r>
        <w:rPr>
          <w:rFonts w:ascii="Century Gothic" w:hAnsi="Century Gothic"/>
          <w:b/>
          <w:bCs/>
          <w:w w:val="95"/>
          <w:lang w:val="es-MX"/>
        </w:rPr>
        <w:t xml:space="preserve">  </w:t>
      </w:r>
      <w:r w:rsidR="000A1AAA" w:rsidRPr="000A1AAA">
        <w:rPr>
          <w:rFonts w:ascii="Century Gothic" w:hAnsi="Century Gothic"/>
          <w:b/>
          <w:bCs/>
          <w:w w:val="95"/>
          <w:lang w:val="es-MX"/>
        </w:rPr>
        <w:t>Conservación Ambiental:</w:t>
      </w:r>
    </w:p>
    <w:p w14:paraId="73AA495B"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Implementar campañas de educación ambiental y sensibilización en escuelas y comunidades.</w:t>
      </w:r>
    </w:p>
    <w:p w14:paraId="66CD2689"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Promover la reforestación y conservación de áreas naturales protegidas.</w:t>
      </w:r>
    </w:p>
    <w:p w14:paraId="674C46FC" w14:textId="77777777" w:rsidR="000A1AAA" w:rsidRPr="000A1AAA" w:rsidRDefault="000A1AAA" w:rsidP="00FD3D75">
      <w:pPr>
        <w:pStyle w:val="Textoindependiente"/>
        <w:numPr>
          <w:ilvl w:val="1"/>
          <w:numId w:val="20"/>
        </w:numPr>
        <w:spacing w:before="2"/>
        <w:jc w:val="both"/>
        <w:rPr>
          <w:rFonts w:ascii="Century Gothic" w:hAnsi="Century Gothic"/>
          <w:w w:val="95"/>
          <w:lang w:val="es-MX"/>
        </w:rPr>
      </w:pPr>
      <w:r w:rsidRPr="000A1AAA">
        <w:rPr>
          <w:rFonts w:ascii="Century Gothic" w:hAnsi="Century Gothic"/>
          <w:w w:val="95"/>
          <w:lang w:val="es-MX"/>
        </w:rPr>
        <w:t>Gestionar sistemas de manejo integral de residuos sólidos y promoción del reciclaje.</w:t>
      </w:r>
    </w:p>
    <w:p w14:paraId="744C1CFE" w14:textId="77777777" w:rsidR="00172A07" w:rsidRDefault="00172A07">
      <w:pPr>
        <w:pStyle w:val="Textoindependiente"/>
        <w:spacing w:before="2"/>
        <w:rPr>
          <w:rFonts w:ascii="Century Gothic" w:hAnsi="Century Gothic"/>
          <w:sz w:val="32"/>
        </w:rPr>
      </w:pPr>
    </w:p>
    <w:p w14:paraId="2701283F" w14:textId="77777777" w:rsidR="0066555F" w:rsidRDefault="0066555F">
      <w:pPr>
        <w:pStyle w:val="Textoindependiente"/>
        <w:spacing w:before="2"/>
        <w:rPr>
          <w:rFonts w:ascii="Century Gothic" w:hAnsi="Century Gothic"/>
          <w:sz w:val="32"/>
        </w:rPr>
      </w:pPr>
    </w:p>
    <w:p w14:paraId="7271C8FB" w14:textId="77777777" w:rsidR="0066555F" w:rsidRDefault="0066555F">
      <w:pPr>
        <w:pStyle w:val="Textoindependiente"/>
        <w:spacing w:before="2"/>
        <w:rPr>
          <w:rFonts w:ascii="Century Gothic" w:hAnsi="Century Gothic"/>
          <w:sz w:val="32"/>
        </w:rPr>
      </w:pPr>
    </w:p>
    <w:p w14:paraId="12384C0F" w14:textId="77777777" w:rsidR="0066555F" w:rsidRDefault="0066555F">
      <w:pPr>
        <w:pStyle w:val="Textoindependiente"/>
        <w:spacing w:before="2"/>
        <w:rPr>
          <w:rFonts w:ascii="Century Gothic" w:hAnsi="Century Gothic"/>
          <w:sz w:val="32"/>
        </w:rPr>
      </w:pPr>
    </w:p>
    <w:p w14:paraId="14CA8D21" w14:textId="77777777" w:rsidR="0066555F" w:rsidRDefault="0066555F">
      <w:pPr>
        <w:pStyle w:val="Textoindependiente"/>
        <w:spacing w:before="2"/>
        <w:rPr>
          <w:rFonts w:ascii="Century Gothic" w:hAnsi="Century Gothic"/>
          <w:sz w:val="32"/>
        </w:rPr>
      </w:pPr>
    </w:p>
    <w:p w14:paraId="3994EEE0" w14:textId="77777777" w:rsidR="0066555F" w:rsidRDefault="0066555F">
      <w:pPr>
        <w:pStyle w:val="Textoindependiente"/>
        <w:spacing w:before="2"/>
        <w:rPr>
          <w:rFonts w:ascii="Century Gothic" w:hAnsi="Century Gothic"/>
          <w:sz w:val="32"/>
        </w:rPr>
      </w:pPr>
    </w:p>
    <w:p w14:paraId="219CD095" w14:textId="77777777" w:rsidR="003A5CAF" w:rsidRDefault="003A5CAF">
      <w:pPr>
        <w:pStyle w:val="Textoindependiente"/>
        <w:spacing w:before="2"/>
        <w:rPr>
          <w:rFonts w:ascii="Century Gothic" w:hAnsi="Century Gothic"/>
          <w:sz w:val="32"/>
        </w:rPr>
      </w:pPr>
    </w:p>
    <w:p w14:paraId="17FAA95E" w14:textId="77777777" w:rsidR="0066555F" w:rsidRDefault="0066555F">
      <w:pPr>
        <w:pStyle w:val="Textoindependiente"/>
        <w:spacing w:before="2"/>
        <w:rPr>
          <w:rFonts w:ascii="Century Gothic" w:hAnsi="Century Gothic"/>
          <w:sz w:val="32"/>
        </w:rPr>
      </w:pPr>
    </w:p>
    <w:p w14:paraId="06402856" w14:textId="77777777" w:rsidR="0066555F" w:rsidRDefault="0066555F">
      <w:pPr>
        <w:pStyle w:val="Textoindependiente"/>
        <w:spacing w:before="2"/>
        <w:rPr>
          <w:rFonts w:ascii="Century Gothic" w:hAnsi="Century Gothic"/>
          <w:sz w:val="32"/>
        </w:rPr>
      </w:pPr>
    </w:p>
    <w:p w14:paraId="66580CA8" w14:textId="77777777" w:rsidR="0066555F" w:rsidRPr="00E30156" w:rsidRDefault="0066555F">
      <w:pPr>
        <w:pStyle w:val="Textoindependiente"/>
        <w:spacing w:before="2"/>
        <w:rPr>
          <w:rFonts w:ascii="Century Gothic" w:hAnsi="Century Gothic"/>
          <w:sz w:val="32"/>
        </w:rPr>
      </w:pPr>
    </w:p>
    <w:p w14:paraId="5AEA89AF" w14:textId="77777777" w:rsidR="00172A07" w:rsidRPr="0066555F" w:rsidRDefault="006A5367" w:rsidP="00617345">
      <w:pPr>
        <w:pStyle w:val="Citadestacada"/>
        <w:rPr>
          <w:rFonts w:ascii="Century Gothic" w:hAnsi="Century Gothic"/>
          <w:i w:val="0"/>
          <w:color w:val="auto"/>
        </w:rPr>
      </w:pPr>
      <w:r w:rsidRPr="0066555F">
        <w:rPr>
          <w:rFonts w:ascii="Century Gothic" w:hAnsi="Century Gothic"/>
          <w:i w:val="0"/>
          <w:color w:val="auto"/>
          <w:sz w:val="32"/>
          <w:shd w:val="clear" w:color="auto" w:fill="B6DDE8" w:themeFill="accent5" w:themeFillTint="66"/>
        </w:rPr>
        <w:t>MARCO</w:t>
      </w:r>
      <w:r w:rsidRPr="0066555F">
        <w:rPr>
          <w:rFonts w:ascii="Century Gothic" w:hAnsi="Century Gothic"/>
          <w:i w:val="0"/>
          <w:color w:val="auto"/>
          <w:spacing w:val="-17"/>
          <w:sz w:val="32"/>
          <w:shd w:val="clear" w:color="auto" w:fill="B6DDE8" w:themeFill="accent5" w:themeFillTint="66"/>
        </w:rPr>
        <w:t xml:space="preserve"> </w:t>
      </w:r>
      <w:r w:rsidR="00E30156" w:rsidRPr="0066555F">
        <w:rPr>
          <w:rFonts w:ascii="Century Gothic" w:hAnsi="Century Gothic"/>
          <w:i w:val="0"/>
          <w:color w:val="auto"/>
          <w:sz w:val="32"/>
          <w:shd w:val="clear" w:color="auto" w:fill="B6DDE8" w:themeFill="accent5" w:themeFillTint="66"/>
        </w:rPr>
        <w:t>JURÍDICO</w:t>
      </w:r>
    </w:p>
    <w:p w14:paraId="72B0D3B1" w14:textId="77777777" w:rsidR="00617345" w:rsidRPr="00617345" w:rsidRDefault="00617345" w:rsidP="00617345"/>
    <w:p w14:paraId="04B61455" w14:textId="77777777" w:rsidR="00E17244" w:rsidRPr="00E17244" w:rsidRDefault="00E17244" w:rsidP="00F83D11">
      <w:pPr>
        <w:pStyle w:val="Textoindependiente"/>
        <w:spacing w:before="3"/>
        <w:jc w:val="both"/>
        <w:rPr>
          <w:rFonts w:ascii="Century Gothic" w:hAnsi="Century Gothic"/>
          <w:lang w:val="es-MX"/>
        </w:rPr>
      </w:pPr>
      <w:r w:rsidRPr="00E17244">
        <w:rPr>
          <w:rFonts w:ascii="Century Gothic" w:hAnsi="Century Gothic"/>
          <w:lang w:val="es-MX"/>
        </w:rPr>
        <w:t>El Plan Operativo Anual (POA) se fundamenta en el marco legal que regula la planeación, gestión y control de los recursos públicos municipales, garantizando su correcta aplicación y transparencia. Entre las principales normas que sustentan este plan destacan:</w:t>
      </w:r>
      <w:r w:rsidR="00012A26">
        <w:rPr>
          <w:rFonts w:ascii="Century Gothic" w:hAnsi="Century Gothic"/>
          <w:lang w:val="es-MX"/>
        </w:rPr>
        <w:br/>
      </w:r>
      <w:r w:rsidR="00012A26">
        <w:rPr>
          <w:rFonts w:ascii="Century Gothic" w:hAnsi="Century Gothic"/>
          <w:lang w:val="es-MX"/>
        </w:rPr>
        <w:br/>
      </w:r>
      <w:r w:rsidR="00012A26">
        <w:rPr>
          <w:rFonts w:ascii="Century Gothic" w:hAnsi="Century Gothic"/>
          <w:lang w:val="es-MX"/>
        </w:rPr>
        <w:br/>
      </w:r>
      <w:r w:rsidR="00012A26">
        <w:rPr>
          <w:rFonts w:ascii="Century Gothic" w:hAnsi="Century Gothic"/>
          <w:lang w:val="es-MX"/>
        </w:rPr>
        <w:br/>
      </w:r>
    </w:p>
    <w:p w14:paraId="5836AB10" w14:textId="77777777" w:rsidR="00E17244" w:rsidRPr="00E17244" w:rsidRDefault="00E17244" w:rsidP="00FD3D75">
      <w:pPr>
        <w:pStyle w:val="Textoindependiente"/>
        <w:numPr>
          <w:ilvl w:val="0"/>
          <w:numId w:val="27"/>
        </w:numPr>
        <w:spacing w:before="3"/>
        <w:ind w:hanging="294"/>
        <w:jc w:val="both"/>
        <w:rPr>
          <w:rFonts w:ascii="Century Gothic" w:hAnsi="Century Gothic"/>
          <w:lang w:val="es-MX"/>
        </w:rPr>
      </w:pPr>
      <w:r w:rsidRPr="00E17244">
        <w:rPr>
          <w:rFonts w:ascii="Century Gothic" w:hAnsi="Century Gothic"/>
          <w:b/>
          <w:bCs/>
          <w:lang w:val="es-MX"/>
        </w:rPr>
        <w:t>Constitución Política de México (Art. 115):</w:t>
      </w:r>
      <w:r w:rsidRPr="00E17244">
        <w:rPr>
          <w:rFonts w:ascii="Century Gothic" w:hAnsi="Century Gothic"/>
          <w:lang w:val="es-MX"/>
        </w:rPr>
        <w:t xml:space="preserve"> Establece la autonomía de los municipios para organizarse y administrar sus recursos y servicios.</w:t>
      </w:r>
      <w:r w:rsidR="00FD3D75">
        <w:rPr>
          <w:rFonts w:ascii="Century Gothic" w:hAnsi="Century Gothic"/>
          <w:lang w:val="es-MX"/>
        </w:rPr>
        <w:br/>
      </w:r>
    </w:p>
    <w:p w14:paraId="444D68C4" w14:textId="77777777" w:rsidR="00E17244" w:rsidRPr="00E17244" w:rsidRDefault="00E17244" w:rsidP="00FD3D75">
      <w:pPr>
        <w:pStyle w:val="Textoindependiente"/>
        <w:numPr>
          <w:ilvl w:val="0"/>
          <w:numId w:val="27"/>
        </w:numPr>
        <w:spacing w:before="3"/>
        <w:ind w:hanging="294"/>
        <w:jc w:val="both"/>
        <w:rPr>
          <w:rFonts w:ascii="Century Gothic" w:hAnsi="Century Gothic"/>
          <w:lang w:val="es-MX"/>
        </w:rPr>
      </w:pPr>
      <w:r w:rsidRPr="00E17244">
        <w:rPr>
          <w:rFonts w:ascii="Century Gothic" w:hAnsi="Century Gothic"/>
          <w:b/>
          <w:bCs/>
          <w:lang w:val="es-MX"/>
        </w:rPr>
        <w:t>Constitución del Estado de Jalisco:</w:t>
      </w:r>
      <w:r w:rsidRPr="00E17244">
        <w:rPr>
          <w:rFonts w:ascii="Century Gothic" w:hAnsi="Century Gothic"/>
          <w:lang w:val="es-MX"/>
        </w:rPr>
        <w:t xml:space="preserve"> Define las atribu</w:t>
      </w:r>
      <w:r w:rsidR="00012A26">
        <w:rPr>
          <w:rFonts w:ascii="Century Gothic" w:hAnsi="Century Gothic"/>
          <w:lang w:val="es-MX"/>
        </w:rPr>
        <w:t>ciones y responsabilidades del Gobierno M</w:t>
      </w:r>
      <w:r w:rsidRPr="00E17244">
        <w:rPr>
          <w:rFonts w:ascii="Century Gothic" w:hAnsi="Century Gothic"/>
          <w:lang w:val="es-MX"/>
        </w:rPr>
        <w:t>unicipal.</w:t>
      </w:r>
      <w:r w:rsidR="00FD3D75">
        <w:rPr>
          <w:rFonts w:ascii="Century Gothic" w:hAnsi="Century Gothic"/>
          <w:lang w:val="es-MX"/>
        </w:rPr>
        <w:br/>
      </w:r>
    </w:p>
    <w:p w14:paraId="68B90CE1" w14:textId="77777777" w:rsidR="00E17244" w:rsidRPr="00E17244" w:rsidRDefault="00E17244" w:rsidP="00FD3D75">
      <w:pPr>
        <w:pStyle w:val="Textoindependiente"/>
        <w:numPr>
          <w:ilvl w:val="0"/>
          <w:numId w:val="27"/>
        </w:numPr>
        <w:spacing w:before="3"/>
        <w:ind w:hanging="294"/>
        <w:jc w:val="both"/>
        <w:rPr>
          <w:rFonts w:ascii="Century Gothic" w:hAnsi="Century Gothic"/>
          <w:lang w:val="es-MX"/>
        </w:rPr>
      </w:pPr>
      <w:r w:rsidRPr="00E17244">
        <w:rPr>
          <w:rFonts w:ascii="Century Gothic" w:hAnsi="Century Gothic"/>
          <w:b/>
          <w:bCs/>
          <w:lang w:val="es-MX"/>
        </w:rPr>
        <w:t>Ley de Planeación para el Estado de Jalisco y sus Municipios:</w:t>
      </w:r>
      <w:r w:rsidR="00012A26">
        <w:rPr>
          <w:rFonts w:ascii="Century Gothic" w:hAnsi="Century Gothic"/>
          <w:lang w:val="es-MX"/>
        </w:rPr>
        <w:t xml:space="preserve"> Regula la elaboración </w:t>
      </w:r>
      <w:r w:rsidRPr="00E17244">
        <w:rPr>
          <w:rFonts w:ascii="Century Gothic" w:hAnsi="Century Gothic"/>
          <w:lang w:val="es-MX"/>
        </w:rPr>
        <w:t>de planes y programas municipales.</w:t>
      </w:r>
      <w:r w:rsidR="00FD3D75">
        <w:rPr>
          <w:rFonts w:ascii="Century Gothic" w:hAnsi="Century Gothic"/>
          <w:lang w:val="es-MX"/>
        </w:rPr>
        <w:br/>
      </w:r>
    </w:p>
    <w:p w14:paraId="1E30003D" w14:textId="77777777" w:rsidR="00E17244" w:rsidRPr="00E17244" w:rsidRDefault="00E17244" w:rsidP="00FD3D75">
      <w:pPr>
        <w:pStyle w:val="Textoindependiente"/>
        <w:numPr>
          <w:ilvl w:val="0"/>
          <w:numId w:val="27"/>
        </w:numPr>
        <w:spacing w:before="3"/>
        <w:ind w:hanging="294"/>
        <w:jc w:val="both"/>
        <w:rPr>
          <w:rFonts w:ascii="Century Gothic" w:hAnsi="Century Gothic"/>
          <w:lang w:val="es-MX"/>
        </w:rPr>
      </w:pPr>
      <w:r w:rsidRPr="00E17244">
        <w:rPr>
          <w:rFonts w:ascii="Century Gothic" w:hAnsi="Century Gothic"/>
          <w:b/>
          <w:bCs/>
          <w:lang w:val="es-MX"/>
        </w:rPr>
        <w:t>Ley del Gobierno y la Administración Pública Municipal de Jalisco:</w:t>
      </w:r>
      <w:r w:rsidRPr="00E17244">
        <w:rPr>
          <w:rFonts w:ascii="Century Gothic" w:hAnsi="Century Gothic"/>
          <w:lang w:val="es-MX"/>
        </w:rPr>
        <w:t xml:space="preserve"> Establece las funciones del Ayuntamiento para gestionar y ejecutar acciones locales.</w:t>
      </w:r>
      <w:r w:rsidR="00FD3D75">
        <w:rPr>
          <w:rFonts w:ascii="Century Gothic" w:hAnsi="Century Gothic"/>
          <w:lang w:val="es-MX"/>
        </w:rPr>
        <w:br/>
      </w:r>
    </w:p>
    <w:p w14:paraId="3285D83D" w14:textId="77777777" w:rsidR="00E17244" w:rsidRPr="00FB2D73" w:rsidRDefault="00E17244" w:rsidP="00FD3D75">
      <w:pPr>
        <w:pStyle w:val="Textoindependiente"/>
        <w:numPr>
          <w:ilvl w:val="0"/>
          <w:numId w:val="27"/>
        </w:numPr>
        <w:spacing w:before="3"/>
        <w:ind w:hanging="294"/>
        <w:jc w:val="both"/>
        <w:rPr>
          <w:rFonts w:ascii="Century Gothic" w:hAnsi="Century Gothic"/>
          <w:lang w:val="es-MX"/>
        </w:rPr>
      </w:pPr>
      <w:r w:rsidRPr="00E17244">
        <w:rPr>
          <w:rFonts w:ascii="Century Gothic" w:hAnsi="Century Gothic"/>
          <w:b/>
          <w:bCs/>
          <w:lang w:val="es-MX"/>
        </w:rPr>
        <w:t>Ley de Hacienda Municipal:</w:t>
      </w:r>
      <w:r w:rsidRPr="00E17244">
        <w:rPr>
          <w:rFonts w:ascii="Century Gothic" w:hAnsi="Century Gothic"/>
          <w:lang w:val="es-MX"/>
        </w:rPr>
        <w:t xml:space="preserve"> Normativa para la administración y aplicación de los recursos públicos municipales.</w:t>
      </w:r>
      <w:r w:rsidR="007D7DC0" w:rsidRPr="00FB2D73">
        <w:rPr>
          <w:rFonts w:ascii="Century Gothic" w:hAnsi="Century Gothic"/>
          <w:lang w:val="es-MX"/>
        </w:rPr>
        <w:br/>
      </w:r>
    </w:p>
    <w:p w14:paraId="53C558DA" w14:textId="77777777" w:rsidR="00E17244" w:rsidRPr="00E17244" w:rsidRDefault="00E17244" w:rsidP="00FD3D75">
      <w:pPr>
        <w:pStyle w:val="Textoindependiente"/>
        <w:numPr>
          <w:ilvl w:val="0"/>
          <w:numId w:val="27"/>
        </w:numPr>
        <w:spacing w:before="3"/>
        <w:ind w:hanging="294"/>
        <w:jc w:val="both"/>
        <w:rPr>
          <w:rFonts w:ascii="Century Gothic" w:hAnsi="Century Gothic"/>
          <w:lang w:val="es-MX"/>
        </w:rPr>
      </w:pPr>
      <w:r w:rsidRPr="00E17244">
        <w:rPr>
          <w:rFonts w:ascii="Century Gothic" w:hAnsi="Century Gothic"/>
          <w:b/>
          <w:bCs/>
          <w:lang w:val="es-MX"/>
        </w:rPr>
        <w:t>Ley de Transparencia y Acceso a la Información Pública:</w:t>
      </w:r>
      <w:r w:rsidRPr="00E17244">
        <w:rPr>
          <w:rFonts w:ascii="Century Gothic" w:hAnsi="Century Gothic"/>
          <w:lang w:val="es-MX"/>
        </w:rPr>
        <w:t xml:space="preserve"> Garantiza la rendición de cuentas y el acceso ciudadano a la información.</w:t>
      </w:r>
      <w:r w:rsidR="00FD3D75">
        <w:rPr>
          <w:rFonts w:ascii="Century Gothic" w:hAnsi="Century Gothic"/>
          <w:lang w:val="es-MX"/>
        </w:rPr>
        <w:br/>
      </w:r>
    </w:p>
    <w:p w14:paraId="54EE81FB" w14:textId="77777777" w:rsidR="00E17244" w:rsidRPr="00E17244" w:rsidRDefault="00E17244" w:rsidP="00FD3D75">
      <w:pPr>
        <w:pStyle w:val="Textoindependiente"/>
        <w:numPr>
          <w:ilvl w:val="0"/>
          <w:numId w:val="27"/>
        </w:numPr>
        <w:spacing w:before="3"/>
        <w:ind w:hanging="294"/>
        <w:jc w:val="both"/>
        <w:rPr>
          <w:rFonts w:ascii="Century Gothic" w:hAnsi="Century Gothic"/>
          <w:lang w:val="es-MX"/>
        </w:rPr>
      </w:pPr>
      <w:r w:rsidRPr="00E17244">
        <w:rPr>
          <w:rFonts w:ascii="Century Gothic" w:hAnsi="Century Gothic"/>
          <w:b/>
          <w:bCs/>
          <w:lang w:val="es-MX"/>
        </w:rPr>
        <w:t>Reglamento de Gobierno Municipal de Cabo Corrientes:</w:t>
      </w:r>
      <w:r w:rsidRPr="00E17244">
        <w:rPr>
          <w:rFonts w:ascii="Century Gothic" w:hAnsi="Century Gothic"/>
          <w:lang w:val="es-MX"/>
        </w:rPr>
        <w:t xml:space="preserve"> Norma interna que regula la organización y operación del gobierno municipal</w:t>
      </w:r>
      <w:r w:rsidR="00F83D11">
        <w:rPr>
          <w:rFonts w:ascii="Century Gothic" w:hAnsi="Century Gothic"/>
          <w:lang w:val="es-MX"/>
        </w:rPr>
        <w:t>.</w:t>
      </w:r>
    </w:p>
    <w:p w14:paraId="5CFD4B68" w14:textId="77777777" w:rsidR="00172A07" w:rsidRPr="00E30156" w:rsidRDefault="00172A07" w:rsidP="00FD3D75">
      <w:pPr>
        <w:pStyle w:val="Textoindependiente"/>
        <w:spacing w:before="3"/>
        <w:rPr>
          <w:rFonts w:ascii="Century Gothic" w:hAnsi="Century Gothic"/>
          <w:sz w:val="16"/>
        </w:rPr>
      </w:pPr>
    </w:p>
    <w:p w14:paraId="7C42AAB8" w14:textId="77777777" w:rsidR="00E17244" w:rsidRDefault="00E17244">
      <w:pPr>
        <w:pStyle w:val="Textoindependiente"/>
        <w:spacing w:before="101"/>
        <w:ind w:left="3319" w:right="3311"/>
        <w:jc w:val="center"/>
        <w:rPr>
          <w:rFonts w:ascii="Century Gothic" w:hAnsi="Century Gothic"/>
          <w:b/>
          <w:w w:val="95"/>
        </w:rPr>
      </w:pPr>
    </w:p>
    <w:p w14:paraId="249C6229" w14:textId="77777777" w:rsidR="00E17244" w:rsidRDefault="00E17244">
      <w:pPr>
        <w:pStyle w:val="Textoindependiente"/>
        <w:spacing w:before="101"/>
        <w:ind w:left="3319" w:right="3311"/>
        <w:jc w:val="center"/>
        <w:rPr>
          <w:rFonts w:ascii="Century Gothic" w:hAnsi="Century Gothic"/>
          <w:b/>
          <w:w w:val="95"/>
        </w:rPr>
      </w:pPr>
    </w:p>
    <w:p w14:paraId="1E6E888D" w14:textId="77777777" w:rsidR="00E17244" w:rsidRDefault="00E17244" w:rsidP="00F83D11">
      <w:pPr>
        <w:pStyle w:val="Textoindependiente"/>
        <w:spacing w:before="101"/>
        <w:ind w:left="3319" w:right="3311"/>
        <w:rPr>
          <w:rFonts w:ascii="Century Gothic" w:hAnsi="Century Gothic"/>
          <w:b/>
          <w:w w:val="95"/>
        </w:rPr>
      </w:pPr>
    </w:p>
    <w:p w14:paraId="117951E8" w14:textId="77777777" w:rsidR="00F83D11" w:rsidRDefault="00F83D11" w:rsidP="00F83D11">
      <w:pPr>
        <w:pStyle w:val="Textoindependiente"/>
        <w:spacing w:before="101"/>
        <w:ind w:left="3319" w:right="3311"/>
        <w:rPr>
          <w:rFonts w:ascii="Century Gothic" w:hAnsi="Century Gothic"/>
          <w:b/>
          <w:w w:val="95"/>
        </w:rPr>
      </w:pPr>
    </w:p>
    <w:p w14:paraId="7647EC19" w14:textId="77777777" w:rsidR="0066555F" w:rsidRDefault="0066555F" w:rsidP="00C65EE2">
      <w:pPr>
        <w:pStyle w:val="Textoindependiente"/>
        <w:spacing w:before="101"/>
        <w:ind w:right="3311"/>
        <w:rPr>
          <w:rFonts w:ascii="Century Gothic" w:hAnsi="Century Gothic"/>
          <w:b/>
          <w:w w:val="95"/>
        </w:rPr>
      </w:pPr>
    </w:p>
    <w:p w14:paraId="40396B7A" w14:textId="77777777" w:rsidR="001F50F3" w:rsidRDefault="001F50F3" w:rsidP="005A6FB9">
      <w:pPr>
        <w:widowControl/>
        <w:autoSpaceDE/>
        <w:autoSpaceDN/>
        <w:spacing w:after="160" w:line="278" w:lineRule="auto"/>
        <w:rPr>
          <w:rFonts w:ascii="Century Gothic" w:eastAsia="Calibri" w:hAnsi="Century Gothic" w:cs="Times New Roman"/>
          <w:b/>
          <w:bCs/>
          <w:kern w:val="2"/>
          <w:sz w:val="24"/>
          <w:szCs w:val="24"/>
          <w:lang w:val="es-MX"/>
          <w14:ligatures w14:val="standardContextual"/>
        </w:rPr>
      </w:pPr>
      <w:r>
        <w:rPr>
          <w:noProof/>
          <w:sz w:val="20"/>
          <w:lang w:val="es-MX" w:eastAsia="es-MX"/>
        </w:rPr>
        <w:lastRenderedPageBreak/>
        <mc:AlternateContent>
          <mc:Choice Requires="wps">
            <w:drawing>
              <wp:anchor distT="0" distB="0" distL="114300" distR="114300" simplePos="0" relativeHeight="487612416" behindDoc="0" locked="0" layoutInCell="1" allowOverlap="1" wp14:anchorId="04AB77D7" wp14:editId="41211473">
                <wp:simplePos x="0" y="0"/>
                <wp:positionH relativeFrom="margin">
                  <wp:posOffset>393854</wp:posOffset>
                </wp:positionH>
                <wp:positionV relativeFrom="margin">
                  <wp:posOffset>-81297</wp:posOffset>
                </wp:positionV>
                <wp:extent cx="5572125" cy="422275"/>
                <wp:effectExtent l="0" t="0" r="47625" b="53975"/>
                <wp:wrapSquare wrapText="bothSides"/>
                <wp:docPr id="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42227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26015435" w14:textId="77777777" w:rsidR="001F50F3" w:rsidRDefault="001F50F3" w:rsidP="001F50F3">
                            <w:pPr>
                              <w:spacing w:before="1"/>
                              <w:ind w:left="2065" w:right="2060"/>
                              <w:jc w:val="center"/>
                              <w:rPr>
                                <w:sz w:val="24"/>
                              </w:rPr>
                            </w:pPr>
                            <w:r>
                              <w:rPr>
                                <w:rFonts w:ascii="Century Gothic" w:hAnsi="Century Gothic"/>
                                <w:b/>
                                <w:w w:val="95"/>
                                <w:sz w:val="24"/>
                              </w:rPr>
                              <w:br/>
                            </w:r>
                            <w:r w:rsidRPr="00813B56">
                              <w:rPr>
                                <w:rFonts w:ascii="Century Gothic" w:hAnsi="Century Gothic"/>
                                <w:b/>
                                <w:w w:val="95"/>
                                <w:sz w:val="24"/>
                              </w:rPr>
                              <w:t>FACULTADES</w:t>
                            </w:r>
                            <w:r w:rsidRPr="00813B56">
                              <w:rPr>
                                <w:rFonts w:ascii="Century Gothic" w:hAnsi="Century Gothic"/>
                                <w:b/>
                                <w:spacing w:val="18"/>
                                <w:w w:val="95"/>
                                <w:sz w:val="24"/>
                              </w:rPr>
                              <w:t xml:space="preserve"> </w:t>
                            </w:r>
                            <w:r>
                              <w:rPr>
                                <w:rFonts w:ascii="Century Gothic" w:hAnsi="Century Gothic"/>
                                <w:b/>
                                <w:w w:val="95"/>
                                <w:sz w:val="24"/>
                              </w:rPr>
                              <w:t>DEL PRESIDENTE MUNICIPAL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2B46A" id="Text Box 23" o:spid="_x0000_s1029" type="#_x0000_t202" style="position:absolute;margin-left:31pt;margin-top:-6.4pt;width:438.75pt;height:33.25pt;z-index:4876124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" fillcolor="white [3201]" strokecolor="#92cddc [1944]" strokeweight="1pt">
                <v:fill color2="#b6dde8 [1304]" focus="100%" type="gradient"/>
                <v:shadow on="t" color="#205867 [1608]" opacity=".5" offset="1pt"/>
                <v:textbox inset="0,0,0,0">
                  <w:txbxContent>
                    <w:p w:rsidR="001F50F3" w:rsidRDefault="001F50F3" w:rsidP="001F50F3">
                      <w:pPr>
                        <w:spacing w:before="1"/>
                        <w:ind w:left="2065" w:right="2060"/>
                        <w:jc w:val="center"/>
                        <w:rPr>
                          <w:sz w:val="24"/>
                        </w:rPr>
                      </w:pPr>
                      <w:r>
                        <w:rPr>
                          <w:rFonts w:ascii="Century Gothic" w:hAnsi="Century Gothic"/>
                          <w:b/>
                          <w:w w:val="95"/>
                          <w:sz w:val="24"/>
                        </w:rPr>
                        <w:br/>
                      </w:r>
                      <w:r w:rsidRPr="00813B56">
                        <w:rPr>
                          <w:rFonts w:ascii="Century Gothic" w:hAnsi="Century Gothic"/>
                          <w:b/>
                          <w:w w:val="95"/>
                          <w:sz w:val="24"/>
                        </w:rPr>
                        <w:t>FACULTADES</w:t>
                      </w:r>
                      <w:r w:rsidRPr="00813B56">
                        <w:rPr>
                          <w:rFonts w:ascii="Century Gothic" w:hAnsi="Century Gothic"/>
                          <w:b/>
                          <w:spacing w:val="18"/>
                          <w:w w:val="95"/>
                          <w:sz w:val="24"/>
                        </w:rPr>
                        <w:t xml:space="preserve"> </w:t>
                      </w:r>
                      <w:r>
                        <w:rPr>
                          <w:rFonts w:ascii="Century Gothic" w:hAnsi="Century Gothic"/>
                          <w:b/>
                          <w:w w:val="95"/>
                          <w:sz w:val="24"/>
                        </w:rPr>
                        <w:t>DEL PRESIDENTE MUNICIPAL</w:t>
                      </w:r>
                    </w:p>
                  </w:txbxContent>
                </v:textbox>
                <w10:wrap type="square" anchorx="margin" anchory="margin"/>
              </v:shape>
            </w:pict>
          </mc:Fallback>
        </mc:AlternateContent>
      </w:r>
      <w:r w:rsidR="005A6FB9">
        <w:rPr>
          <w:rFonts w:ascii="Century Gothic" w:hAnsi="Century Gothic"/>
          <w:b/>
          <w:w w:val="95"/>
        </w:rPr>
        <w:br/>
      </w:r>
      <w:r w:rsidR="005A6FB9" w:rsidRPr="005A6FB9">
        <w:rPr>
          <w:rFonts w:ascii="Century Gothic" w:hAnsi="Century Gothic"/>
          <w:b/>
          <w:w w:val="95"/>
        </w:rPr>
        <w:br/>
      </w:r>
    </w:p>
    <w:p w14:paraId="75DCEC7A" w14:textId="77777777" w:rsidR="005A6FB9" w:rsidRPr="005A6FB9" w:rsidRDefault="005A6FB9" w:rsidP="005A6FB9">
      <w:pPr>
        <w:widowControl/>
        <w:autoSpaceDE/>
        <w:autoSpaceDN/>
        <w:spacing w:after="160" w:line="278" w:lineRule="auto"/>
        <w:rPr>
          <w:rFonts w:ascii="Century Gothic" w:eastAsia="Calibri" w:hAnsi="Century Gothic" w:cs="Times New Roman"/>
          <w:kern w:val="2"/>
          <w:sz w:val="24"/>
          <w:szCs w:val="24"/>
          <w14:ligatures w14:val="standardContextual"/>
        </w:rPr>
      </w:pPr>
      <w:r w:rsidRPr="005A6FB9">
        <w:rPr>
          <w:rFonts w:ascii="Century Gothic" w:eastAsia="Calibri" w:hAnsi="Century Gothic" w:cs="Times New Roman"/>
          <w:b/>
          <w:bCs/>
          <w:kern w:val="2"/>
          <w:sz w:val="24"/>
          <w:szCs w:val="24"/>
          <w:lang w:val="es-MX"/>
          <w14:ligatures w14:val="standardContextual"/>
        </w:rPr>
        <w:t>Artículo 11.-</w:t>
      </w:r>
    </w:p>
    <w:p w14:paraId="3768F743"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kern w:val="2"/>
          <w:szCs w:val="24"/>
          <w:lang w:val="es-MX"/>
          <w14:ligatures w14:val="standardContextual"/>
        </w:rPr>
        <w:t>Corresponde al Presidente Municipal la función ejecutiva del municipio y tiene las siguientes obligaciones:</w:t>
      </w:r>
    </w:p>
    <w:p w14:paraId="50E29164"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I.</w:t>
      </w:r>
      <w:r w:rsidRPr="005A6FB9">
        <w:rPr>
          <w:rFonts w:ascii="Century Gothic" w:eastAsia="Calibri" w:hAnsi="Century Gothic" w:cs="Times New Roman"/>
          <w:kern w:val="2"/>
          <w:szCs w:val="24"/>
          <w:lang w:val="es-MX"/>
          <w14:ligatures w14:val="standardContextual"/>
        </w:rPr>
        <w:t xml:space="preserve"> Cumplir y hacer cumplir la Constitución Política de los Estados Unidos Mexicanos, la particular del Estado y las leyes que de éstas emanen, el presente Reglamento y reglamentos y disposiciones de orden federal, estatal y municipal.</w:t>
      </w:r>
    </w:p>
    <w:p w14:paraId="1EF0912E"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II.</w:t>
      </w:r>
      <w:r w:rsidRPr="005A6FB9">
        <w:rPr>
          <w:rFonts w:ascii="Century Gothic" w:eastAsia="Calibri" w:hAnsi="Century Gothic" w:cs="Times New Roman"/>
          <w:kern w:val="2"/>
          <w:szCs w:val="24"/>
          <w:lang w:val="es-MX"/>
          <w14:ligatures w14:val="standardContextual"/>
        </w:rPr>
        <w:t xml:space="preserve"> Conducir las relaciones del Ayuntamiento con los Poderes de la Federación, del Estado y con los otros Ayuntamientos de la entidad.</w:t>
      </w:r>
    </w:p>
    <w:p w14:paraId="0DFE621D"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III.</w:t>
      </w:r>
      <w:r w:rsidRPr="005A6FB9">
        <w:rPr>
          <w:rFonts w:ascii="Century Gothic" w:eastAsia="Calibri" w:hAnsi="Century Gothic" w:cs="Times New Roman"/>
          <w:kern w:val="2"/>
          <w:szCs w:val="24"/>
          <w:lang w:val="es-MX"/>
          <w14:ligatures w14:val="standardContextual"/>
        </w:rPr>
        <w:t xml:space="preserve"> Ejecutar las determinaciones del Ayuntamiento que se apeguen a la ley.</w:t>
      </w:r>
    </w:p>
    <w:p w14:paraId="7306A230"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IV.</w:t>
      </w:r>
      <w:r w:rsidRPr="005A6FB9">
        <w:rPr>
          <w:rFonts w:ascii="Century Gothic" w:eastAsia="Calibri" w:hAnsi="Century Gothic" w:cs="Times New Roman"/>
          <w:kern w:val="2"/>
          <w:szCs w:val="24"/>
          <w:lang w:val="es-MX"/>
          <w14:ligatures w14:val="standardContextual"/>
        </w:rPr>
        <w:t xml:space="preserve"> Planear y dirigir el funcionamiento de los servicios públicos municipales.</w:t>
      </w:r>
    </w:p>
    <w:p w14:paraId="6088F95B"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V.</w:t>
      </w:r>
      <w:r w:rsidRPr="005A6FB9">
        <w:rPr>
          <w:rFonts w:ascii="Century Gothic" w:eastAsia="Calibri" w:hAnsi="Century Gothic" w:cs="Times New Roman"/>
          <w:kern w:val="2"/>
          <w:szCs w:val="24"/>
          <w:lang w:val="es-MX"/>
          <w14:ligatures w14:val="standardContextual"/>
        </w:rPr>
        <w:t xml:space="preserve"> Planear, programar, presupuestar, coordinar y evaluar el desempeño de las unidades de la administración pública municipal.</w:t>
      </w:r>
    </w:p>
    <w:p w14:paraId="01D303E2"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VI.</w:t>
      </w:r>
      <w:r w:rsidRPr="005A6FB9">
        <w:rPr>
          <w:rFonts w:ascii="Century Gothic" w:eastAsia="Calibri" w:hAnsi="Century Gothic" w:cs="Times New Roman"/>
          <w:kern w:val="2"/>
          <w:szCs w:val="24"/>
          <w:lang w:val="es-MX"/>
          <w14:ligatures w14:val="standardContextual"/>
        </w:rPr>
        <w:t xml:space="preserve"> Conducir la elaboración del Plan Municipal de Desarrollo, sus programas anuales de obras y servicios públicos, y vigilar el cumplimiento de las acciones que le correspondan a cada una de las dependencias de la administración municipal.</w:t>
      </w:r>
    </w:p>
    <w:p w14:paraId="1748B731"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VII.</w:t>
      </w:r>
      <w:r w:rsidRPr="005A6FB9">
        <w:rPr>
          <w:rFonts w:ascii="Century Gothic" w:eastAsia="Calibri" w:hAnsi="Century Gothic" w:cs="Times New Roman"/>
          <w:kern w:val="2"/>
          <w:szCs w:val="24"/>
          <w:lang w:val="es-MX"/>
          <w14:ligatures w14:val="standardContextual"/>
        </w:rPr>
        <w:t xml:space="preserve"> Supervisar la elaboración, ejecución, control, evaluación y revisión del Programa Municipal de Desarrollo Urbano, de los programas de ordenamiento ecológico local, de los planes y programas que se deriven de los mismos y de la determinación de usos, destinos y reservas, procurando exista congruencia entre esos mismos programas y planes, en el Plan Municipal de Desarrollo y los diversos programas y planes regionales, estatales y nacionales de desarrollo urbano, de ordenamiento ecológico y del Plan de Ordenamiento Territorial aplicables en su territorio.</w:t>
      </w:r>
    </w:p>
    <w:p w14:paraId="5BA88E38"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VIII.</w:t>
      </w:r>
      <w:r w:rsidRPr="005A6FB9">
        <w:rPr>
          <w:rFonts w:ascii="Century Gothic" w:eastAsia="Calibri" w:hAnsi="Century Gothic" w:cs="Times New Roman"/>
          <w:kern w:val="2"/>
          <w:szCs w:val="24"/>
          <w:lang w:val="es-MX"/>
          <w14:ligatures w14:val="standardContextual"/>
        </w:rPr>
        <w:t xml:space="preserve"> Realizar la publicación del Programa Municipal de Desarrollo Urbano, los planes de desarrollo urbano de los centros de población, los programas de ordenamiento ecológico local, los planes parciales de desarrollo urbano, los planes parciales de urbanización y los planes parciales de urbanización que regulen y autoricen acciones intermunicipales en las cuales participe el Ayuntamiento; así como de las modificaciones de estos programas, planes o de la zonificación; y promover su inscripción en el Registro Público de la Propiedad.</w:t>
      </w:r>
    </w:p>
    <w:p w14:paraId="6C64ECC2"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lastRenderedPageBreak/>
        <w:t>IX.</w:t>
      </w:r>
      <w:r w:rsidRPr="005A6FB9">
        <w:rPr>
          <w:rFonts w:ascii="Century Gothic" w:eastAsia="Calibri" w:hAnsi="Century Gothic" w:cs="Times New Roman"/>
          <w:kern w:val="2"/>
          <w:szCs w:val="24"/>
          <w:lang w:val="es-MX"/>
          <w14:ligatures w14:val="standardContextual"/>
        </w:rPr>
        <w:t xml:space="preserve"> Ordenar la promulgación y la publicación en la Gaceta Municipal, en la Página Oficial Electrónica del Municipio y en los estrados de la Presidencia; los ordenamientos, reglamentos, planes, programas, acuerdos y demás disposiciones administrativas del Ayuntamiento, que deben regir en el municipio y disponer de la aplicación de las sanciones que correspondan.</w:t>
      </w:r>
    </w:p>
    <w:p w14:paraId="76DBB653"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w:t>
      </w:r>
      <w:r w:rsidRPr="005A6FB9">
        <w:rPr>
          <w:rFonts w:ascii="Century Gothic" w:eastAsia="Calibri" w:hAnsi="Century Gothic" w:cs="Times New Roman"/>
          <w:kern w:val="2"/>
          <w:szCs w:val="24"/>
          <w:lang w:val="es-MX"/>
          <w14:ligatures w14:val="standardContextual"/>
        </w:rPr>
        <w:t xml:space="preserve"> Promover y vigilar que se integren y funcionen los consejos de participación ciudadana municipal y otros órganos que formen parte los representantes de los vecinos de los programas de desarrollo municipal.</w:t>
      </w:r>
    </w:p>
    <w:p w14:paraId="65EE8510"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XI.</w:t>
      </w:r>
      <w:r w:rsidRPr="005A6FB9">
        <w:rPr>
          <w:rFonts w:ascii="Century Gothic" w:eastAsia="Calibri" w:hAnsi="Century Gothic" w:cs="Times New Roman"/>
          <w:kern w:val="2"/>
          <w:szCs w:val="24"/>
          <w:lang w:val="es-MX"/>
          <w14:ligatures w14:val="standardContextual"/>
        </w:rPr>
        <w:t xml:space="preserve"> Convocar al Ayuntamiento a sesiones ordinarias, extraordinarias y solemnes, de acuerdo con lo que se establece en este Reglamento.</w:t>
      </w:r>
    </w:p>
    <w:p w14:paraId="0A739AD8"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XII.</w:t>
      </w:r>
      <w:r w:rsidRPr="005A6FB9">
        <w:rPr>
          <w:rFonts w:ascii="Century Gothic" w:eastAsia="Calibri" w:hAnsi="Century Gothic" w:cs="Times New Roman"/>
          <w:kern w:val="2"/>
          <w:szCs w:val="24"/>
          <w:lang w:val="es-MX"/>
          <w14:ligatures w14:val="standardContextual"/>
        </w:rPr>
        <w:t xml:space="preserve"> Informar durante las sesiones ordinarias del Ayuntamiento, del estado que guarda la Administración municipal y el avance de los programas.</w:t>
      </w:r>
    </w:p>
    <w:p w14:paraId="100816C1"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XIII.</w:t>
      </w:r>
      <w:r w:rsidRPr="005A6FB9">
        <w:rPr>
          <w:rFonts w:ascii="Century Gothic" w:eastAsia="Calibri" w:hAnsi="Century Gothic" w:cs="Times New Roman"/>
          <w:kern w:val="2"/>
          <w:szCs w:val="24"/>
          <w:lang w:val="es-MX"/>
          <w14:ligatures w14:val="standardContextual"/>
        </w:rPr>
        <w:t xml:space="preserve"> Constituir el Comité de Planeación Municipal y presidir su funcionamiento.</w:t>
      </w:r>
    </w:p>
    <w:p w14:paraId="215DAC21"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XIV.</w:t>
      </w:r>
      <w:r w:rsidRPr="005A6FB9">
        <w:rPr>
          <w:rFonts w:ascii="Century Gothic" w:eastAsia="Calibri" w:hAnsi="Century Gothic" w:cs="Times New Roman"/>
          <w:kern w:val="2"/>
          <w:szCs w:val="24"/>
          <w:lang w:val="es-MX"/>
          <w14:ligatures w14:val="standardContextual"/>
        </w:rPr>
        <w:t xml:space="preserve"> Vigilar la correcta Administración del Patrimonio Municipal.</w:t>
      </w:r>
    </w:p>
    <w:p w14:paraId="21A12271"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XV.</w:t>
      </w:r>
      <w:r w:rsidRPr="005A6FB9">
        <w:rPr>
          <w:rFonts w:ascii="Century Gothic" w:eastAsia="Calibri" w:hAnsi="Century Gothic" w:cs="Times New Roman"/>
          <w:kern w:val="2"/>
          <w:szCs w:val="24"/>
          <w:lang w:val="es-MX"/>
          <w14:ligatures w14:val="standardContextual"/>
        </w:rPr>
        <w:t xml:space="preserve"> Cuidar del orden y la seguridad de todo el municipio, disponiendo para ello, de los cuerpos de seguridad pública y demás autoridades a él subordinadas.</w:t>
      </w:r>
    </w:p>
    <w:p w14:paraId="3DB30239"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XVI.</w:t>
      </w:r>
      <w:r w:rsidRPr="005A6FB9">
        <w:rPr>
          <w:rFonts w:ascii="Century Gothic" w:eastAsia="Calibri" w:hAnsi="Century Gothic" w:cs="Times New Roman"/>
          <w:kern w:val="2"/>
          <w:szCs w:val="24"/>
          <w:lang w:val="es-MX"/>
          <w14:ligatures w14:val="standardContextual"/>
        </w:rPr>
        <w:t xml:space="preserve"> Cuidar el buen estado y mejoramiento de los bienes pertenecientes al municipio.</w:t>
      </w:r>
    </w:p>
    <w:p w14:paraId="17690EE4"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XVII.</w:t>
      </w:r>
      <w:r w:rsidRPr="005A6FB9">
        <w:rPr>
          <w:rFonts w:ascii="Century Gothic" w:eastAsia="Calibri" w:hAnsi="Century Gothic" w:cs="Times New Roman"/>
          <w:kern w:val="2"/>
          <w:szCs w:val="24"/>
          <w:lang w:val="es-MX"/>
          <w14:ligatures w14:val="standardContextual"/>
        </w:rPr>
        <w:t xml:space="preserve"> Vigilar que se integren y funcionen en forma legal las dependencias, unidades administrativas y organismos desconcentrados o descentralizados y fideicomisos que conformen parte de la estructura administrativa municipal debiendo dar cuenta al Ayuntamiento cuando la gravedad del caso lo amerite; de las faltas u omisiones que advierta.</w:t>
      </w:r>
    </w:p>
    <w:p w14:paraId="346CED90"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XVIII.</w:t>
      </w:r>
      <w:r w:rsidRPr="005A6FB9">
        <w:rPr>
          <w:rFonts w:ascii="Century Gothic" w:eastAsia="Calibri" w:hAnsi="Century Gothic" w:cs="Times New Roman"/>
          <w:kern w:val="2"/>
          <w:szCs w:val="24"/>
          <w:lang w:val="es-MX"/>
          <w14:ligatures w14:val="standardContextual"/>
        </w:rPr>
        <w:t xml:space="preserve"> Imponer a los servidores públicos municipales, las correcciones disciplinarias que fijen los ordenamientos respectivos, con motivo de las faltas y responsabilidades administrativas en que incurran en el desempeño de sus funciones. El Presidente Municipal, al llevar los procedimientos disciplinarios, debe respetar la garantía de audiencia y puede delegar esta facultad al servidor público que instruya.</w:t>
      </w:r>
    </w:p>
    <w:p w14:paraId="51E271A5"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XIX.</w:t>
      </w:r>
      <w:r w:rsidRPr="005A6FB9">
        <w:rPr>
          <w:rFonts w:ascii="Century Gothic" w:eastAsia="Calibri" w:hAnsi="Century Gothic" w:cs="Times New Roman"/>
          <w:kern w:val="2"/>
          <w:szCs w:val="24"/>
          <w:lang w:val="es-MX"/>
          <w14:ligatures w14:val="standardContextual"/>
        </w:rPr>
        <w:t xml:space="preserve"> Presentar el informe del ejercicio anual al Ayuntamiento para su análisis a más tardar quince días hábiles antes de la rendición del informe oficial.</w:t>
      </w:r>
    </w:p>
    <w:p w14:paraId="772EB9F4"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w:t>
      </w:r>
      <w:r w:rsidRPr="005A6FB9">
        <w:rPr>
          <w:rFonts w:ascii="Century Gothic" w:eastAsia="Calibri" w:hAnsi="Century Gothic" w:cs="Times New Roman"/>
          <w:kern w:val="2"/>
          <w:szCs w:val="24"/>
          <w:lang w:val="es-MX"/>
          <w14:ligatures w14:val="standardContextual"/>
        </w:rPr>
        <w:t xml:space="preserve"> Rendir su informe oficial al Ayuntamiento del ejercicio de la Administración dentro de los primeros quince días del mes de septiembre de cada año, en la fecha </w:t>
      </w:r>
      <w:r w:rsidRPr="005A6FB9">
        <w:rPr>
          <w:rFonts w:ascii="Century Gothic" w:eastAsia="Calibri" w:hAnsi="Century Gothic" w:cs="Times New Roman"/>
          <w:kern w:val="2"/>
          <w:szCs w:val="24"/>
          <w:lang w:val="es-MX"/>
          <w14:ligatures w14:val="standardContextual"/>
        </w:rPr>
        <w:lastRenderedPageBreak/>
        <w:t>que se fije con la oportunidad necesaria y hacerlo saber a las autoridades estatales y a los ciudadanos en general.</w:t>
      </w:r>
    </w:p>
    <w:p w14:paraId="56A0BEE0"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XXI.</w:t>
      </w:r>
      <w:r w:rsidRPr="005A6FB9">
        <w:rPr>
          <w:rFonts w:ascii="Century Gothic" w:eastAsia="Calibri" w:hAnsi="Century Gothic" w:cs="Times New Roman"/>
          <w:kern w:val="2"/>
          <w:szCs w:val="24"/>
          <w:lang w:val="es-MX"/>
          <w14:ligatures w14:val="standardContextual"/>
        </w:rPr>
        <w:t xml:space="preserve"> Comunicar al Ayuntamiento cuando pretenda ausentarse del Municipio por más de setenta y dos horas, y hasta por quince días consecutivos. Cuando la ausencia exceda de este término, debe solicitar la autorización correspondiente al Ayuntamiento.</w:t>
      </w:r>
    </w:p>
    <w:p w14:paraId="6FC76D51"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XXII.</w:t>
      </w:r>
      <w:r w:rsidRPr="005A6FB9">
        <w:rPr>
          <w:rFonts w:ascii="Century Gothic" w:eastAsia="Calibri" w:hAnsi="Century Gothic" w:cs="Times New Roman"/>
          <w:kern w:val="2"/>
          <w:szCs w:val="24"/>
          <w:lang w:val="es-MX"/>
          <w14:ligatures w14:val="standardContextual"/>
        </w:rPr>
        <w:t xml:space="preserve"> Pasar diariamente a Tesorería, para tener noticia detallada de las multas que impusiere y vigilar que, en ningún caso, omita esa dependencia expedir recibo de los pagos que se efectúen.</w:t>
      </w:r>
    </w:p>
    <w:p w14:paraId="50B9A360"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XXIII.</w:t>
      </w:r>
      <w:r w:rsidRPr="005A6FB9">
        <w:rPr>
          <w:rFonts w:ascii="Century Gothic" w:eastAsia="Calibri" w:hAnsi="Century Gothic" w:cs="Times New Roman"/>
          <w:kern w:val="2"/>
          <w:szCs w:val="24"/>
          <w:lang w:val="es-MX"/>
          <w14:ligatures w14:val="standardContextual"/>
        </w:rPr>
        <w:t xml:space="preserve"> Vigilar que el destino y monto de los caudales municipales se ajusten a los presupuestos de egresos y de la correcta recaudación, custodia y administración de los impuestos, derechos, productos, aprovechamientos, participaciones y demás ingresos propios del municipio, así como ejercer la facultad económica coactiva para hacer efectivos los créditos fiscales, por conducto de la Tesorería.</w:t>
      </w:r>
    </w:p>
    <w:p w14:paraId="7CBD89E4"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XXIV.</w:t>
      </w:r>
      <w:r w:rsidRPr="005A6FB9">
        <w:rPr>
          <w:rFonts w:ascii="Century Gothic" w:eastAsia="Calibri" w:hAnsi="Century Gothic" w:cs="Times New Roman"/>
          <w:kern w:val="2"/>
          <w:szCs w:val="24"/>
          <w:lang w:val="es-MX"/>
          <w14:ligatures w14:val="standardContextual"/>
        </w:rPr>
        <w:t xml:space="preserve"> Abstenerse de ejecutar los acuerdos del Ayuntamiento contrarios a derecho. En este caso, deberá informar al mismo en la próxima sesión para que se resuelva lo conducente.</w:t>
      </w:r>
    </w:p>
    <w:p w14:paraId="0E5FDEE0"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XXV.</w:t>
      </w:r>
      <w:r w:rsidRPr="005A6FB9">
        <w:rPr>
          <w:rFonts w:ascii="Century Gothic" w:eastAsia="Calibri" w:hAnsi="Century Gothic" w:cs="Times New Roman"/>
          <w:kern w:val="2"/>
          <w:szCs w:val="24"/>
          <w:lang w:val="es-MX"/>
          <w14:ligatures w14:val="standardContextual"/>
        </w:rPr>
        <w:t xml:space="preserve"> Visitar con periodicidad las delegaciones, poblaciones y colonias del municipio, con el fin de conocer el estado en que se encuentran; derivado de esto fomentar las políticas públicas y acciones de los programas de desarrollo municipal.</w:t>
      </w:r>
    </w:p>
    <w:p w14:paraId="0EF5F259"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XXVI.</w:t>
      </w:r>
      <w:r w:rsidRPr="005A6FB9">
        <w:rPr>
          <w:rFonts w:ascii="Century Gothic" w:eastAsia="Calibri" w:hAnsi="Century Gothic" w:cs="Times New Roman"/>
          <w:kern w:val="2"/>
          <w:szCs w:val="24"/>
          <w:lang w:val="es-MX"/>
          <w14:ligatures w14:val="standardContextual"/>
        </w:rPr>
        <w:t xml:space="preserve"> Previa autorización del Ayuntamiento, firmar en forma conjunta con el Secretario General, las iniciativas de ley o de decreto que se presenten al Congreso del Estado.</w:t>
      </w:r>
    </w:p>
    <w:p w14:paraId="0C5EF1F0"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XXVII.</w:t>
      </w:r>
      <w:r w:rsidRPr="005A6FB9">
        <w:rPr>
          <w:rFonts w:ascii="Century Gothic" w:eastAsia="Calibri" w:hAnsi="Century Gothic" w:cs="Times New Roman"/>
          <w:kern w:val="2"/>
          <w:szCs w:val="24"/>
          <w:lang w:val="es-MX"/>
          <w14:ligatures w14:val="standardContextual"/>
        </w:rPr>
        <w:t xml:space="preserve"> Establecer y reconocer un sistema de atención de denuncias por la violación de los derechos fundamentales de la ciudadanía.</w:t>
      </w:r>
    </w:p>
    <w:p w14:paraId="3174411B"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XXVIII.</w:t>
      </w:r>
      <w:r w:rsidRPr="005A6FB9">
        <w:rPr>
          <w:rFonts w:ascii="Century Gothic" w:eastAsia="Calibri" w:hAnsi="Century Gothic" w:cs="Times New Roman"/>
          <w:kern w:val="2"/>
          <w:szCs w:val="24"/>
          <w:lang w:val="es-MX"/>
          <w14:ligatures w14:val="standardContextual"/>
        </w:rPr>
        <w:t xml:space="preserve"> Expedir, previo acuerdo del Ayuntamiento, la licencia del establecimiento mercantil que autorice o permita la venta de bebidas alcohólicas.</w:t>
      </w:r>
    </w:p>
    <w:p w14:paraId="53F27622"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XXIX.</w:t>
      </w:r>
      <w:r w:rsidRPr="005A6FB9">
        <w:rPr>
          <w:rFonts w:ascii="Century Gothic" w:eastAsia="Calibri" w:hAnsi="Century Gothic" w:cs="Times New Roman"/>
          <w:kern w:val="2"/>
          <w:szCs w:val="24"/>
          <w:lang w:val="es-MX"/>
          <w14:ligatures w14:val="standardContextual"/>
        </w:rPr>
        <w:t xml:space="preserve"> Presidir las comisiones que le asigne la Ley o el ayuntamiento.</w:t>
      </w:r>
    </w:p>
    <w:p w14:paraId="17AAE194"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XXX.</w:t>
      </w:r>
      <w:r w:rsidRPr="005A6FB9">
        <w:rPr>
          <w:rFonts w:ascii="Century Gothic" w:eastAsia="Calibri" w:hAnsi="Century Gothic" w:cs="Times New Roman"/>
          <w:kern w:val="2"/>
          <w:szCs w:val="24"/>
          <w:lang w:val="es-MX"/>
          <w14:ligatures w14:val="standardContextual"/>
        </w:rPr>
        <w:t xml:space="preserve"> Tener bajo su mando los cuerpos de seguridad pública, tránsito y bomberos municipales, en los términos de la Ley de Gobierno y Administración Pública Municipal del Estado de Jalisco vigente.</w:t>
      </w:r>
    </w:p>
    <w:p w14:paraId="119C9B79"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lastRenderedPageBreak/>
        <w:t>XXXI.</w:t>
      </w:r>
      <w:r w:rsidRPr="005A6FB9">
        <w:rPr>
          <w:rFonts w:ascii="Century Gothic" w:eastAsia="Calibri" w:hAnsi="Century Gothic" w:cs="Times New Roman"/>
          <w:kern w:val="2"/>
          <w:szCs w:val="24"/>
          <w:lang w:val="es-MX"/>
          <w14:ligatures w14:val="standardContextual"/>
        </w:rPr>
        <w:t xml:space="preserve"> Desarrollar un programa permanente de mejora regulatoria, en coordinación con la dependencia del Ejecutivo del Estado que establezca la Ley de la materia, mismo que deberá de someter al acuerdo de Cabildo.</w:t>
      </w:r>
    </w:p>
    <w:p w14:paraId="400526FB"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XXXII.</w:t>
      </w:r>
      <w:r w:rsidRPr="005A6FB9">
        <w:rPr>
          <w:rFonts w:ascii="Century Gothic" w:eastAsia="Calibri" w:hAnsi="Century Gothic" w:cs="Times New Roman"/>
          <w:kern w:val="2"/>
          <w:szCs w:val="24"/>
          <w:lang w:val="es-MX"/>
          <w14:ligatures w14:val="standardContextual"/>
        </w:rPr>
        <w:t xml:space="preserve"> Proponer al ayuntamiento y ejecutar un programa especial para otorgar la licencia provisional de funcionamiento para negocios de bajo riesgo sanitario, ambiental o de protección civil, que autorice el cabildo.</w:t>
      </w:r>
    </w:p>
    <w:p w14:paraId="20B5439A"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XXXIII.</w:t>
      </w:r>
      <w:r w:rsidRPr="005A6FB9">
        <w:rPr>
          <w:rFonts w:ascii="Century Gothic" w:eastAsia="Calibri" w:hAnsi="Century Gothic" w:cs="Times New Roman"/>
          <w:kern w:val="2"/>
          <w:szCs w:val="24"/>
          <w:lang w:val="es-MX"/>
          <w14:ligatures w14:val="standardContextual"/>
        </w:rPr>
        <w:t xml:space="preserve"> Vigilar que se integren y funcionen los consejos de participación ciudadana municipal y otros órganos de los que formen parte representantes de los vecinos.</w:t>
      </w:r>
    </w:p>
    <w:p w14:paraId="64EF2B4F"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XXXIV.</w:t>
      </w:r>
      <w:r w:rsidRPr="005A6FB9">
        <w:rPr>
          <w:rFonts w:ascii="Century Gothic" w:eastAsia="Calibri" w:hAnsi="Century Gothic" w:cs="Times New Roman"/>
          <w:kern w:val="2"/>
          <w:szCs w:val="24"/>
          <w:lang w:val="es-MX"/>
          <w14:ligatures w14:val="standardContextual"/>
        </w:rPr>
        <w:t xml:space="preserve"> Informar por escrito al ayuntamiento, dentro de los primeros tres días hábiles del mes de diciembre de cada año, en sesión solemne de cabildo, el estado que guarda la administración pública municipal y de las labores realizadas durante el ejercicio.</w:t>
      </w:r>
    </w:p>
    <w:p w14:paraId="465D50A9"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XXXV.</w:t>
      </w:r>
      <w:r w:rsidRPr="005A6FB9">
        <w:rPr>
          <w:rFonts w:ascii="Century Gothic" w:eastAsia="Calibri" w:hAnsi="Century Gothic" w:cs="Times New Roman"/>
          <w:kern w:val="2"/>
          <w:szCs w:val="24"/>
          <w:lang w:val="es-MX"/>
          <w14:ligatures w14:val="standardContextual"/>
        </w:rPr>
        <w:t xml:space="preserve"> Promover el desarrollo institucional del Ayuntamiento, entendido como el conjunto de acciones sistemáticas que hagan más eficiente la administración pública municipal mediante la capacitación y profesionalización de los servidores públicos municipales, la elaboración de planes y programas de mejora administrativa, el uso de tecnologías de información y comunicación en las áreas de la gestión, implantación de indicadores del desempeño o de eficiencia en el gasto público, entre otros de la misma naturaleza. Los resultados de las acciones implementadas</w:t>
      </w:r>
      <w:r w:rsidRPr="001F50F3">
        <w:rPr>
          <w:rFonts w:ascii="Century Gothic" w:eastAsia="Calibri" w:hAnsi="Century Gothic" w:cs="Times New Roman"/>
          <w:kern w:val="2"/>
          <w:szCs w:val="24"/>
          <w:lang w:val="es-MX"/>
          <w14:ligatures w14:val="standardContextual"/>
        </w:rPr>
        <w:t>.</w:t>
      </w:r>
      <w:r w:rsidRPr="005A6FB9">
        <w:rPr>
          <w:rFonts w:ascii="Century Gothic" w:eastAsia="Calibri" w:hAnsi="Century Gothic" w:cs="Times New Roman"/>
          <w:kern w:val="2"/>
          <w:szCs w:val="24"/>
          <w:lang w:val="es-MX"/>
          <w14:ligatures w14:val="standardContextual"/>
        </w:rPr>
        <w:t xml:space="preserve"> deberán formar parte del informe anual al que se refiere la fracción XIX del presente artículo.</w:t>
      </w:r>
    </w:p>
    <w:p w14:paraId="04EC50DE"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XXXVI.</w:t>
      </w:r>
      <w:r w:rsidRPr="005A6FB9">
        <w:rPr>
          <w:rFonts w:ascii="Century Gothic" w:eastAsia="Calibri" w:hAnsi="Century Gothic" w:cs="Times New Roman"/>
          <w:kern w:val="2"/>
          <w:szCs w:val="24"/>
          <w:lang w:val="es-MX"/>
          <w14:ligatures w14:val="standardContextual"/>
        </w:rPr>
        <w:t xml:space="preserve"> Promover el patriotismo, la conciencia cívica, la identidad nacional, estatal y municipal y el aprecio a los más altos valores de la República, el Estado y el Municipio, con la celebración de eventos, ceremonias y en general todas las actividades colectivas que contribuyan a estos propósitos, en especial el puntual cumplimiento del calendario cívico oficial.</w:t>
      </w:r>
    </w:p>
    <w:p w14:paraId="78E71695"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XXXVII.</w:t>
      </w:r>
      <w:r w:rsidRPr="005A6FB9">
        <w:rPr>
          <w:rFonts w:ascii="Century Gothic" w:eastAsia="Calibri" w:hAnsi="Century Gothic" w:cs="Times New Roman"/>
          <w:kern w:val="2"/>
          <w:szCs w:val="24"/>
          <w:lang w:val="es-MX"/>
          <w14:ligatures w14:val="standardContextual"/>
        </w:rPr>
        <w:t xml:space="preserve"> Vigilar y ejecutar los programas y subprogramas de protección civil y realizar las acciones encaminadas a optimizar los programas tendientes a prevenir el impacto de los fenómenos naturales.</w:t>
      </w:r>
    </w:p>
    <w:p w14:paraId="545A4C56" w14:textId="77777777" w:rsidR="005A6FB9" w:rsidRPr="005A6FB9" w:rsidRDefault="005A6FB9" w:rsidP="001F50F3">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XXXVIII.</w:t>
      </w:r>
      <w:r w:rsidRPr="005A6FB9">
        <w:rPr>
          <w:rFonts w:ascii="Century Gothic" w:eastAsia="Calibri" w:hAnsi="Century Gothic" w:cs="Times New Roman"/>
          <w:kern w:val="2"/>
          <w:szCs w:val="24"/>
          <w:lang w:val="es-MX"/>
          <w14:ligatures w14:val="standardContextual"/>
        </w:rPr>
        <w:t xml:space="preserve"> Informar al Ayuntamiento de las condonaciones de los créditos fiscales y sus accesorios.</w:t>
      </w:r>
    </w:p>
    <w:p w14:paraId="272F62F9" w14:textId="77777777" w:rsidR="005A6FB9" w:rsidRPr="007200AC" w:rsidRDefault="005A6FB9" w:rsidP="007200AC">
      <w:pPr>
        <w:widowControl/>
        <w:autoSpaceDE/>
        <w:autoSpaceDN/>
        <w:spacing w:after="160" w:line="278" w:lineRule="auto"/>
        <w:jc w:val="both"/>
        <w:rPr>
          <w:rFonts w:ascii="Century Gothic" w:eastAsia="Calibri" w:hAnsi="Century Gothic" w:cs="Times New Roman"/>
          <w:kern w:val="2"/>
          <w:szCs w:val="24"/>
          <w:lang w:val="es-MX"/>
          <w14:ligatures w14:val="standardContextual"/>
        </w:rPr>
      </w:pPr>
      <w:r w:rsidRPr="005A6FB9">
        <w:rPr>
          <w:rFonts w:ascii="Century Gothic" w:eastAsia="Calibri" w:hAnsi="Century Gothic" w:cs="Times New Roman"/>
          <w:b/>
          <w:bCs/>
          <w:kern w:val="2"/>
          <w:szCs w:val="24"/>
          <w:lang w:val="es-MX"/>
          <w14:ligatures w14:val="standardContextual"/>
        </w:rPr>
        <w:t>XXXIX.</w:t>
      </w:r>
      <w:r w:rsidRPr="005A6FB9">
        <w:rPr>
          <w:rFonts w:ascii="Century Gothic" w:eastAsia="Calibri" w:hAnsi="Century Gothic" w:cs="Times New Roman"/>
          <w:kern w:val="2"/>
          <w:szCs w:val="24"/>
          <w:lang w:val="es-MX"/>
          <w14:ligatures w14:val="standardContextual"/>
        </w:rPr>
        <w:t xml:space="preserve"> Las demás que establezcan las Constituciones federal, estatal, este Reglamento y demás leyes y reglamentos.</w:t>
      </w:r>
    </w:p>
    <w:p w14:paraId="5FF4BB3A" w14:textId="77777777" w:rsidR="0031005E" w:rsidRDefault="0031005E" w:rsidP="00651B5B">
      <w:pPr>
        <w:pStyle w:val="Textoindependiente"/>
        <w:spacing w:before="5"/>
        <w:jc w:val="both"/>
        <w:rPr>
          <w:rFonts w:ascii="Century Gothic" w:hAnsi="Century Gothic"/>
          <w:b/>
          <w:spacing w:val="-1"/>
        </w:rPr>
      </w:pPr>
    </w:p>
    <w:p w14:paraId="4ABF98EE" w14:textId="77777777" w:rsidR="00172A07" w:rsidRPr="00E30156" w:rsidRDefault="007200AC" w:rsidP="0031005E">
      <w:pPr>
        <w:pStyle w:val="Textoindependiente"/>
        <w:spacing w:before="5"/>
        <w:ind w:left="1440"/>
        <w:jc w:val="both"/>
        <w:rPr>
          <w:rFonts w:ascii="Century Gothic" w:hAnsi="Century Gothic"/>
        </w:rPr>
      </w:pPr>
      <w:r>
        <w:rPr>
          <w:rFonts w:ascii="Century Gothic" w:hAnsi="Century Gothic"/>
          <w:b/>
          <w:spacing w:val="-1"/>
        </w:rPr>
        <w:br/>
      </w:r>
      <w:r w:rsidR="006A5367" w:rsidRPr="00E30156">
        <w:rPr>
          <w:rFonts w:ascii="Century Gothic" w:hAnsi="Century Gothic"/>
          <w:b/>
          <w:spacing w:val="-1"/>
        </w:rPr>
        <w:t>Artículo</w:t>
      </w:r>
      <w:r w:rsidR="006A5367" w:rsidRPr="00E30156">
        <w:rPr>
          <w:rFonts w:ascii="Century Gothic" w:hAnsi="Century Gothic"/>
          <w:b/>
          <w:spacing w:val="-10"/>
        </w:rPr>
        <w:t xml:space="preserve"> </w:t>
      </w:r>
      <w:r w:rsidR="006A5367" w:rsidRPr="00E30156">
        <w:rPr>
          <w:rFonts w:ascii="Century Gothic" w:hAnsi="Century Gothic"/>
          <w:b/>
          <w:spacing w:val="-1"/>
        </w:rPr>
        <w:t>12.</w:t>
      </w:r>
      <w:r w:rsidR="006A5367" w:rsidRPr="00E30156">
        <w:rPr>
          <w:rFonts w:ascii="Century Gothic" w:hAnsi="Century Gothic"/>
          <w:spacing w:val="-12"/>
        </w:rPr>
        <w:t xml:space="preserve"> </w:t>
      </w:r>
      <w:r w:rsidR="006A5367" w:rsidRPr="00E30156">
        <w:rPr>
          <w:rFonts w:ascii="Century Gothic" w:hAnsi="Century Gothic"/>
          <w:spacing w:val="-1"/>
        </w:rPr>
        <w:t>El</w:t>
      </w:r>
      <w:r w:rsidR="006A5367" w:rsidRPr="00E30156">
        <w:rPr>
          <w:rFonts w:ascii="Century Gothic" w:hAnsi="Century Gothic"/>
          <w:spacing w:val="-10"/>
        </w:rPr>
        <w:t xml:space="preserve"> </w:t>
      </w:r>
      <w:r w:rsidR="006A5367" w:rsidRPr="00E30156">
        <w:rPr>
          <w:rFonts w:ascii="Century Gothic" w:hAnsi="Century Gothic"/>
          <w:spacing w:val="-1"/>
        </w:rPr>
        <w:t>Presidente</w:t>
      </w:r>
      <w:r w:rsidR="006A5367" w:rsidRPr="00E30156">
        <w:rPr>
          <w:rFonts w:ascii="Century Gothic" w:hAnsi="Century Gothic"/>
          <w:spacing w:val="-11"/>
        </w:rPr>
        <w:t xml:space="preserve"> </w:t>
      </w:r>
      <w:r w:rsidR="006A5367" w:rsidRPr="00E30156">
        <w:rPr>
          <w:rFonts w:ascii="Century Gothic" w:hAnsi="Century Gothic"/>
          <w:spacing w:val="-1"/>
        </w:rPr>
        <w:t>Municipal</w:t>
      </w:r>
      <w:r w:rsidR="006A5367" w:rsidRPr="00E30156">
        <w:rPr>
          <w:rFonts w:ascii="Century Gothic" w:hAnsi="Century Gothic"/>
          <w:spacing w:val="-10"/>
        </w:rPr>
        <w:t xml:space="preserve"> </w:t>
      </w:r>
      <w:r w:rsidR="006A5367" w:rsidRPr="00E30156">
        <w:rPr>
          <w:rFonts w:ascii="Century Gothic" w:hAnsi="Century Gothic"/>
        </w:rPr>
        <w:t>tiene</w:t>
      </w:r>
      <w:r w:rsidR="006A5367" w:rsidRPr="00E30156">
        <w:rPr>
          <w:rFonts w:ascii="Century Gothic" w:hAnsi="Century Gothic"/>
          <w:spacing w:val="-10"/>
        </w:rPr>
        <w:t xml:space="preserve"> </w:t>
      </w:r>
      <w:r w:rsidR="006A5367" w:rsidRPr="00E30156">
        <w:rPr>
          <w:rFonts w:ascii="Century Gothic" w:hAnsi="Century Gothic"/>
        </w:rPr>
        <w:t>las</w:t>
      </w:r>
      <w:r w:rsidR="006A5367" w:rsidRPr="00E30156">
        <w:rPr>
          <w:rFonts w:ascii="Century Gothic" w:hAnsi="Century Gothic"/>
          <w:spacing w:val="-9"/>
        </w:rPr>
        <w:t xml:space="preserve"> </w:t>
      </w:r>
      <w:r w:rsidR="006A5367" w:rsidRPr="00E30156">
        <w:rPr>
          <w:rFonts w:ascii="Century Gothic" w:hAnsi="Century Gothic"/>
        </w:rPr>
        <w:t>siguientes</w:t>
      </w:r>
      <w:r w:rsidR="006A5367" w:rsidRPr="00E30156">
        <w:rPr>
          <w:rFonts w:ascii="Century Gothic" w:hAnsi="Century Gothic"/>
          <w:spacing w:val="-8"/>
        </w:rPr>
        <w:t xml:space="preserve"> </w:t>
      </w:r>
      <w:r w:rsidR="006A5367" w:rsidRPr="00E30156">
        <w:rPr>
          <w:rFonts w:ascii="Century Gothic" w:hAnsi="Century Gothic"/>
        </w:rPr>
        <w:t>facultades:</w:t>
      </w:r>
    </w:p>
    <w:p w14:paraId="335ABBC7" w14:textId="77777777" w:rsidR="00172A07" w:rsidRPr="00E30156" w:rsidRDefault="00172A07" w:rsidP="00FD3D75">
      <w:pPr>
        <w:pStyle w:val="Textoindependiente"/>
        <w:spacing w:before="9"/>
        <w:jc w:val="both"/>
        <w:rPr>
          <w:rFonts w:ascii="Century Gothic" w:hAnsi="Century Gothic"/>
          <w:sz w:val="25"/>
        </w:rPr>
      </w:pPr>
    </w:p>
    <w:p w14:paraId="3AE2888D" w14:textId="77777777" w:rsidR="00172A07" w:rsidRPr="00E30156" w:rsidRDefault="006A5367" w:rsidP="00FD3D75">
      <w:pPr>
        <w:pStyle w:val="Prrafodelista"/>
        <w:numPr>
          <w:ilvl w:val="0"/>
          <w:numId w:val="13"/>
        </w:numPr>
        <w:tabs>
          <w:tab w:val="left" w:pos="627"/>
        </w:tabs>
        <w:spacing w:line="237" w:lineRule="auto"/>
        <w:ind w:right="316" w:firstLine="2"/>
        <w:rPr>
          <w:rFonts w:ascii="Century Gothic" w:hAnsi="Century Gothic"/>
        </w:rPr>
      </w:pPr>
      <w:r w:rsidRPr="00E30156">
        <w:rPr>
          <w:rFonts w:ascii="Century Gothic" w:hAnsi="Century Gothic"/>
        </w:rPr>
        <w:t>Tomar</w:t>
      </w:r>
      <w:r w:rsidRPr="00E30156">
        <w:rPr>
          <w:rFonts w:ascii="Century Gothic" w:hAnsi="Century Gothic"/>
          <w:spacing w:val="-5"/>
        </w:rPr>
        <w:t xml:space="preserve"> </w:t>
      </w:r>
      <w:r w:rsidRPr="00E30156">
        <w:rPr>
          <w:rFonts w:ascii="Century Gothic" w:hAnsi="Century Gothic"/>
        </w:rPr>
        <w:t>parte</w:t>
      </w:r>
      <w:r w:rsidRPr="00E30156">
        <w:rPr>
          <w:rFonts w:ascii="Century Gothic" w:hAnsi="Century Gothic"/>
          <w:spacing w:val="-1"/>
        </w:rPr>
        <w:t xml:space="preserve"> </w:t>
      </w:r>
      <w:r w:rsidRPr="00E30156">
        <w:rPr>
          <w:rFonts w:ascii="Century Gothic" w:hAnsi="Century Gothic"/>
        </w:rPr>
        <w:t>en</w:t>
      </w:r>
      <w:r w:rsidRPr="00E30156">
        <w:rPr>
          <w:rFonts w:ascii="Century Gothic" w:hAnsi="Century Gothic"/>
          <w:spacing w:val="-1"/>
        </w:rPr>
        <w:t xml:space="preserve"> </w:t>
      </w:r>
      <w:r w:rsidRPr="00E30156">
        <w:rPr>
          <w:rFonts w:ascii="Century Gothic" w:hAnsi="Century Gothic"/>
        </w:rPr>
        <w:t>las</w:t>
      </w:r>
      <w:r w:rsidRPr="00E30156">
        <w:rPr>
          <w:rFonts w:ascii="Century Gothic" w:hAnsi="Century Gothic"/>
          <w:spacing w:val="-3"/>
        </w:rPr>
        <w:t xml:space="preserve"> </w:t>
      </w:r>
      <w:r w:rsidRPr="00E30156">
        <w:rPr>
          <w:rFonts w:ascii="Century Gothic" w:hAnsi="Century Gothic"/>
        </w:rPr>
        <w:t>discusiones</w:t>
      </w:r>
      <w:r w:rsidRPr="00E30156">
        <w:rPr>
          <w:rFonts w:ascii="Century Gothic" w:hAnsi="Century Gothic"/>
          <w:spacing w:val="-1"/>
        </w:rPr>
        <w:t xml:space="preserve"> </w:t>
      </w:r>
      <w:r w:rsidRPr="00E30156">
        <w:rPr>
          <w:rFonts w:ascii="Century Gothic" w:hAnsi="Century Gothic"/>
        </w:rPr>
        <w:t>que</w:t>
      </w:r>
      <w:r w:rsidRPr="00E30156">
        <w:rPr>
          <w:rFonts w:ascii="Century Gothic" w:hAnsi="Century Gothic"/>
          <w:spacing w:val="-4"/>
        </w:rPr>
        <w:t xml:space="preserve"> </w:t>
      </w:r>
      <w:r w:rsidRPr="00E30156">
        <w:rPr>
          <w:rFonts w:ascii="Century Gothic" w:hAnsi="Century Gothic"/>
        </w:rPr>
        <w:t>se</w:t>
      </w:r>
      <w:r w:rsidRPr="00E30156">
        <w:rPr>
          <w:rFonts w:ascii="Century Gothic" w:hAnsi="Century Gothic"/>
          <w:spacing w:val="-4"/>
        </w:rPr>
        <w:t xml:space="preserve"> </w:t>
      </w:r>
      <w:r w:rsidRPr="00E30156">
        <w:rPr>
          <w:rFonts w:ascii="Century Gothic" w:hAnsi="Century Gothic"/>
        </w:rPr>
        <w:t>originen</w:t>
      </w:r>
      <w:r w:rsidRPr="00E30156">
        <w:rPr>
          <w:rFonts w:ascii="Century Gothic" w:hAnsi="Century Gothic"/>
          <w:spacing w:val="-5"/>
        </w:rPr>
        <w:t xml:space="preserve"> </w:t>
      </w:r>
      <w:r w:rsidRPr="00E30156">
        <w:rPr>
          <w:rFonts w:ascii="Century Gothic" w:hAnsi="Century Gothic"/>
        </w:rPr>
        <w:t>en</w:t>
      </w:r>
      <w:r w:rsidRPr="00E30156">
        <w:rPr>
          <w:rFonts w:ascii="Century Gothic" w:hAnsi="Century Gothic"/>
          <w:spacing w:val="-1"/>
        </w:rPr>
        <w:t xml:space="preserve"> </w:t>
      </w:r>
      <w:r w:rsidRPr="00E30156">
        <w:rPr>
          <w:rFonts w:ascii="Century Gothic" w:hAnsi="Century Gothic"/>
        </w:rPr>
        <w:t>las</w:t>
      </w:r>
      <w:r w:rsidRPr="00E30156">
        <w:rPr>
          <w:rFonts w:ascii="Century Gothic" w:hAnsi="Century Gothic"/>
          <w:spacing w:val="-3"/>
        </w:rPr>
        <w:t xml:space="preserve"> </w:t>
      </w:r>
      <w:r w:rsidRPr="00E30156">
        <w:rPr>
          <w:rFonts w:ascii="Century Gothic" w:hAnsi="Century Gothic"/>
        </w:rPr>
        <w:t>sesiones</w:t>
      </w:r>
      <w:r w:rsidRPr="00E30156">
        <w:rPr>
          <w:rFonts w:ascii="Century Gothic" w:hAnsi="Century Gothic"/>
          <w:spacing w:val="-3"/>
        </w:rPr>
        <w:t xml:space="preserve"> </w:t>
      </w:r>
      <w:r w:rsidRPr="00E30156">
        <w:rPr>
          <w:rFonts w:ascii="Century Gothic" w:hAnsi="Century Gothic"/>
        </w:rPr>
        <w:t>del</w:t>
      </w:r>
      <w:r w:rsidRPr="00E30156">
        <w:rPr>
          <w:rFonts w:ascii="Century Gothic" w:hAnsi="Century Gothic"/>
          <w:spacing w:val="-2"/>
        </w:rPr>
        <w:t xml:space="preserve"> </w:t>
      </w:r>
      <w:r w:rsidRPr="00E30156">
        <w:rPr>
          <w:rFonts w:ascii="Century Gothic" w:hAnsi="Century Gothic"/>
        </w:rPr>
        <w:t>Ayuntamiento</w:t>
      </w:r>
      <w:r w:rsidRPr="00E30156">
        <w:rPr>
          <w:rFonts w:ascii="Century Gothic" w:hAnsi="Century Gothic"/>
          <w:spacing w:val="-5"/>
        </w:rPr>
        <w:t xml:space="preserve"> </w:t>
      </w:r>
      <w:r w:rsidRPr="00E30156">
        <w:rPr>
          <w:rFonts w:ascii="Century Gothic" w:hAnsi="Century Gothic"/>
        </w:rPr>
        <w:t>con</w:t>
      </w:r>
      <w:r w:rsidRPr="00E30156">
        <w:rPr>
          <w:rFonts w:ascii="Century Gothic" w:hAnsi="Century Gothic"/>
          <w:spacing w:val="-1"/>
        </w:rPr>
        <w:t xml:space="preserve"> </w:t>
      </w:r>
      <w:r w:rsidRPr="00E30156">
        <w:rPr>
          <w:rFonts w:ascii="Century Gothic" w:hAnsi="Century Gothic"/>
        </w:rPr>
        <w:t>voz</w:t>
      </w:r>
      <w:r w:rsidRPr="00E30156">
        <w:rPr>
          <w:rFonts w:ascii="Century Gothic" w:hAnsi="Century Gothic"/>
          <w:spacing w:val="-4"/>
        </w:rPr>
        <w:t xml:space="preserve"> </w:t>
      </w:r>
      <w:r w:rsidRPr="00E30156">
        <w:rPr>
          <w:rFonts w:ascii="Century Gothic" w:hAnsi="Century Gothic"/>
        </w:rPr>
        <w:t>y</w:t>
      </w:r>
      <w:r w:rsidRPr="00E30156">
        <w:rPr>
          <w:rFonts w:ascii="Century Gothic" w:hAnsi="Century Gothic"/>
          <w:spacing w:val="-52"/>
        </w:rPr>
        <w:t xml:space="preserve"> </w:t>
      </w:r>
      <w:r w:rsidR="00651B5B">
        <w:rPr>
          <w:rFonts w:ascii="Century Gothic" w:hAnsi="Century Gothic"/>
          <w:spacing w:val="-52"/>
        </w:rPr>
        <w:t xml:space="preserve">   </w:t>
      </w:r>
      <w:r w:rsidRPr="00E30156">
        <w:rPr>
          <w:rFonts w:ascii="Century Gothic" w:hAnsi="Century Gothic"/>
        </w:rPr>
        <w:t>voto.</w:t>
      </w:r>
      <w:r w:rsidRPr="00E30156">
        <w:rPr>
          <w:rFonts w:ascii="Century Gothic" w:hAnsi="Century Gothic"/>
          <w:spacing w:val="-1"/>
        </w:rPr>
        <w:t xml:space="preserve"> </w:t>
      </w:r>
      <w:r w:rsidRPr="00E30156">
        <w:rPr>
          <w:rFonts w:ascii="Century Gothic" w:hAnsi="Century Gothic"/>
        </w:rPr>
        <w:t>En</w:t>
      </w:r>
      <w:r w:rsidRPr="00E30156">
        <w:rPr>
          <w:rFonts w:ascii="Century Gothic" w:hAnsi="Century Gothic"/>
          <w:spacing w:val="-3"/>
        </w:rPr>
        <w:t xml:space="preserve"> </w:t>
      </w:r>
      <w:r w:rsidRPr="00E30156">
        <w:rPr>
          <w:rFonts w:ascii="Century Gothic" w:hAnsi="Century Gothic"/>
        </w:rPr>
        <w:t>caso de</w:t>
      </w:r>
      <w:r w:rsidRPr="00E30156">
        <w:rPr>
          <w:rFonts w:ascii="Century Gothic" w:hAnsi="Century Gothic"/>
          <w:spacing w:val="-1"/>
        </w:rPr>
        <w:t xml:space="preserve"> </w:t>
      </w:r>
      <w:r w:rsidRPr="00E30156">
        <w:rPr>
          <w:rFonts w:ascii="Century Gothic" w:hAnsi="Century Gothic"/>
        </w:rPr>
        <w:t>empate,</w:t>
      </w:r>
      <w:r w:rsidRPr="00E30156">
        <w:rPr>
          <w:rFonts w:ascii="Century Gothic" w:hAnsi="Century Gothic"/>
          <w:spacing w:val="-1"/>
        </w:rPr>
        <w:t xml:space="preserve"> </w:t>
      </w:r>
      <w:r w:rsidRPr="00E30156">
        <w:rPr>
          <w:rFonts w:ascii="Century Gothic" w:hAnsi="Century Gothic"/>
        </w:rPr>
        <w:t>tiene</w:t>
      </w:r>
      <w:r w:rsidRPr="00E30156">
        <w:rPr>
          <w:rFonts w:ascii="Century Gothic" w:hAnsi="Century Gothic"/>
          <w:spacing w:val="-1"/>
        </w:rPr>
        <w:t xml:space="preserve"> </w:t>
      </w:r>
      <w:r w:rsidRPr="00E30156">
        <w:rPr>
          <w:rFonts w:ascii="Century Gothic" w:hAnsi="Century Gothic"/>
        </w:rPr>
        <w:t>voto</w:t>
      </w:r>
      <w:r w:rsidRPr="00E30156">
        <w:rPr>
          <w:rFonts w:ascii="Century Gothic" w:hAnsi="Century Gothic"/>
          <w:spacing w:val="-3"/>
        </w:rPr>
        <w:t xml:space="preserve"> </w:t>
      </w:r>
      <w:r w:rsidRPr="00E30156">
        <w:rPr>
          <w:rFonts w:ascii="Century Gothic" w:hAnsi="Century Gothic"/>
        </w:rPr>
        <w:t>de</w:t>
      </w:r>
      <w:r w:rsidRPr="00E30156">
        <w:rPr>
          <w:rFonts w:ascii="Century Gothic" w:hAnsi="Century Gothic"/>
          <w:spacing w:val="-1"/>
        </w:rPr>
        <w:t xml:space="preserve"> </w:t>
      </w:r>
      <w:r w:rsidRPr="00E30156">
        <w:rPr>
          <w:rFonts w:ascii="Century Gothic" w:hAnsi="Century Gothic"/>
        </w:rPr>
        <w:t>calidad.</w:t>
      </w:r>
    </w:p>
    <w:p w14:paraId="1F9D5919" w14:textId="77777777" w:rsidR="00172A07" w:rsidRPr="00E30156" w:rsidRDefault="00172A07" w:rsidP="00FD3D75">
      <w:pPr>
        <w:pStyle w:val="Textoindependiente"/>
        <w:spacing w:before="10"/>
        <w:jc w:val="both"/>
        <w:rPr>
          <w:rFonts w:ascii="Century Gothic" w:hAnsi="Century Gothic"/>
          <w:sz w:val="25"/>
        </w:rPr>
      </w:pPr>
    </w:p>
    <w:p w14:paraId="726FDFAF" w14:textId="77777777" w:rsidR="00172A07" w:rsidRPr="00E30156" w:rsidRDefault="006A5367" w:rsidP="00FD3D75">
      <w:pPr>
        <w:pStyle w:val="Prrafodelista"/>
        <w:numPr>
          <w:ilvl w:val="0"/>
          <w:numId w:val="13"/>
        </w:numPr>
        <w:tabs>
          <w:tab w:val="left" w:pos="543"/>
        </w:tabs>
        <w:ind w:left="542" w:hanging="220"/>
        <w:rPr>
          <w:rFonts w:ascii="Century Gothic" w:hAnsi="Century Gothic"/>
        </w:rPr>
      </w:pPr>
      <w:r w:rsidRPr="00E30156">
        <w:rPr>
          <w:rFonts w:ascii="Century Gothic" w:hAnsi="Century Gothic"/>
        </w:rPr>
        <w:t>Presidir</w:t>
      </w:r>
      <w:r w:rsidRPr="00E30156">
        <w:rPr>
          <w:rFonts w:ascii="Century Gothic" w:hAnsi="Century Gothic"/>
          <w:spacing w:val="-11"/>
        </w:rPr>
        <w:t xml:space="preserve"> </w:t>
      </w:r>
      <w:r w:rsidRPr="00E30156">
        <w:rPr>
          <w:rFonts w:ascii="Century Gothic" w:hAnsi="Century Gothic"/>
        </w:rPr>
        <w:t>los</w:t>
      </w:r>
      <w:r w:rsidRPr="00E30156">
        <w:rPr>
          <w:rFonts w:ascii="Century Gothic" w:hAnsi="Century Gothic"/>
          <w:spacing w:val="-11"/>
        </w:rPr>
        <w:t xml:space="preserve"> </w:t>
      </w:r>
      <w:r w:rsidRPr="00E30156">
        <w:rPr>
          <w:rFonts w:ascii="Century Gothic" w:hAnsi="Century Gothic"/>
        </w:rPr>
        <w:t>actos</w:t>
      </w:r>
      <w:r w:rsidRPr="00E30156">
        <w:rPr>
          <w:rFonts w:ascii="Century Gothic" w:hAnsi="Century Gothic"/>
          <w:spacing w:val="-8"/>
        </w:rPr>
        <w:t xml:space="preserve"> </w:t>
      </w:r>
      <w:r w:rsidRPr="00E30156">
        <w:rPr>
          <w:rFonts w:ascii="Century Gothic" w:hAnsi="Century Gothic"/>
        </w:rPr>
        <w:t>oficiales</w:t>
      </w:r>
      <w:r w:rsidR="00651B5B">
        <w:rPr>
          <w:rFonts w:ascii="Century Gothic" w:hAnsi="Century Gothic"/>
          <w:spacing w:val="-9"/>
        </w:rPr>
        <w:t xml:space="preserve"> </w:t>
      </w:r>
      <w:r w:rsidRPr="00E30156">
        <w:rPr>
          <w:rFonts w:ascii="Century Gothic" w:hAnsi="Century Gothic"/>
        </w:rPr>
        <w:t>que</w:t>
      </w:r>
      <w:r w:rsidRPr="00E30156">
        <w:rPr>
          <w:rFonts w:ascii="Century Gothic" w:hAnsi="Century Gothic"/>
          <w:spacing w:val="-11"/>
        </w:rPr>
        <w:t xml:space="preserve"> </w:t>
      </w:r>
      <w:r w:rsidRPr="00E30156">
        <w:rPr>
          <w:rFonts w:ascii="Century Gothic" w:hAnsi="Century Gothic"/>
        </w:rPr>
        <w:t>concurra</w:t>
      </w:r>
      <w:r w:rsidRPr="00E30156">
        <w:rPr>
          <w:rFonts w:ascii="Century Gothic" w:hAnsi="Century Gothic"/>
          <w:spacing w:val="-11"/>
        </w:rPr>
        <w:t xml:space="preserve"> </w:t>
      </w:r>
      <w:r w:rsidRPr="00E30156">
        <w:rPr>
          <w:rFonts w:ascii="Century Gothic" w:hAnsi="Century Gothic"/>
        </w:rPr>
        <w:t>o</w:t>
      </w:r>
      <w:r w:rsidRPr="00E30156">
        <w:rPr>
          <w:rFonts w:ascii="Century Gothic" w:hAnsi="Century Gothic"/>
          <w:spacing w:val="-11"/>
        </w:rPr>
        <w:t xml:space="preserve"> </w:t>
      </w:r>
      <w:r w:rsidRPr="00E30156">
        <w:rPr>
          <w:rFonts w:ascii="Century Gothic" w:hAnsi="Century Gothic"/>
        </w:rPr>
        <w:t>delegar</w:t>
      </w:r>
      <w:r w:rsidRPr="00E30156">
        <w:rPr>
          <w:rFonts w:ascii="Century Gothic" w:hAnsi="Century Gothic"/>
          <w:spacing w:val="-10"/>
        </w:rPr>
        <w:t xml:space="preserve"> </w:t>
      </w:r>
      <w:r w:rsidRPr="00E30156">
        <w:rPr>
          <w:rFonts w:ascii="Century Gothic" w:hAnsi="Century Gothic"/>
        </w:rPr>
        <w:t>esa</w:t>
      </w:r>
      <w:r w:rsidRPr="00E30156">
        <w:rPr>
          <w:rFonts w:ascii="Century Gothic" w:hAnsi="Century Gothic"/>
          <w:spacing w:val="-9"/>
        </w:rPr>
        <w:t xml:space="preserve"> </w:t>
      </w:r>
      <w:r w:rsidRPr="00E30156">
        <w:rPr>
          <w:rFonts w:ascii="Century Gothic" w:hAnsi="Century Gothic"/>
        </w:rPr>
        <w:t>representación.</w:t>
      </w:r>
    </w:p>
    <w:p w14:paraId="48E520FA" w14:textId="77777777" w:rsidR="00172A07" w:rsidRPr="00E30156" w:rsidRDefault="00172A07" w:rsidP="00FD3D75">
      <w:pPr>
        <w:pStyle w:val="Textoindependiente"/>
        <w:spacing w:before="9"/>
        <w:jc w:val="both"/>
        <w:rPr>
          <w:rFonts w:ascii="Century Gothic" w:hAnsi="Century Gothic"/>
          <w:sz w:val="25"/>
        </w:rPr>
      </w:pPr>
    </w:p>
    <w:p w14:paraId="192EFFF3" w14:textId="77777777" w:rsidR="00172A07" w:rsidRPr="00E30156" w:rsidRDefault="006A5367" w:rsidP="00FD3D75">
      <w:pPr>
        <w:pStyle w:val="Prrafodelista"/>
        <w:numPr>
          <w:ilvl w:val="0"/>
          <w:numId w:val="13"/>
        </w:numPr>
        <w:tabs>
          <w:tab w:val="left" w:pos="615"/>
        </w:tabs>
        <w:spacing w:line="237" w:lineRule="auto"/>
        <w:ind w:right="315" w:firstLine="2"/>
        <w:rPr>
          <w:rFonts w:ascii="Century Gothic" w:hAnsi="Century Gothic"/>
        </w:rPr>
      </w:pPr>
      <w:r w:rsidRPr="00E30156">
        <w:rPr>
          <w:rFonts w:ascii="Century Gothic" w:hAnsi="Century Gothic"/>
        </w:rPr>
        <w:t>Nombrar y remover a los servidores públicos municipales cuya designación o remoción no</w:t>
      </w:r>
      <w:r w:rsidRPr="00E30156">
        <w:rPr>
          <w:rFonts w:ascii="Century Gothic" w:hAnsi="Century Gothic"/>
          <w:spacing w:val="1"/>
        </w:rPr>
        <w:t xml:space="preserve"> </w:t>
      </w:r>
      <w:r w:rsidRPr="00E30156">
        <w:rPr>
          <w:rFonts w:ascii="Century Gothic" w:hAnsi="Century Gothic"/>
          <w:w w:val="95"/>
        </w:rPr>
        <w:t>sea facultad exclusiva del Ayuntamiento, de acuerdo con este Reglamento; previa notificación al</w:t>
      </w:r>
      <w:r w:rsidRPr="00E30156">
        <w:rPr>
          <w:rFonts w:ascii="Century Gothic" w:hAnsi="Century Gothic"/>
          <w:spacing w:val="1"/>
          <w:w w:val="95"/>
        </w:rPr>
        <w:t xml:space="preserve"> </w:t>
      </w:r>
      <w:r w:rsidRPr="00E30156">
        <w:rPr>
          <w:rFonts w:ascii="Century Gothic" w:hAnsi="Century Gothic"/>
        </w:rPr>
        <w:t>Ayuntamiento;</w:t>
      </w:r>
      <w:r w:rsidRPr="00E30156">
        <w:rPr>
          <w:rFonts w:ascii="Century Gothic" w:hAnsi="Century Gothic"/>
          <w:spacing w:val="-12"/>
        </w:rPr>
        <w:t xml:space="preserve"> </w:t>
      </w:r>
      <w:r w:rsidRPr="00E30156">
        <w:rPr>
          <w:rFonts w:ascii="Century Gothic" w:hAnsi="Century Gothic"/>
        </w:rPr>
        <w:t>reconociéndose</w:t>
      </w:r>
      <w:r w:rsidRPr="00E30156">
        <w:rPr>
          <w:rFonts w:ascii="Century Gothic" w:hAnsi="Century Gothic"/>
          <w:spacing w:val="-12"/>
        </w:rPr>
        <w:t xml:space="preserve"> </w:t>
      </w:r>
      <w:r w:rsidRPr="00E30156">
        <w:rPr>
          <w:rFonts w:ascii="Century Gothic" w:hAnsi="Century Gothic"/>
        </w:rPr>
        <w:t>en</w:t>
      </w:r>
      <w:r w:rsidRPr="00E30156">
        <w:rPr>
          <w:rFonts w:ascii="Century Gothic" w:hAnsi="Century Gothic"/>
          <w:spacing w:val="-11"/>
        </w:rPr>
        <w:t xml:space="preserve"> </w:t>
      </w:r>
      <w:r w:rsidRPr="00E30156">
        <w:rPr>
          <w:rFonts w:ascii="Century Gothic" w:hAnsi="Century Gothic"/>
        </w:rPr>
        <w:t>todo</w:t>
      </w:r>
      <w:r w:rsidRPr="00E30156">
        <w:rPr>
          <w:rFonts w:ascii="Century Gothic" w:hAnsi="Century Gothic"/>
          <w:spacing w:val="-11"/>
        </w:rPr>
        <w:t xml:space="preserve"> </w:t>
      </w:r>
      <w:r w:rsidRPr="00E30156">
        <w:rPr>
          <w:rFonts w:ascii="Century Gothic" w:hAnsi="Century Gothic"/>
        </w:rPr>
        <w:t>momento</w:t>
      </w:r>
      <w:r w:rsidRPr="00E30156">
        <w:rPr>
          <w:rFonts w:ascii="Century Gothic" w:hAnsi="Century Gothic"/>
          <w:spacing w:val="-12"/>
        </w:rPr>
        <w:t xml:space="preserve"> </w:t>
      </w:r>
      <w:r w:rsidRPr="00E30156">
        <w:rPr>
          <w:rFonts w:ascii="Century Gothic" w:hAnsi="Century Gothic"/>
        </w:rPr>
        <w:t>al</w:t>
      </w:r>
      <w:r w:rsidRPr="00E30156">
        <w:rPr>
          <w:rFonts w:ascii="Century Gothic" w:hAnsi="Century Gothic"/>
          <w:spacing w:val="-11"/>
        </w:rPr>
        <w:t xml:space="preserve"> </w:t>
      </w:r>
      <w:r w:rsidRPr="00E30156">
        <w:rPr>
          <w:rFonts w:ascii="Century Gothic" w:hAnsi="Century Gothic"/>
        </w:rPr>
        <w:t>servidor</w:t>
      </w:r>
      <w:r w:rsidRPr="00E30156">
        <w:rPr>
          <w:rFonts w:ascii="Century Gothic" w:hAnsi="Century Gothic"/>
          <w:spacing w:val="-12"/>
        </w:rPr>
        <w:t xml:space="preserve"> </w:t>
      </w:r>
      <w:r w:rsidRPr="00E30156">
        <w:rPr>
          <w:rFonts w:ascii="Century Gothic" w:hAnsi="Century Gothic"/>
        </w:rPr>
        <w:t>público</w:t>
      </w:r>
      <w:r w:rsidRPr="00E30156">
        <w:rPr>
          <w:rFonts w:ascii="Century Gothic" w:hAnsi="Century Gothic"/>
          <w:spacing w:val="-11"/>
        </w:rPr>
        <w:t xml:space="preserve"> </w:t>
      </w:r>
      <w:r w:rsidRPr="00E30156">
        <w:rPr>
          <w:rFonts w:ascii="Century Gothic" w:hAnsi="Century Gothic"/>
        </w:rPr>
        <w:t>su</w:t>
      </w:r>
      <w:r w:rsidRPr="00E30156">
        <w:rPr>
          <w:rFonts w:ascii="Century Gothic" w:hAnsi="Century Gothic"/>
          <w:spacing w:val="-10"/>
        </w:rPr>
        <w:t xml:space="preserve"> </w:t>
      </w:r>
      <w:r w:rsidRPr="00E30156">
        <w:rPr>
          <w:rFonts w:ascii="Century Gothic" w:hAnsi="Century Gothic"/>
        </w:rPr>
        <w:t>derecho</w:t>
      </w:r>
      <w:r w:rsidRPr="00E30156">
        <w:rPr>
          <w:rFonts w:ascii="Century Gothic" w:hAnsi="Century Gothic"/>
          <w:spacing w:val="-11"/>
        </w:rPr>
        <w:t xml:space="preserve"> </w:t>
      </w:r>
      <w:r w:rsidRPr="00E30156">
        <w:rPr>
          <w:rFonts w:ascii="Century Gothic" w:hAnsi="Century Gothic"/>
        </w:rPr>
        <w:t>de</w:t>
      </w:r>
      <w:r w:rsidRPr="00E30156">
        <w:rPr>
          <w:rFonts w:ascii="Century Gothic" w:hAnsi="Century Gothic"/>
          <w:spacing w:val="-11"/>
        </w:rPr>
        <w:t xml:space="preserve"> </w:t>
      </w:r>
      <w:r w:rsidRPr="00E30156">
        <w:rPr>
          <w:rFonts w:ascii="Century Gothic" w:hAnsi="Century Gothic"/>
        </w:rPr>
        <w:t>audiencia</w:t>
      </w:r>
      <w:r w:rsidRPr="00E30156">
        <w:rPr>
          <w:rFonts w:ascii="Century Gothic" w:hAnsi="Century Gothic"/>
          <w:spacing w:val="-10"/>
        </w:rPr>
        <w:t xml:space="preserve"> </w:t>
      </w:r>
      <w:r w:rsidRPr="00E30156">
        <w:rPr>
          <w:rFonts w:ascii="Century Gothic" w:hAnsi="Century Gothic"/>
        </w:rPr>
        <w:t>a</w:t>
      </w:r>
      <w:r w:rsidRPr="00E30156">
        <w:rPr>
          <w:rFonts w:ascii="Century Gothic" w:hAnsi="Century Gothic"/>
          <w:spacing w:val="-53"/>
        </w:rPr>
        <w:t xml:space="preserve"> </w:t>
      </w:r>
      <w:r w:rsidRPr="00E30156">
        <w:rPr>
          <w:rFonts w:ascii="Century Gothic" w:hAnsi="Century Gothic"/>
        </w:rPr>
        <w:t>la</w:t>
      </w:r>
      <w:r w:rsidRPr="00E30156">
        <w:rPr>
          <w:rFonts w:ascii="Century Gothic" w:hAnsi="Century Gothic"/>
          <w:spacing w:val="-6"/>
        </w:rPr>
        <w:t xml:space="preserve"> </w:t>
      </w:r>
      <w:r w:rsidRPr="00E30156">
        <w:rPr>
          <w:rFonts w:ascii="Century Gothic" w:hAnsi="Century Gothic"/>
        </w:rPr>
        <w:t>defensa</w:t>
      </w:r>
      <w:r w:rsidRPr="00E30156">
        <w:rPr>
          <w:rFonts w:ascii="Century Gothic" w:hAnsi="Century Gothic"/>
          <w:spacing w:val="-4"/>
        </w:rPr>
        <w:t xml:space="preserve"> </w:t>
      </w:r>
      <w:r w:rsidRPr="00E30156">
        <w:rPr>
          <w:rFonts w:ascii="Century Gothic" w:hAnsi="Century Gothic"/>
        </w:rPr>
        <w:t>antes</w:t>
      </w:r>
      <w:r w:rsidRPr="00E30156">
        <w:rPr>
          <w:rFonts w:ascii="Century Gothic" w:hAnsi="Century Gothic"/>
          <w:spacing w:val="-4"/>
        </w:rPr>
        <w:t xml:space="preserve"> </w:t>
      </w:r>
      <w:r w:rsidRPr="00E30156">
        <w:rPr>
          <w:rFonts w:ascii="Century Gothic" w:hAnsi="Century Gothic"/>
        </w:rPr>
        <w:t>de</w:t>
      </w:r>
      <w:r w:rsidRPr="00E30156">
        <w:rPr>
          <w:rFonts w:ascii="Century Gothic" w:hAnsi="Century Gothic"/>
          <w:spacing w:val="-4"/>
        </w:rPr>
        <w:t xml:space="preserve"> </w:t>
      </w:r>
      <w:r w:rsidRPr="00E30156">
        <w:rPr>
          <w:rFonts w:ascii="Century Gothic" w:hAnsi="Century Gothic"/>
        </w:rPr>
        <w:t>la</w:t>
      </w:r>
      <w:r w:rsidRPr="00E30156">
        <w:rPr>
          <w:rFonts w:ascii="Century Gothic" w:hAnsi="Century Gothic"/>
          <w:spacing w:val="-4"/>
        </w:rPr>
        <w:t xml:space="preserve"> </w:t>
      </w:r>
      <w:r w:rsidRPr="00E30156">
        <w:rPr>
          <w:rFonts w:ascii="Century Gothic" w:hAnsi="Century Gothic"/>
        </w:rPr>
        <w:t>notificación</w:t>
      </w:r>
      <w:r w:rsidRPr="00E30156">
        <w:rPr>
          <w:rFonts w:ascii="Century Gothic" w:hAnsi="Century Gothic"/>
          <w:spacing w:val="-6"/>
        </w:rPr>
        <w:t xml:space="preserve"> </w:t>
      </w:r>
      <w:r w:rsidRPr="00E30156">
        <w:rPr>
          <w:rFonts w:ascii="Century Gothic" w:hAnsi="Century Gothic"/>
        </w:rPr>
        <w:t>de</w:t>
      </w:r>
      <w:r w:rsidRPr="00E30156">
        <w:rPr>
          <w:rFonts w:ascii="Century Gothic" w:hAnsi="Century Gothic"/>
          <w:spacing w:val="-7"/>
        </w:rPr>
        <w:t xml:space="preserve"> </w:t>
      </w:r>
      <w:r w:rsidRPr="00E30156">
        <w:rPr>
          <w:rFonts w:ascii="Century Gothic" w:hAnsi="Century Gothic"/>
        </w:rPr>
        <w:t>separación</w:t>
      </w:r>
      <w:r w:rsidRPr="00E30156">
        <w:rPr>
          <w:rFonts w:ascii="Century Gothic" w:hAnsi="Century Gothic"/>
          <w:spacing w:val="-4"/>
        </w:rPr>
        <w:t xml:space="preserve"> </w:t>
      </w:r>
      <w:r w:rsidRPr="00E30156">
        <w:rPr>
          <w:rFonts w:ascii="Century Gothic" w:hAnsi="Century Gothic"/>
        </w:rPr>
        <w:t>del</w:t>
      </w:r>
      <w:r w:rsidRPr="00E30156">
        <w:rPr>
          <w:rFonts w:ascii="Century Gothic" w:hAnsi="Century Gothic"/>
          <w:spacing w:val="-5"/>
        </w:rPr>
        <w:t xml:space="preserve"> </w:t>
      </w:r>
      <w:r w:rsidRPr="00E30156">
        <w:rPr>
          <w:rFonts w:ascii="Century Gothic" w:hAnsi="Century Gothic"/>
        </w:rPr>
        <w:t>cargo.</w:t>
      </w:r>
    </w:p>
    <w:p w14:paraId="3B1DBAAF" w14:textId="77777777" w:rsidR="00172A07" w:rsidRPr="00E30156" w:rsidRDefault="00172A07" w:rsidP="00FD3D75">
      <w:pPr>
        <w:pStyle w:val="Textoindependiente"/>
        <w:spacing w:before="4"/>
        <w:jc w:val="both"/>
        <w:rPr>
          <w:rFonts w:ascii="Century Gothic" w:hAnsi="Century Gothic"/>
          <w:sz w:val="26"/>
        </w:rPr>
      </w:pPr>
    </w:p>
    <w:p w14:paraId="7E8FA842" w14:textId="77777777" w:rsidR="00172A07" w:rsidRPr="00E30156" w:rsidRDefault="006A5367" w:rsidP="00FD3D75">
      <w:pPr>
        <w:pStyle w:val="Prrafodelista"/>
        <w:numPr>
          <w:ilvl w:val="0"/>
          <w:numId w:val="13"/>
        </w:numPr>
        <w:tabs>
          <w:tab w:val="left" w:pos="648"/>
        </w:tabs>
        <w:spacing w:before="1"/>
        <w:ind w:left="648" w:hanging="325"/>
        <w:rPr>
          <w:rFonts w:ascii="Century Gothic" w:hAnsi="Century Gothic"/>
        </w:rPr>
      </w:pPr>
      <w:r w:rsidRPr="00E30156">
        <w:rPr>
          <w:rFonts w:ascii="Century Gothic" w:hAnsi="Century Gothic"/>
          <w:spacing w:val="-1"/>
        </w:rPr>
        <w:t>Tomar</w:t>
      </w:r>
      <w:r w:rsidRPr="00E30156">
        <w:rPr>
          <w:rFonts w:ascii="Century Gothic" w:hAnsi="Century Gothic"/>
          <w:spacing w:val="-11"/>
        </w:rPr>
        <w:t xml:space="preserve"> </w:t>
      </w:r>
      <w:r w:rsidRPr="00E30156">
        <w:rPr>
          <w:rFonts w:ascii="Century Gothic" w:hAnsi="Century Gothic"/>
          <w:spacing w:val="-1"/>
        </w:rPr>
        <w:t>la</w:t>
      </w:r>
      <w:r w:rsidRPr="00E30156">
        <w:rPr>
          <w:rFonts w:ascii="Century Gothic" w:hAnsi="Century Gothic"/>
          <w:spacing w:val="-12"/>
        </w:rPr>
        <w:t xml:space="preserve"> </w:t>
      </w:r>
      <w:r w:rsidRPr="00E30156">
        <w:rPr>
          <w:rFonts w:ascii="Century Gothic" w:hAnsi="Century Gothic"/>
          <w:spacing w:val="-1"/>
        </w:rPr>
        <w:t>protesta</w:t>
      </w:r>
      <w:r w:rsidRPr="00E30156">
        <w:rPr>
          <w:rFonts w:ascii="Century Gothic" w:hAnsi="Century Gothic"/>
          <w:spacing w:val="-9"/>
        </w:rPr>
        <w:t xml:space="preserve"> </w:t>
      </w:r>
      <w:r w:rsidRPr="00E30156">
        <w:rPr>
          <w:rFonts w:ascii="Century Gothic" w:hAnsi="Century Gothic"/>
          <w:spacing w:val="-1"/>
        </w:rPr>
        <w:t>a</w:t>
      </w:r>
      <w:r w:rsidRPr="00E30156">
        <w:rPr>
          <w:rFonts w:ascii="Century Gothic" w:hAnsi="Century Gothic"/>
          <w:spacing w:val="-9"/>
        </w:rPr>
        <w:t xml:space="preserve"> </w:t>
      </w:r>
      <w:r w:rsidRPr="00E30156">
        <w:rPr>
          <w:rFonts w:ascii="Century Gothic" w:hAnsi="Century Gothic"/>
          <w:spacing w:val="-1"/>
        </w:rPr>
        <w:t>los</w:t>
      </w:r>
      <w:r w:rsidRPr="00E30156">
        <w:rPr>
          <w:rFonts w:ascii="Century Gothic" w:hAnsi="Century Gothic"/>
          <w:spacing w:val="-11"/>
        </w:rPr>
        <w:t xml:space="preserve"> </w:t>
      </w:r>
      <w:r w:rsidRPr="00E30156">
        <w:rPr>
          <w:rFonts w:ascii="Century Gothic" w:hAnsi="Century Gothic"/>
          <w:spacing w:val="-1"/>
        </w:rPr>
        <w:t>servidores</w:t>
      </w:r>
      <w:r w:rsidRPr="00E30156">
        <w:rPr>
          <w:rFonts w:ascii="Century Gothic" w:hAnsi="Century Gothic"/>
          <w:spacing w:val="-9"/>
        </w:rPr>
        <w:t xml:space="preserve"> </w:t>
      </w:r>
      <w:r w:rsidRPr="00E30156">
        <w:rPr>
          <w:rFonts w:ascii="Century Gothic" w:hAnsi="Century Gothic"/>
          <w:spacing w:val="-1"/>
        </w:rPr>
        <w:t>públicos</w:t>
      </w:r>
      <w:r w:rsidRPr="00E30156">
        <w:rPr>
          <w:rFonts w:ascii="Century Gothic" w:hAnsi="Century Gothic"/>
          <w:spacing w:val="-12"/>
        </w:rPr>
        <w:t xml:space="preserve"> </w:t>
      </w:r>
      <w:r w:rsidRPr="00E30156">
        <w:rPr>
          <w:rFonts w:ascii="Century Gothic" w:hAnsi="Century Gothic"/>
          <w:spacing w:val="-1"/>
        </w:rPr>
        <w:t>del</w:t>
      </w:r>
      <w:r w:rsidRPr="00E30156">
        <w:rPr>
          <w:rFonts w:ascii="Century Gothic" w:hAnsi="Century Gothic"/>
          <w:spacing w:val="-10"/>
        </w:rPr>
        <w:t xml:space="preserve"> </w:t>
      </w:r>
      <w:r w:rsidRPr="00E30156">
        <w:rPr>
          <w:rFonts w:ascii="Century Gothic" w:hAnsi="Century Gothic"/>
          <w:spacing w:val="-1"/>
        </w:rPr>
        <w:t>Ayuntamiento.</w:t>
      </w:r>
    </w:p>
    <w:p w14:paraId="6836E043" w14:textId="77777777" w:rsidR="00172A07" w:rsidRPr="00E30156" w:rsidRDefault="00172A07" w:rsidP="00FD3D75">
      <w:pPr>
        <w:pStyle w:val="Textoindependiente"/>
        <w:spacing w:before="6"/>
        <w:jc w:val="both"/>
        <w:rPr>
          <w:rFonts w:ascii="Century Gothic" w:hAnsi="Century Gothic"/>
          <w:sz w:val="25"/>
        </w:rPr>
      </w:pPr>
    </w:p>
    <w:p w14:paraId="1C4666F3" w14:textId="77777777" w:rsidR="00172A07" w:rsidRPr="00E30156" w:rsidRDefault="006A5367" w:rsidP="00FD3D75">
      <w:pPr>
        <w:pStyle w:val="Prrafodelista"/>
        <w:numPr>
          <w:ilvl w:val="0"/>
          <w:numId w:val="13"/>
        </w:numPr>
        <w:tabs>
          <w:tab w:val="left" w:pos="958"/>
        </w:tabs>
        <w:spacing w:line="237" w:lineRule="auto"/>
        <w:ind w:right="315" w:firstLine="2"/>
        <w:rPr>
          <w:rFonts w:ascii="Century Gothic" w:hAnsi="Century Gothic"/>
        </w:rPr>
      </w:pPr>
      <w:r w:rsidRPr="00E30156">
        <w:rPr>
          <w:rFonts w:ascii="Century Gothic" w:hAnsi="Century Gothic"/>
        </w:rPr>
        <w:t>Proponer al Ayuntamiento los nombramientos de los funcionarios encargados de la</w:t>
      </w:r>
      <w:r w:rsidRPr="00E30156">
        <w:rPr>
          <w:rFonts w:ascii="Century Gothic" w:hAnsi="Century Gothic"/>
          <w:spacing w:val="1"/>
        </w:rPr>
        <w:t xml:space="preserve"> </w:t>
      </w:r>
      <w:r w:rsidRPr="00E30156">
        <w:rPr>
          <w:rFonts w:ascii="Century Gothic" w:hAnsi="Century Gothic"/>
        </w:rPr>
        <w:t>Secretaría</w:t>
      </w:r>
      <w:r w:rsidRPr="00E30156">
        <w:rPr>
          <w:rFonts w:ascii="Century Gothic" w:hAnsi="Century Gothic"/>
          <w:spacing w:val="-1"/>
        </w:rPr>
        <w:t xml:space="preserve"> </w:t>
      </w:r>
      <w:r w:rsidRPr="00E30156">
        <w:rPr>
          <w:rFonts w:ascii="Century Gothic" w:hAnsi="Century Gothic"/>
        </w:rPr>
        <w:t>General,</w:t>
      </w:r>
      <w:r w:rsidRPr="00E30156">
        <w:rPr>
          <w:rFonts w:ascii="Century Gothic" w:hAnsi="Century Gothic"/>
          <w:spacing w:val="-4"/>
        </w:rPr>
        <w:t xml:space="preserve"> </w:t>
      </w:r>
      <w:r w:rsidRPr="00E30156">
        <w:rPr>
          <w:rFonts w:ascii="Century Gothic" w:hAnsi="Century Gothic"/>
        </w:rPr>
        <w:t>de</w:t>
      </w:r>
      <w:r w:rsidRPr="00E30156">
        <w:rPr>
          <w:rFonts w:ascii="Century Gothic" w:hAnsi="Century Gothic"/>
          <w:spacing w:val="-1"/>
        </w:rPr>
        <w:t xml:space="preserve"> </w:t>
      </w:r>
      <w:r w:rsidRPr="00E30156">
        <w:rPr>
          <w:rFonts w:ascii="Century Gothic" w:hAnsi="Century Gothic"/>
        </w:rPr>
        <w:t>la Tesorería</w:t>
      </w:r>
      <w:r w:rsidRPr="00E30156">
        <w:rPr>
          <w:rFonts w:ascii="Century Gothic" w:hAnsi="Century Gothic"/>
          <w:spacing w:val="-1"/>
        </w:rPr>
        <w:t xml:space="preserve"> </w:t>
      </w:r>
      <w:r w:rsidRPr="00E30156">
        <w:rPr>
          <w:rFonts w:ascii="Century Gothic" w:hAnsi="Century Gothic"/>
        </w:rPr>
        <w:t>y</w:t>
      </w:r>
      <w:r w:rsidRPr="00E30156">
        <w:rPr>
          <w:rFonts w:ascii="Century Gothic" w:hAnsi="Century Gothic"/>
          <w:spacing w:val="-2"/>
        </w:rPr>
        <w:t xml:space="preserve"> </w:t>
      </w:r>
      <w:r w:rsidRPr="00E30156">
        <w:rPr>
          <w:rFonts w:ascii="Century Gothic" w:hAnsi="Century Gothic"/>
        </w:rPr>
        <w:t>la</w:t>
      </w:r>
      <w:r w:rsidRPr="00E30156">
        <w:rPr>
          <w:rFonts w:ascii="Century Gothic" w:hAnsi="Century Gothic"/>
          <w:spacing w:val="2"/>
        </w:rPr>
        <w:t xml:space="preserve"> </w:t>
      </w:r>
      <w:r w:rsidRPr="00E30156">
        <w:rPr>
          <w:rFonts w:ascii="Century Gothic" w:hAnsi="Century Gothic"/>
        </w:rPr>
        <w:t>Contraloría.</w:t>
      </w:r>
    </w:p>
    <w:p w14:paraId="53E82E60" w14:textId="77777777" w:rsidR="00172A07" w:rsidRPr="00E30156" w:rsidRDefault="00172A07" w:rsidP="00FD3D75">
      <w:pPr>
        <w:pStyle w:val="Textoindependiente"/>
        <w:spacing w:before="10"/>
        <w:jc w:val="both"/>
        <w:rPr>
          <w:rFonts w:ascii="Century Gothic" w:hAnsi="Century Gothic"/>
          <w:sz w:val="25"/>
        </w:rPr>
      </w:pPr>
    </w:p>
    <w:p w14:paraId="0D47F843" w14:textId="77777777" w:rsidR="00172A07" w:rsidRPr="00E30156" w:rsidRDefault="006A5367" w:rsidP="00FD3D75">
      <w:pPr>
        <w:pStyle w:val="Prrafodelista"/>
        <w:numPr>
          <w:ilvl w:val="0"/>
          <w:numId w:val="13"/>
        </w:numPr>
        <w:tabs>
          <w:tab w:val="left" w:pos="646"/>
        </w:tabs>
        <w:spacing w:line="237" w:lineRule="auto"/>
        <w:ind w:right="317" w:firstLine="2"/>
        <w:rPr>
          <w:rFonts w:ascii="Century Gothic" w:hAnsi="Century Gothic"/>
        </w:rPr>
      </w:pPr>
      <w:r w:rsidRPr="00E30156">
        <w:rPr>
          <w:rFonts w:ascii="Century Gothic" w:hAnsi="Century Gothic"/>
        </w:rPr>
        <w:t>Las demás que establezcan las Constituciones Federal, Estatal y demás ordenamientos</w:t>
      </w:r>
      <w:r w:rsidRPr="00E30156">
        <w:rPr>
          <w:rFonts w:ascii="Century Gothic" w:hAnsi="Century Gothic"/>
          <w:spacing w:val="1"/>
        </w:rPr>
        <w:t xml:space="preserve"> </w:t>
      </w:r>
      <w:r w:rsidRPr="00E30156">
        <w:rPr>
          <w:rFonts w:ascii="Century Gothic" w:hAnsi="Century Gothic"/>
        </w:rPr>
        <w:t>legales.</w:t>
      </w:r>
    </w:p>
    <w:p w14:paraId="1D0BDE96" w14:textId="77777777" w:rsidR="00172A07" w:rsidRPr="00E30156" w:rsidRDefault="00172A07" w:rsidP="00FD3D75">
      <w:pPr>
        <w:pStyle w:val="Textoindependiente"/>
        <w:spacing w:before="10"/>
        <w:jc w:val="both"/>
        <w:rPr>
          <w:rFonts w:ascii="Century Gothic" w:hAnsi="Century Gothic"/>
          <w:sz w:val="25"/>
        </w:rPr>
      </w:pPr>
    </w:p>
    <w:p w14:paraId="6B66D577" w14:textId="77777777" w:rsidR="00172A07" w:rsidRPr="00E30156" w:rsidRDefault="006A5367" w:rsidP="00FD3D75">
      <w:pPr>
        <w:pStyle w:val="Textoindependiente"/>
        <w:spacing w:line="237" w:lineRule="auto"/>
        <w:ind w:left="321" w:right="317" w:firstLine="2"/>
        <w:jc w:val="both"/>
        <w:rPr>
          <w:rFonts w:ascii="Century Gothic" w:hAnsi="Century Gothic"/>
        </w:rPr>
      </w:pPr>
      <w:r w:rsidRPr="00E30156">
        <w:rPr>
          <w:rFonts w:ascii="Century Gothic" w:hAnsi="Century Gothic"/>
          <w:b/>
        </w:rPr>
        <w:t>Artículo 14.-</w:t>
      </w:r>
      <w:r w:rsidRPr="00E30156">
        <w:rPr>
          <w:rFonts w:ascii="Century Gothic" w:hAnsi="Century Gothic"/>
        </w:rPr>
        <w:t xml:space="preserve"> El Presidente Municipal, debe de responder a las peticiones que se le presenten,</w:t>
      </w:r>
      <w:r w:rsidRPr="00E30156">
        <w:rPr>
          <w:rFonts w:ascii="Century Gothic" w:hAnsi="Century Gothic"/>
          <w:spacing w:val="1"/>
        </w:rPr>
        <w:t xml:space="preserve"> </w:t>
      </w:r>
      <w:r w:rsidRPr="00E30156">
        <w:rPr>
          <w:rFonts w:ascii="Century Gothic" w:hAnsi="Century Gothic"/>
        </w:rPr>
        <w:t>en</w:t>
      </w:r>
      <w:r w:rsidRPr="00E30156">
        <w:rPr>
          <w:rFonts w:ascii="Century Gothic" w:hAnsi="Century Gothic"/>
          <w:spacing w:val="-9"/>
        </w:rPr>
        <w:t xml:space="preserve"> </w:t>
      </w:r>
      <w:r w:rsidRPr="00E30156">
        <w:rPr>
          <w:rFonts w:ascii="Century Gothic" w:hAnsi="Century Gothic"/>
        </w:rPr>
        <w:t>términos</w:t>
      </w:r>
      <w:r w:rsidRPr="00E30156">
        <w:rPr>
          <w:rFonts w:ascii="Century Gothic" w:hAnsi="Century Gothic"/>
          <w:spacing w:val="-10"/>
        </w:rPr>
        <w:t xml:space="preserve"> </w:t>
      </w:r>
      <w:r w:rsidRPr="00E30156">
        <w:rPr>
          <w:rFonts w:ascii="Century Gothic" w:hAnsi="Century Gothic"/>
        </w:rPr>
        <w:t>de</w:t>
      </w:r>
      <w:r w:rsidRPr="00E30156">
        <w:rPr>
          <w:rFonts w:ascii="Century Gothic" w:hAnsi="Century Gothic"/>
          <w:spacing w:val="-8"/>
        </w:rPr>
        <w:t xml:space="preserve"> </w:t>
      </w:r>
      <w:r w:rsidRPr="00E30156">
        <w:rPr>
          <w:rFonts w:ascii="Century Gothic" w:hAnsi="Century Gothic"/>
        </w:rPr>
        <w:t>la</w:t>
      </w:r>
      <w:r w:rsidRPr="00E30156">
        <w:rPr>
          <w:rFonts w:ascii="Century Gothic" w:hAnsi="Century Gothic"/>
          <w:spacing w:val="-10"/>
        </w:rPr>
        <w:t xml:space="preserve"> </w:t>
      </w:r>
      <w:r w:rsidRPr="00E30156">
        <w:rPr>
          <w:rFonts w:ascii="Century Gothic" w:hAnsi="Century Gothic"/>
        </w:rPr>
        <w:t>Ley</w:t>
      </w:r>
      <w:r w:rsidRPr="00E30156">
        <w:rPr>
          <w:rFonts w:ascii="Century Gothic" w:hAnsi="Century Gothic"/>
          <w:spacing w:val="-12"/>
        </w:rPr>
        <w:t xml:space="preserve"> </w:t>
      </w:r>
      <w:r w:rsidRPr="00E30156">
        <w:rPr>
          <w:rFonts w:ascii="Century Gothic" w:hAnsi="Century Gothic"/>
        </w:rPr>
        <w:t>del</w:t>
      </w:r>
      <w:r w:rsidRPr="00E30156">
        <w:rPr>
          <w:rFonts w:ascii="Century Gothic" w:hAnsi="Century Gothic"/>
          <w:spacing w:val="-13"/>
        </w:rPr>
        <w:t xml:space="preserve"> </w:t>
      </w:r>
      <w:r w:rsidRPr="00E30156">
        <w:rPr>
          <w:rFonts w:ascii="Century Gothic" w:hAnsi="Century Gothic"/>
        </w:rPr>
        <w:t>Procedimiento</w:t>
      </w:r>
      <w:r w:rsidRPr="00E30156">
        <w:rPr>
          <w:rFonts w:ascii="Century Gothic" w:hAnsi="Century Gothic"/>
          <w:spacing w:val="-11"/>
        </w:rPr>
        <w:t xml:space="preserve"> </w:t>
      </w:r>
      <w:r w:rsidRPr="00E30156">
        <w:rPr>
          <w:rFonts w:ascii="Century Gothic" w:hAnsi="Century Gothic"/>
        </w:rPr>
        <w:t>Administrativo</w:t>
      </w:r>
      <w:r w:rsidRPr="00E30156">
        <w:rPr>
          <w:rFonts w:ascii="Century Gothic" w:hAnsi="Century Gothic"/>
          <w:spacing w:val="-9"/>
        </w:rPr>
        <w:t xml:space="preserve"> </w:t>
      </w:r>
      <w:r w:rsidRPr="00E30156">
        <w:rPr>
          <w:rFonts w:ascii="Century Gothic" w:hAnsi="Century Gothic"/>
        </w:rPr>
        <w:t>del</w:t>
      </w:r>
      <w:r w:rsidRPr="00E30156">
        <w:rPr>
          <w:rFonts w:ascii="Century Gothic" w:hAnsi="Century Gothic"/>
          <w:spacing w:val="-9"/>
        </w:rPr>
        <w:t xml:space="preserve"> </w:t>
      </w:r>
      <w:r w:rsidRPr="00E30156">
        <w:rPr>
          <w:rFonts w:ascii="Century Gothic" w:hAnsi="Century Gothic"/>
        </w:rPr>
        <w:t>Estado</w:t>
      </w:r>
      <w:r w:rsidRPr="00E30156">
        <w:rPr>
          <w:rFonts w:ascii="Century Gothic" w:hAnsi="Century Gothic"/>
          <w:spacing w:val="-11"/>
        </w:rPr>
        <w:t xml:space="preserve"> </w:t>
      </w:r>
      <w:r w:rsidRPr="00E30156">
        <w:rPr>
          <w:rFonts w:ascii="Century Gothic" w:hAnsi="Century Gothic"/>
        </w:rPr>
        <w:t>de</w:t>
      </w:r>
      <w:r w:rsidRPr="00E30156">
        <w:rPr>
          <w:rFonts w:ascii="Century Gothic" w:hAnsi="Century Gothic"/>
          <w:spacing w:val="-10"/>
        </w:rPr>
        <w:t xml:space="preserve"> </w:t>
      </w:r>
      <w:r w:rsidRPr="00E30156">
        <w:rPr>
          <w:rFonts w:ascii="Century Gothic" w:hAnsi="Century Gothic"/>
        </w:rPr>
        <w:t>Jalisco</w:t>
      </w:r>
      <w:r w:rsidRPr="00E30156">
        <w:rPr>
          <w:rFonts w:ascii="Century Gothic" w:hAnsi="Century Gothic"/>
          <w:spacing w:val="-13"/>
        </w:rPr>
        <w:t xml:space="preserve"> </w:t>
      </w:r>
      <w:r w:rsidRPr="00E30156">
        <w:rPr>
          <w:rFonts w:ascii="Century Gothic" w:hAnsi="Century Gothic"/>
        </w:rPr>
        <w:t>y</w:t>
      </w:r>
      <w:r w:rsidRPr="00E30156">
        <w:rPr>
          <w:rFonts w:ascii="Century Gothic" w:hAnsi="Century Gothic"/>
          <w:spacing w:val="-13"/>
        </w:rPr>
        <w:t xml:space="preserve"> </w:t>
      </w:r>
      <w:r w:rsidRPr="00E30156">
        <w:rPr>
          <w:rFonts w:ascii="Century Gothic" w:hAnsi="Century Gothic"/>
        </w:rPr>
        <w:t>sus</w:t>
      </w:r>
      <w:r w:rsidRPr="00E30156">
        <w:rPr>
          <w:rFonts w:ascii="Century Gothic" w:hAnsi="Century Gothic"/>
          <w:spacing w:val="-13"/>
        </w:rPr>
        <w:t xml:space="preserve"> </w:t>
      </w:r>
      <w:r w:rsidRPr="00E30156">
        <w:rPr>
          <w:rFonts w:ascii="Century Gothic" w:hAnsi="Century Gothic"/>
        </w:rPr>
        <w:t>Municipios.</w:t>
      </w:r>
    </w:p>
    <w:p w14:paraId="6318202D" w14:textId="77777777" w:rsidR="00172A07" w:rsidRPr="00E30156" w:rsidRDefault="00172A07" w:rsidP="00FD3D75">
      <w:pPr>
        <w:pStyle w:val="Textoindependiente"/>
        <w:spacing w:before="5"/>
        <w:jc w:val="both"/>
        <w:rPr>
          <w:rFonts w:ascii="Century Gothic" w:hAnsi="Century Gothic"/>
          <w:sz w:val="25"/>
        </w:rPr>
      </w:pPr>
    </w:p>
    <w:p w14:paraId="2F97588F" w14:textId="77777777" w:rsidR="00172A07" w:rsidRPr="00E30156" w:rsidRDefault="006A5367" w:rsidP="00FD3D75">
      <w:pPr>
        <w:pStyle w:val="Textoindependiente"/>
        <w:spacing w:before="1"/>
        <w:ind w:left="321" w:right="316"/>
        <w:jc w:val="both"/>
        <w:rPr>
          <w:rFonts w:ascii="Century Gothic" w:hAnsi="Century Gothic"/>
        </w:rPr>
      </w:pPr>
      <w:r w:rsidRPr="00E30156">
        <w:rPr>
          <w:rFonts w:ascii="Century Gothic" w:hAnsi="Century Gothic"/>
        </w:rPr>
        <w:t>Puede, además, sustanciar las peticiones en expediente especial, cuando la naturaleza del</w:t>
      </w:r>
      <w:r w:rsidRPr="00E30156">
        <w:rPr>
          <w:rFonts w:ascii="Century Gothic" w:hAnsi="Century Gothic"/>
          <w:spacing w:val="1"/>
        </w:rPr>
        <w:t xml:space="preserve"> </w:t>
      </w:r>
      <w:r w:rsidRPr="00E30156">
        <w:rPr>
          <w:rFonts w:ascii="Century Gothic" w:hAnsi="Century Gothic"/>
        </w:rPr>
        <w:t>asunto</w:t>
      </w:r>
      <w:r w:rsidRPr="00E30156">
        <w:rPr>
          <w:rFonts w:ascii="Century Gothic" w:hAnsi="Century Gothic"/>
          <w:spacing w:val="-7"/>
        </w:rPr>
        <w:t xml:space="preserve"> </w:t>
      </w:r>
      <w:r w:rsidRPr="00E30156">
        <w:rPr>
          <w:rFonts w:ascii="Century Gothic" w:hAnsi="Century Gothic"/>
        </w:rPr>
        <w:t>lo</w:t>
      </w:r>
      <w:r w:rsidRPr="00E30156">
        <w:rPr>
          <w:rFonts w:ascii="Century Gothic" w:hAnsi="Century Gothic"/>
          <w:spacing w:val="-7"/>
        </w:rPr>
        <w:t xml:space="preserve"> </w:t>
      </w:r>
      <w:r w:rsidRPr="00E30156">
        <w:rPr>
          <w:rFonts w:ascii="Century Gothic" w:hAnsi="Century Gothic"/>
        </w:rPr>
        <w:t>requiera.</w:t>
      </w:r>
      <w:r w:rsidRPr="00E30156">
        <w:rPr>
          <w:rFonts w:ascii="Century Gothic" w:hAnsi="Century Gothic"/>
          <w:spacing w:val="41"/>
        </w:rPr>
        <w:t xml:space="preserve"> </w:t>
      </w:r>
      <w:r w:rsidRPr="00E30156">
        <w:rPr>
          <w:rFonts w:ascii="Century Gothic" w:hAnsi="Century Gothic"/>
        </w:rPr>
        <w:t>Al</w:t>
      </w:r>
      <w:r w:rsidRPr="00E30156">
        <w:rPr>
          <w:rFonts w:ascii="Century Gothic" w:hAnsi="Century Gothic"/>
          <w:spacing w:val="-9"/>
        </w:rPr>
        <w:t xml:space="preserve"> </w:t>
      </w:r>
      <w:r w:rsidRPr="00E30156">
        <w:rPr>
          <w:rFonts w:ascii="Century Gothic" w:hAnsi="Century Gothic"/>
        </w:rPr>
        <w:t>afecto</w:t>
      </w:r>
      <w:r w:rsidRPr="00E30156">
        <w:rPr>
          <w:rFonts w:ascii="Century Gothic" w:hAnsi="Century Gothic"/>
          <w:spacing w:val="-7"/>
        </w:rPr>
        <w:t xml:space="preserve"> </w:t>
      </w:r>
      <w:r w:rsidRPr="00E30156">
        <w:rPr>
          <w:rFonts w:ascii="Century Gothic" w:hAnsi="Century Gothic"/>
        </w:rPr>
        <w:t>abrirá</w:t>
      </w:r>
      <w:r w:rsidRPr="00E30156">
        <w:rPr>
          <w:rFonts w:ascii="Century Gothic" w:hAnsi="Century Gothic"/>
          <w:spacing w:val="-6"/>
        </w:rPr>
        <w:t xml:space="preserve"> </w:t>
      </w:r>
      <w:r w:rsidRPr="00E30156">
        <w:rPr>
          <w:rFonts w:ascii="Century Gothic" w:hAnsi="Century Gothic"/>
        </w:rPr>
        <w:t>un</w:t>
      </w:r>
      <w:r w:rsidRPr="00E30156">
        <w:rPr>
          <w:rFonts w:ascii="Century Gothic" w:hAnsi="Century Gothic"/>
          <w:spacing w:val="-8"/>
        </w:rPr>
        <w:t xml:space="preserve"> </w:t>
      </w:r>
      <w:r w:rsidRPr="00E30156">
        <w:rPr>
          <w:rFonts w:ascii="Century Gothic" w:hAnsi="Century Gothic"/>
        </w:rPr>
        <w:t>término</w:t>
      </w:r>
      <w:r w:rsidRPr="00E30156">
        <w:rPr>
          <w:rFonts w:ascii="Century Gothic" w:hAnsi="Century Gothic"/>
          <w:spacing w:val="-5"/>
        </w:rPr>
        <w:t xml:space="preserve"> </w:t>
      </w:r>
      <w:r w:rsidRPr="00E30156">
        <w:rPr>
          <w:rFonts w:ascii="Century Gothic" w:hAnsi="Century Gothic"/>
        </w:rPr>
        <w:t>probatorio</w:t>
      </w:r>
      <w:r w:rsidRPr="00E30156">
        <w:rPr>
          <w:rFonts w:ascii="Century Gothic" w:hAnsi="Century Gothic"/>
          <w:spacing w:val="-4"/>
        </w:rPr>
        <w:t xml:space="preserve"> </w:t>
      </w:r>
      <w:r w:rsidRPr="00E30156">
        <w:rPr>
          <w:rFonts w:ascii="Century Gothic" w:hAnsi="Century Gothic"/>
        </w:rPr>
        <w:t>y</w:t>
      </w:r>
      <w:r w:rsidRPr="00E30156">
        <w:rPr>
          <w:rFonts w:ascii="Century Gothic" w:hAnsi="Century Gothic"/>
          <w:spacing w:val="-7"/>
        </w:rPr>
        <w:t xml:space="preserve"> </w:t>
      </w:r>
      <w:r w:rsidRPr="00E30156">
        <w:rPr>
          <w:rFonts w:ascii="Century Gothic" w:hAnsi="Century Gothic"/>
        </w:rPr>
        <w:t>resolverá</w:t>
      </w:r>
      <w:r w:rsidRPr="00E30156">
        <w:rPr>
          <w:rFonts w:ascii="Century Gothic" w:hAnsi="Century Gothic"/>
          <w:spacing w:val="-6"/>
        </w:rPr>
        <w:t xml:space="preserve"> </w:t>
      </w:r>
      <w:r w:rsidRPr="00E30156">
        <w:rPr>
          <w:rFonts w:ascii="Century Gothic" w:hAnsi="Century Gothic"/>
        </w:rPr>
        <w:t>inmediatamente.</w:t>
      </w:r>
    </w:p>
    <w:p w14:paraId="5C2D233D" w14:textId="77777777" w:rsidR="00172A07" w:rsidRPr="00E30156" w:rsidRDefault="00172A07" w:rsidP="00FD3D75">
      <w:pPr>
        <w:pStyle w:val="Textoindependiente"/>
        <w:spacing w:before="9"/>
        <w:jc w:val="both"/>
        <w:rPr>
          <w:rFonts w:ascii="Century Gothic" w:hAnsi="Century Gothic"/>
          <w:sz w:val="25"/>
        </w:rPr>
      </w:pPr>
    </w:p>
    <w:p w14:paraId="4AADCB54" w14:textId="77777777" w:rsidR="00172A07" w:rsidRPr="00E30156" w:rsidRDefault="006A5367" w:rsidP="00FD3D75">
      <w:pPr>
        <w:pStyle w:val="Textoindependiente"/>
        <w:ind w:left="321" w:right="316" w:firstLine="2"/>
        <w:jc w:val="both"/>
        <w:rPr>
          <w:rFonts w:ascii="Century Gothic" w:hAnsi="Century Gothic"/>
        </w:rPr>
      </w:pPr>
      <w:r w:rsidRPr="00E30156">
        <w:rPr>
          <w:rFonts w:ascii="Century Gothic" w:hAnsi="Century Gothic"/>
          <w:b/>
          <w:spacing w:val="-2"/>
        </w:rPr>
        <w:t>Artículo</w:t>
      </w:r>
      <w:r w:rsidRPr="00E30156">
        <w:rPr>
          <w:rFonts w:ascii="Century Gothic" w:hAnsi="Century Gothic"/>
          <w:b/>
          <w:spacing w:val="-11"/>
        </w:rPr>
        <w:t xml:space="preserve"> </w:t>
      </w:r>
      <w:r w:rsidRPr="00E30156">
        <w:rPr>
          <w:rFonts w:ascii="Century Gothic" w:hAnsi="Century Gothic"/>
          <w:b/>
          <w:spacing w:val="-1"/>
        </w:rPr>
        <w:t>15.-</w:t>
      </w:r>
      <w:r w:rsidRPr="00E30156">
        <w:rPr>
          <w:rFonts w:ascii="Century Gothic" w:hAnsi="Century Gothic"/>
          <w:spacing w:val="-11"/>
        </w:rPr>
        <w:t xml:space="preserve"> </w:t>
      </w:r>
      <w:r w:rsidRPr="00E30156">
        <w:rPr>
          <w:rFonts w:ascii="Century Gothic" w:hAnsi="Century Gothic"/>
          <w:spacing w:val="-1"/>
        </w:rPr>
        <w:t>El</w:t>
      </w:r>
      <w:r w:rsidRPr="00E30156">
        <w:rPr>
          <w:rFonts w:ascii="Century Gothic" w:hAnsi="Century Gothic"/>
          <w:spacing w:val="-11"/>
        </w:rPr>
        <w:t xml:space="preserve"> </w:t>
      </w:r>
      <w:r w:rsidRPr="00E30156">
        <w:rPr>
          <w:rFonts w:ascii="Century Gothic" w:hAnsi="Century Gothic"/>
          <w:spacing w:val="-1"/>
        </w:rPr>
        <w:t>Presidente</w:t>
      </w:r>
      <w:r w:rsidRPr="00E30156">
        <w:rPr>
          <w:rFonts w:ascii="Century Gothic" w:hAnsi="Century Gothic"/>
          <w:spacing w:val="-11"/>
        </w:rPr>
        <w:t xml:space="preserve"> </w:t>
      </w:r>
      <w:r w:rsidRPr="00E30156">
        <w:rPr>
          <w:rFonts w:ascii="Century Gothic" w:hAnsi="Century Gothic"/>
          <w:spacing w:val="-1"/>
        </w:rPr>
        <w:t>Municipal,</w:t>
      </w:r>
      <w:r w:rsidRPr="00E30156">
        <w:rPr>
          <w:rFonts w:ascii="Century Gothic" w:hAnsi="Century Gothic"/>
          <w:spacing w:val="-11"/>
        </w:rPr>
        <w:t xml:space="preserve"> </w:t>
      </w:r>
      <w:r w:rsidRPr="00E30156">
        <w:rPr>
          <w:rFonts w:ascii="Century Gothic" w:hAnsi="Century Gothic"/>
          <w:spacing w:val="-1"/>
        </w:rPr>
        <w:t>durante</w:t>
      </w:r>
      <w:r w:rsidRPr="00E30156">
        <w:rPr>
          <w:rFonts w:ascii="Century Gothic" w:hAnsi="Century Gothic"/>
          <w:spacing w:val="-11"/>
        </w:rPr>
        <w:t xml:space="preserve"> </w:t>
      </w:r>
      <w:r w:rsidRPr="00E30156">
        <w:rPr>
          <w:rFonts w:ascii="Century Gothic" w:hAnsi="Century Gothic"/>
          <w:spacing w:val="-1"/>
        </w:rPr>
        <w:t>el</w:t>
      </w:r>
      <w:r w:rsidRPr="00E30156">
        <w:rPr>
          <w:rFonts w:ascii="Century Gothic" w:hAnsi="Century Gothic"/>
          <w:spacing w:val="-11"/>
        </w:rPr>
        <w:t xml:space="preserve"> </w:t>
      </w:r>
      <w:r w:rsidRPr="00E30156">
        <w:rPr>
          <w:rFonts w:ascii="Century Gothic" w:hAnsi="Century Gothic"/>
          <w:spacing w:val="-1"/>
        </w:rPr>
        <w:t>periodo</w:t>
      </w:r>
      <w:r w:rsidRPr="00E30156">
        <w:rPr>
          <w:rFonts w:ascii="Century Gothic" w:hAnsi="Century Gothic"/>
          <w:spacing w:val="-11"/>
        </w:rPr>
        <w:t xml:space="preserve"> </w:t>
      </w:r>
      <w:r w:rsidRPr="00E30156">
        <w:rPr>
          <w:rFonts w:ascii="Century Gothic" w:hAnsi="Century Gothic"/>
          <w:spacing w:val="-1"/>
        </w:rPr>
        <w:t>de</w:t>
      </w:r>
      <w:r w:rsidRPr="00E30156">
        <w:rPr>
          <w:rFonts w:ascii="Century Gothic" w:hAnsi="Century Gothic"/>
          <w:spacing w:val="-11"/>
        </w:rPr>
        <w:t xml:space="preserve"> </w:t>
      </w:r>
      <w:r w:rsidRPr="00E30156">
        <w:rPr>
          <w:rFonts w:ascii="Century Gothic" w:hAnsi="Century Gothic"/>
          <w:spacing w:val="-1"/>
        </w:rPr>
        <w:t>su</w:t>
      </w:r>
      <w:r w:rsidRPr="00E30156">
        <w:rPr>
          <w:rFonts w:ascii="Century Gothic" w:hAnsi="Century Gothic"/>
          <w:spacing w:val="-10"/>
        </w:rPr>
        <w:t xml:space="preserve"> </w:t>
      </w:r>
      <w:r w:rsidRPr="00E30156">
        <w:rPr>
          <w:rFonts w:ascii="Century Gothic" w:hAnsi="Century Gothic"/>
          <w:spacing w:val="-1"/>
        </w:rPr>
        <w:t>cargo,</w:t>
      </w:r>
      <w:r w:rsidRPr="00E30156">
        <w:rPr>
          <w:rFonts w:ascii="Century Gothic" w:hAnsi="Century Gothic"/>
          <w:spacing w:val="-11"/>
        </w:rPr>
        <w:t xml:space="preserve"> </w:t>
      </w:r>
      <w:r w:rsidRPr="00E30156">
        <w:rPr>
          <w:rFonts w:ascii="Century Gothic" w:hAnsi="Century Gothic"/>
          <w:spacing w:val="-1"/>
        </w:rPr>
        <w:t>no</w:t>
      </w:r>
      <w:r w:rsidRPr="00E30156">
        <w:rPr>
          <w:rFonts w:ascii="Century Gothic" w:hAnsi="Century Gothic"/>
          <w:spacing w:val="-11"/>
        </w:rPr>
        <w:t xml:space="preserve"> </w:t>
      </w:r>
      <w:r w:rsidRPr="00E30156">
        <w:rPr>
          <w:rFonts w:ascii="Century Gothic" w:hAnsi="Century Gothic"/>
          <w:spacing w:val="-1"/>
        </w:rPr>
        <w:t>puede</w:t>
      </w:r>
      <w:r w:rsidRPr="00E30156">
        <w:rPr>
          <w:rFonts w:ascii="Century Gothic" w:hAnsi="Century Gothic"/>
          <w:spacing w:val="-12"/>
        </w:rPr>
        <w:t xml:space="preserve"> </w:t>
      </w:r>
      <w:r w:rsidRPr="00E30156">
        <w:rPr>
          <w:rFonts w:ascii="Century Gothic" w:hAnsi="Century Gothic"/>
          <w:spacing w:val="-1"/>
        </w:rPr>
        <w:t>desempeñar</w:t>
      </w:r>
      <w:r w:rsidRPr="00E30156">
        <w:rPr>
          <w:rFonts w:ascii="Century Gothic" w:hAnsi="Century Gothic"/>
          <w:spacing w:val="-10"/>
        </w:rPr>
        <w:t xml:space="preserve"> </w:t>
      </w:r>
      <w:r w:rsidR="00ED1091" w:rsidRPr="00E30156">
        <w:rPr>
          <w:rFonts w:ascii="Century Gothic" w:hAnsi="Century Gothic"/>
          <w:spacing w:val="-1"/>
        </w:rPr>
        <w:t>otra</w:t>
      </w:r>
      <w:r w:rsidR="00ED1091" w:rsidRPr="00E30156">
        <w:rPr>
          <w:rFonts w:ascii="Century Gothic" w:hAnsi="Century Gothic"/>
          <w:spacing w:val="-52"/>
        </w:rPr>
        <w:t xml:space="preserve"> </w:t>
      </w:r>
      <w:r w:rsidR="00651B5B">
        <w:rPr>
          <w:rFonts w:ascii="Century Gothic" w:hAnsi="Century Gothic"/>
          <w:spacing w:val="-52"/>
        </w:rPr>
        <w:t xml:space="preserve">       </w:t>
      </w:r>
      <w:r w:rsidR="00ED1091">
        <w:rPr>
          <w:rFonts w:ascii="Century Gothic" w:hAnsi="Century Gothic"/>
          <w:w w:val="95"/>
        </w:rPr>
        <w:t>comisión</w:t>
      </w:r>
      <w:r w:rsidRPr="00E30156">
        <w:rPr>
          <w:rFonts w:ascii="Century Gothic" w:hAnsi="Century Gothic"/>
          <w:w w:val="95"/>
        </w:rPr>
        <w:t xml:space="preserve"> o empleo por el que se disfrute sueldo o remuneración, ni ejercer profesión alguna. Se</w:t>
      </w:r>
      <w:r w:rsidRPr="00E30156">
        <w:rPr>
          <w:rFonts w:ascii="Century Gothic" w:hAnsi="Century Gothic"/>
          <w:spacing w:val="1"/>
          <w:w w:val="95"/>
        </w:rPr>
        <w:t xml:space="preserve"> </w:t>
      </w:r>
      <w:r w:rsidRPr="00E30156">
        <w:rPr>
          <w:rFonts w:ascii="Century Gothic" w:hAnsi="Century Gothic"/>
        </w:rPr>
        <w:t>exceptúan de esta prohibición, los cargos o comisiones de oficio o de índole educativa u</w:t>
      </w:r>
      <w:r w:rsidRPr="00E30156">
        <w:rPr>
          <w:rFonts w:ascii="Century Gothic" w:hAnsi="Century Gothic"/>
          <w:spacing w:val="1"/>
        </w:rPr>
        <w:t xml:space="preserve"> </w:t>
      </w:r>
      <w:r w:rsidRPr="00E30156">
        <w:rPr>
          <w:rFonts w:ascii="Century Gothic" w:hAnsi="Century Gothic"/>
        </w:rPr>
        <w:t>honorario.</w:t>
      </w:r>
      <w:r w:rsidRPr="00E30156">
        <w:rPr>
          <w:rFonts w:ascii="Century Gothic" w:hAnsi="Century Gothic"/>
          <w:spacing w:val="-11"/>
        </w:rPr>
        <w:t xml:space="preserve"> </w:t>
      </w:r>
      <w:r w:rsidRPr="00E30156">
        <w:rPr>
          <w:rFonts w:ascii="Century Gothic" w:hAnsi="Century Gothic"/>
        </w:rPr>
        <w:t>Puede</w:t>
      </w:r>
      <w:r w:rsidRPr="00E30156">
        <w:rPr>
          <w:rFonts w:ascii="Century Gothic" w:hAnsi="Century Gothic"/>
          <w:spacing w:val="-8"/>
        </w:rPr>
        <w:t xml:space="preserve"> </w:t>
      </w:r>
      <w:r w:rsidRPr="00E30156">
        <w:rPr>
          <w:rFonts w:ascii="Century Gothic" w:hAnsi="Century Gothic"/>
        </w:rPr>
        <w:t>desempeñar</w:t>
      </w:r>
      <w:r w:rsidRPr="00E30156">
        <w:rPr>
          <w:rFonts w:ascii="Century Gothic" w:hAnsi="Century Gothic"/>
          <w:spacing w:val="-8"/>
        </w:rPr>
        <w:t xml:space="preserve"> </w:t>
      </w:r>
      <w:r w:rsidRPr="00E30156">
        <w:rPr>
          <w:rFonts w:ascii="Century Gothic" w:hAnsi="Century Gothic"/>
        </w:rPr>
        <w:t>otra</w:t>
      </w:r>
      <w:r w:rsidRPr="00E30156">
        <w:rPr>
          <w:rFonts w:ascii="Century Gothic" w:hAnsi="Century Gothic"/>
          <w:spacing w:val="-10"/>
        </w:rPr>
        <w:t xml:space="preserve"> </w:t>
      </w:r>
      <w:r w:rsidRPr="00E30156">
        <w:rPr>
          <w:rFonts w:ascii="Century Gothic" w:hAnsi="Century Gothic"/>
        </w:rPr>
        <w:t>comisión</w:t>
      </w:r>
      <w:r w:rsidRPr="00E30156">
        <w:rPr>
          <w:rFonts w:ascii="Century Gothic" w:hAnsi="Century Gothic"/>
          <w:spacing w:val="-10"/>
        </w:rPr>
        <w:t xml:space="preserve"> </w:t>
      </w:r>
      <w:r w:rsidRPr="00E30156">
        <w:rPr>
          <w:rFonts w:ascii="Century Gothic" w:hAnsi="Century Gothic"/>
        </w:rPr>
        <w:t>o</w:t>
      </w:r>
      <w:r w:rsidRPr="00E30156">
        <w:rPr>
          <w:rFonts w:ascii="Century Gothic" w:hAnsi="Century Gothic"/>
          <w:spacing w:val="-10"/>
        </w:rPr>
        <w:t xml:space="preserve"> </w:t>
      </w:r>
      <w:r w:rsidRPr="00E30156">
        <w:rPr>
          <w:rFonts w:ascii="Century Gothic" w:hAnsi="Century Gothic"/>
        </w:rPr>
        <w:t>empleo</w:t>
      </w:r>
      <w:r w:rsidRPr="00E30156">
        <w:rPr>
          <w:rFonts w:ascii="Century Gothic" w:hAnsi="Century Gothic"/>
          <w:spacing w:val="-11"/>
        </w:rPr>
        <w:t xml:space="preserve"> </w:t>
      </w:r>
      <w:r w:rsidRPr="00E30156">
        <w:rPr>
          <w:rFonts w:ascii="Century Gothic" w:hAnsi="Century Gothic"/>
        </w:rPr>
        <w:t>de</w:t>
      </w:r>
      <w:r w:rsidRPr="00E30156">
        <w:rPr>
          <w:rFonts w:ascii="Century Gothic" w:hAnsi="Century Gothic"/>
          <w:spacing w:val="-7"/>
        </w:rPr>
        <w:t xml:space="preserve"> </w:t>
      </w:r>
      <w:r w:rsidRPr="00E30156">
        <w:rPr>
          <w:rFonts w:ascii="Century Gothic" w:hAnsi="Century Gothic"/>
        </w:rPr>
        <w:t>la</w:t>
      </w:r>
      <w:r w:rsidRPr="00E30156">
        <w:rPr>
          <w:rFonts w:ascii="Century Gothic" w:hAnsi="Century Gothic"/>
          <w:spacing w:val="-12"/>
        </w:rPr>
        <w:t xml:space="preserve"> </w:t>
      </w:r>
      <w:r w:rsidRPr="00E30156">
        <w:rPr>
          <w:rFonts w:ascii="Century Gothic" w:hAnsi="Century Gothic"/>
        </w:rPr>
        <w:t>federación</w:t>
      </w:r>
      <w:r w:rsidRPr="00E30156">
        <w:rPr>
          <w:rFonts w:ascii="Century Gothic" w:hAnsi="Century Gothic"/>
          <w:spacing w:val="-11"/>
        </w:rPr>
        <w:t xml:space="preserve"> </w:t>
      </w:r>
      <w:r w:rsidRPr="00E30156">
        <w:rPr>
          <w:rFonts w:ascii="Century Gothic" w:hAnsi="Century Gothic"/>
        </w:rPr>
        <w:t>o</w:t>
      </w:r>
      <w:r w:rsidRPr="00E30156">
        <w:rPr>
          <w:rFonts w:ascii="Century Gothic" w:hAnsi="Century Gothic"/>
          <w:spacing w:val="-9"/>
        </w:rPr>
        <w:t xml:space="preserve"> </w:t>
      </w:r>
      <w:r w:rsidRPr="00E30156">
        <w:rPr>
          <w:rFonts w:ascii="Century Gothic" w:hAnsi="Century Gothic"/>
        </w:rPr>
        <w:t>del</w:t>
      </w:r>
      <w:r w:rsidRPr="00E30156">
        <w:rPr>
          <w:rFonts w:ascii="Century Gothic" w:hAnsi="Century Gothic"/>
          <w:spacing w:val="-13"/>
        </w:rPr>
        <w:t xml:space="preserve"> </w:t>
      </w:r>
      <w:r w:rsidRPr="00E30156">
        <w:rPr>
          <w:rFonts w:ascii="Century Gothic" w:hAnsi="Century Gothic"/>
        </w:rPr>
        <w:t>estado</w:t>
      </w:r>
      <w:r w:rsidRPr="00E30156">
        <w:rPr>
          <w:rFonts w:ascii="Century Gothic" w:hAnsi="Century Gothic"/>
          <w:spacing w:val="-8"/>
        </w:rPr>
        <w:t xml:space="preserve"> </w:t>
      </w:r>
      <w:r w:rsidRPr="00E30156">
        <w:rPr>
          <w:rFonts w:ascii="Century Gothic" w:hAnsi="Century Gothic"/>
        </w:rPr>
        <w:t>por</w:t>
      </w:r>
      <w:r w:rsidRPr="00E30156">
        <w:rPr>
          <w:rFonts w:ascii="Century Gothic" w:hAnsi="Century Gothic"/>
          <w:spacing w:val="-7"/>
        </w:rPr>
        <w:t xml:space="preserve"> </w:t>
      </w:r>
      <w:r w:rsidRPr="00E30156">
        <w:rPr>
          <w:rFonts w:ascii="Century Gothic" w:hAnsi="Century Gothic"/>
        </w:rPr>
        <w:t>el</w:t>
      </w:r>
      <w:r w:rsidRPr="00E30156">
        <w:rPr>
          <w:rFonts w:ascii="Century Gothic" w:hAnsi="Century Gothic"/>
          <w:spacing w:val="-7"/>
        </w:rPr>
        <w:t xml:space="preserve"> </w:t>
      </w:r>
      <w:r w:rsidR="00651B5B" w:rsidRPr="00E30156">
        <w:rPr>
          <w:rFonts w:ascii="Century Gothic" w:hAnsi="Century Gothic"/>
        </w:rPr>
        <w:t>cual</w:t>
      </w:r>
      <w:r w:rsidR="00651B5B">
        <w:rPr>
          <w:rFonts w:ascii="Century Gothic" w:hAnsi="Century Gothic"/>
        </w:rPr>
        <w:t xml:space="preserve"> </w:t>
      </w:r>
      <w:r w:rsidR="00651B5B">
        <w:rPr>
          <w:rFonts w:ascii="Century Gothic" w:hAnsi="Century Gothic"/>
          <w:spacing w:val="-52"/>
        </w:rPr>
        <w:t>s    e</w:t>
      </w:r>
      <w:r w:rsidRPr="00E30156">
        <w:rPr>
          <w:rFonts w:ascii="Century Gothic" w:hAnsi="Century Gothic"/>
          <w:spacing w:val="-11"/>
        </w:rPr>
        <w:t xml:space="preserve"> </w:t>
      </w:r>
      <w:r w:rsidRPr="00E30156">
        <w:rPr>
          <w:rFonts w:ascii="Century Gothic" w:hAnsi="Century Gothic"/>
          <w:spacing w:val="-1"/>
        </w:rPr>
        <w:t>disfrute</w:t>
      </w:r>
      <w:r w:rsidRPr="00E30156">
        <w:rPr>
          <w:rFonts w:ascii="Century Gothic" w:hAnsi="Century Gothic"/>
          <w:spacing w:val="-10"/>
        </w:rPr>
        <w:t xml:space="preserve"> </w:t>
      </w:r>
      <w:r w:rsidRPr="00E30156">
        <w:rPr>
          <w:rFonts w:ascii="Century Gothic" w:hAnsi="Century Gothic"/>
          <w:spacing w:val="-1"/>
        </w:rPr>
        <w:t>sueldo</w:t>
      </w:r>
      <w:r w:rsidRPr="00E30156">
        <w:rPr>
          <w:rFonts w:ascii="Century Gothic" w:hAnsi="Century Gothic"/>
          <w:spacing w:val="-13"/>
        </w:rPr>
        <w:t xml:space="preserve"> </w:t>
      </w:r>
      <w:r w:rsidRPr="00E30156">
        <w:rPr>
          <w:rFonts w:ascii="Century Gothic" w:hAnsi="Century Gothic"/>
          <w:spacing w:val="-1"/>
        </w:rPr>
        <w:t>con</w:t>
      </w:r>
      <w:r w:rsidRPr="00E30156">
        <w:rPr>
          <w:rFonts w:ascii="Century Gothic" w:hAnsi="Century Gothic"/>
          <w:spacing w:val="-11"/>
        </w:rPr>
        <w:t xml:space="preserve"> </w:t>
      </w:r>
      <w:r w:rsidRPr="00E30156">
        <w:rPr>
          <w:rFonts w:ascii="Century Gothic" w:hAnsi="Century Gothic"/>
          <w:spacing w:val="-1"/>
        </w:rPr>
        <w:t>licencia</w:t>
      </w:r>
      <w:r w:rsidRPr="00E30156">
        <w:rPr>
          <w:rFonts w:ascii="Century Gothic" w:hAnsi="Century Gothic"/>
          <w:spacing w:val="-12"/>
        </w:rPr>
        <w:t xml:space="preserve"> </w:t>
      </w:r>
      <w:r w:rsidRPr="00E30156">
        <w:rPr>
          <w:rFonts w:ascii="Century Gothic" w:hAnsi="Century Gothic"/>
          <w:spacing w:val="-1"/>
        </w:rPr>
        <w:t>del</w:t>
      </w:r>
      <w:r w:rsidRPr="00E30156">
        <w:rPr>
          <w:rFonts w:ascii="Century Gothic" w:hAnsi="Century Gothic"/>
          <w:spacing w:val="-9"/>
        </w:rPr>
        <w:t xml:space="preserve"> </w:t>
      </w:r>
      <w:r w:rsidRPr="00E30156">
        <w:rPr>
          <w:rFonts w:ascii="Century Gothic" w:hAnsi="Century Gothic"/>
          <w:spacing w:val="-1"/>
        </w:rPr>
        <w:t>Ayuntamiento,</w:t>
      </w:r>
      <w:r w:rsidRPr="00E30156">
        <w:rPr>
          <w:rFonts w:ascii="Century Gothic" w:hAnsi="Century Gothic"/>
          <w:spacing w:val="-11"/>
        </w:rPr>
        <w:t xml:space="preserve"> </w:t>
      </w:r>
      <w:r w:rsidRPr="00E30156">
        <w:rPr>
          <w:rFonts w:ascii="Century Gothic" w:hAnsi="Century Gothic"/>
          <w:spacing w:val="-1"/>
        </w:rPr>
        <w:t>pero</w:t>
      </w:r>
      <w:r w:rsidRPr="00E30156">
        <w:rPr>
          <w:rFonts w:ascii="Century Gothic" w:hAnsi="Century Gothic"/>
          <w:spacing w:val="-10"/>
        </w:rPr>
        <w:t xml:space="preserve"> </w:t>
      </w:r>
      <w:r w:rsidRPr="00E30156">
        <w:rPr>
          <w:rFonts w:ascii="Century Gothic" w:hAnsi="Century Gothic"/>
          <w:spacing w:val="-1"/>
        </w:rPr>
        <w:t>entonces</w:t>
      </w:r>
      <w:r w:rsidRPr="00E30156">
        <w:rPr>
          <w:rFonts w:ascii="Century Gothic" w:hAnsi="Century Gothic"/>
          <w:spacing w:val="-10"/>
        </w:rPr>
        <w:t xml:space="preserve"> </w:t>
      </w:r>
      <w:r w:rsidRPr="00E30156">
        <w:rPr>
          <w:rFonts w:ascii="Century Gothic" w:hAnsi="Century Gothic"/>
          <w:spacing w:val="-1"/>
        </w:rPr>
        <w:t>cesa</w:t>
      </w:r>
      <w:r w:rsidRPr="00E30156">
        <w:rPr>
          <w:rFonts w:ascii="Century Gothic" w:hAnsi="Century Gothic"/>
          <w:spacing w:val="-10"/>
        </w:rPr>
        <w:t xml:space="preserve"> </w:t>
      </w:r>
      <w:r w:rsidRPr="00E30156">
        <w:rPr>
          <w:rFonts w:ascii="Century Gothic" w:hAnsi="Century Gothic"/>
          <w:spacing w:val="-1"/>
        </w:rPr>
        <w:t>en</w:t>
      </w:r>
      <w:r w:rsidRPr="00E30156">
        <w:rPr>
          <w:rFonts w:ascii="Century Gothic" w:hAnsi="Century Gothic"/>
          <w:spacing w:val="-8"/>
        </w:rPr>
        <w:t xml:space="preserve"> </w:t>
      </w:r>
      <w:r w:rsidRPr="00E30156">
        <w:rPr>
          <w:rFonts w:ascii="Century Gothic" w:hAnsi="Century Gothic"/>
          <w:spacing w:val="-1"/>
        </w:rPr>
        <w:t>sus</w:t>
      </w:r>
      <w:r w:rsidRPr="00E30156">
        <w:rPr>
          <w:rFonts w:ascii="Century Gothic" w:hAnsi="Century Gothic"/>
          <w:spacing w:val="-10"/>
        </w:rPr>
        <w:t xml:space="preserve"> </w:t>
      </w:r>
      <w:r w:rsidRPr="00E30156">
        <w:rPr>
          <w:rFonts w:ascii="Century Gothic" w:hAnsi="Century Gothic"/>
          <w:spacing w:val="-1"/>
        </w:rPr>
        <w:t>funciones</w:t>
      </w:r>
      <w:r w:rsidRPr="00E30156">
        <w:rPr>
          <w:rFonts w:ascii="Century Gothic" w:hAnsi="Century Gothic"/>
          <w:spacing w:val="-13"/>
        </w:rPr>
        <w:t xml:space="preserve"> </w:t>
      </w:r>
      <w:r w:rsidRPr="00E30156">
        <w:rPr>
          <w:rFonts w:ascii="Century Gothic" w:hAnsi="Century Gothic"/>
          <w:spacing w:val="-1"/>
        </w:rPr>
        <w:t>mientras</w:t>
      </w:r>
      <w:r w:rsidRPr="00E30156">
        <w:rPr>
          <w:rFonts w:ascii="Century Gothic" w:hAnsi="Century Gothic"/>
          <w:spacing w:val="-52"/>
        </w:rPr>
        <w:t xml:space="preserve"> </w:t>
      </w:r>
      <w:r w:rsidR="00651B5B">
        <w:rPr>
          <w:rFonts w:ascii="Century Gothic" w:hAnsi="Century Gothic"/>
          <w:spacing w:val="-52"/>
        </w:rPr>
        <w:t xml:space="preserve">    </w:t>
      </w:r>
      <w:r w:rsidRPr="00E30156">
        <w:rPr>
          <w:rFonts w:ascii="Century Gothic" w:hAnsi="Century Gothic"/>
        </w:rPr>
        <w:t>dure</w:t>
      </w:r>
      <w:r w:rsidRPr="00E30156">
        <w:rPr>
          <w:rFonts w:ascii="Century Gothic" w:hAnsi="Century Gothic"/>
          <w:spacing w:val="2"/>
        </w:rPr>
        <w:t xml:space="preserve"> </w:t>
      </w:r>
      <w:r w:rsidRPr="00E30156">
        <w:rPr>
          <w:rFonts w:ascii="Century Gothic" w:hAnsi="Century Gothic"/>
        </w:rPr>
        <w:t>la</w:t>
      </w:r>
      <w:r w:rsidRPr="00E30156">
        <w:rPr>
          <w:rFonts w:ascii="Century Gothic" w:hAnsi="Century Gothic"/>
          <w:spacing w:val="-2"/>
        </w:rPr>
        <w:t xml:space="preserve"> </w:t>
      </w:r>
      <w:r w:rsidRPr="00E30156">
        <w:rPr>
          <w:rFonts w:ascii="Century Gothic" w:hAnsi="Century Gothic"/>
        </w:rPr>
        <w:t>nueva</w:t>
      </w:r>
      <w:r w:rsidRPr="00E30156">
        <w:rPr>
          <w:rFonts w:ascii="Century Gothic" w:hAnsi="Century Gothic"/>
          <w:spacing w:val="1"/>
        </w:rPr>
        <w:t xml:space="preserve"> </w:t>
      </w:r>
      <w:r w:rsidRPr="00E30156">
        <w:rPr>
          <w:rFonts w:ascii="Century Gothic" w:hAnsi="Century Gothic"/>
        </w:rPr>
        <w:t>ocupación.</w:t>
      </w:r>
    </w:p>
    <w:p w14:paraId="085E2C23" w14:textId="77777777" w:rsidR="00172A07" w:rsidRDefault="00172A07">
      <w:pPr>
        <w:jc w:val="both"/>
        <w:sectPr w:rsidR="00172A07" w:rsidSect="006A38AB">
          <w:headerReference w:type="default" r:id="rId10"/>
          <w:footerReference w:type="default" r:id="rId11"/>
          <w:pgSz w:w="12240" w:h="15840"/>
          <w:pgMar w:top="2380" w:right="1892" w:bottom="1200" w:left="1380" w:header="1411" w:footer="1002" w:gutter="0"/>
          <w:pgBorders w:offsetFrom="page">
            <w:top w:val="single" w:sz="4" w:space="24" w:color="auto"/>
            <w:left w:val="single" w:sz="4" w:space="24" w:color="auto"/>
            <w:bottom w:val="single" w:sz="4" w:space="24" w:color="auto"/>
            <w:right w:val="single" w:sz="4" w:space="24" w:color="auto"/>
          </w:pgBorders>
          <w:cols w:space="720"/>
        </w:sectPr>
      </w:pPr>
    </w:p>
    <w:p w14:paraId="1FCFED4B" w14:textId="77777777" w:rsidR="00172A07" w:rsidRDefault="00172A07">
      <w:pPr>
        <w:pStyle w:val="Textoindependiente"/>
        <w:spacing w:before="10"/>
        <w:rPr>
          <w:sz w:val="16"/>
        </w:rPr>
      </w:pPr>
    </w:p>
    <w:p w14:paraId="06CF2107" w14:textId="77777777" w:rsidR="00511611" w:rsidRDefault="0033563B">
      <w:pPr>
        <w:pStyle w:val="Textoindependiente"/>
        <w:ind w:left="321"/>
        <w:rPr>
          <w:sz w:val="20"/>
        </w:rPr>
      </w:pPr>
      <w:r>
        <w:rPr>
          <w:noProof/>
          <w:sz w:val="20"/>
          <w:lang w:val="es-MX" w:eastAsia="es-MX"/>
        </w:rPr>
        <mc:AlternateContent>
          <mc:Choice Requires="wps">
            <w:drawing>
              <wp:anchor distT="0" distB="0" distL="114300" distR="114300" simplePos="0" relativeHeight="487596032" behindDoc="0" locked="0" layoutInCell="1" allowOverlap="1" wp14:anchorId="2D1A5319" wp14:editId="65F2BF52">
                <wp:simplePos x="0" y="0"/>
                <wp:positionH relativeFrom="margin">
                  <wp:posOffset>175895</wp:posOffset>
                </wp:positionH>
                <wp:positionV relativeFrom="margin">
                  <wp:posOffset>222250</wp:posOffset>
                </wp:positionV>
                <wp:extent cx="5572125" cy="422275"/>
                <wp:effectExtent l="0" t="0" r="47625" b="53975"/>
                <wp:wrapSquare wrapText="bothSides"/>
                <wp:docPr id="3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42227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03FA927A" w14:textId="77777777" w:rsidR="00BE7887" w:rsidRDefault="00BE7887">
                            <w:pPr>
                              <w:spacing w:before="1"/>
                              <w:ind w:left="2065" w:right="2060"/>
                              <w:jc w:val="center"/>
                              <w:rPr>
                                <w:sz w:val="24"/>
                              </w:rPr>
                            </w:pPr>
                            <w:r w:rsidRPr="00813B56">
                              <w:rPr>
                                <w:rFonts w:ascii="Century Gothic" w:hAnsi="Century Gothic"/>
                                <w:b/>
                                <w:w w:val="95"/>
                                <w:sz w:val="24"/>
                              </w:rPr>
                              <w:t>FACULTADES</w:t>
                            </w:r>
                            <w:r w:rsidRPr="00813B56">
                              <w:rPr>
                                <w:rFonts w:ascii="Century Gothic" w:hAnsi="Century Gothic"/>
                                <w:b/>
                                <w:spacing w:val="18"/>
                                <w:w w:val="95"/>
                                <w:sz w:val="24"/>
                              </w:rPr>
                              <w:t xml:space="preserve"> </w:t>
                            </w:r>
                            <w:r>
                              <w:rPr>
                                <w:rFonts w:ascii="Century Gothic" w:hAnsi="Century Gothic"/>
                                <w:b/>
                                <w:w w:val="95"/>
                                <w:sz w:val="24"/>
                              </w:rPr>
                              <w:t>DE ASISTENTE PERSONAL DE PRESIDENTE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15DED" id="_x0000_s1030" type="#_x0000_t202" style="position:absolute;left:0;text-align:left;margin-left:13.85pt;margin-top:17.5pt;width:438.75pt;height:33.25pt;z-index:4875960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" fillcolor="white [3201]" strokecolor="#92cddc [1944]" strokeweight="1pt">
                <v:fill color2="#b6dde8 [1304]" focus="100%" type="gradient"/>
                <v:shadow on="t" color="#205867 [1608]" opacity=".5" offset="1pt"/>
                <v:textbox inset="0,0,0,0">
                  <w:txbxContent>
                    <w:p w:rsidR="00BE7887" w:rsidRDefault="00BE7887">
                      <w:pPr>
                        <w:spacing w:before="1"/>
                        <w:ind w:left="2065" w:right="2060"/>
                        <w:jc w:val="center"/>
                        <w:rPr>
                          <w:sz w:val="24"/>
                        </w:rPr>
                      </w:pPr>
                      <w:r w:rsidRPr="00813B56">
                        <w:rPr>
                          <w:rFonts w:ascii="Century Gothic" w:hAnsi="Century Gothic"/>
                          <w:b/>
                          <w:w w:val="95"/>
                          <w:sz w:val="24"/>
                        </w:rPr>
                        <w:t>FACULTADES</w:t>
                      </w:r>
                      <w:r w:rsidRPr="00813B56">
                        <w:rPr>
                          <w:rFonts w:ascii="Century Gothic" w:hAnsi="Century Gothic"/>
                          <w:b/>
                          <w:spacing w:val="18"/>
                          <w:w w:val="95"/>
                          <w:sz w:val="24"/>
                        </w:rPr>
                        <w:t xml:space="preserve"> </w:t>
                      </w:r>
                      <w:r>
                        <w:rPr>
                          <w:rFonts w:ascii="Century Gothic" w:hAnsi="Century Gothic"/>
                          <w:b/>
                          <w:w w:val="95"/>
                          <w:sz w:val="24"/>
                        </w:rPr>
                        <w:t>DE ASISTENTE PERSONAL DE PRESIDENTE</w:t>
                      </w:r>
                    </w:p>
                  </w:txbxContent>
                </v:textbox>
                <w10:wrap type="square" anchorx="margin" anchory="margin"/>
              </v:shape>
            </w:pict>
          </mc:Fallback>
        </mc:AlternateContent>
      </w:r>
    </w:p>
    <w:p w14:paraId="5332C7A8" w14:textId="77777777" w:rsidR="0033563B" w:rsidRPr="007D7DC0" w:rsidRDefault="00F53DB1" w:rsidP="004D0174">
      <w:pPr>
        <w:widowControl/>
        <w:autoSpaceDE/>
        <w:autoSpaceDN/>
        <w:spacing w:before="100" w:beforeAutospacing="1" w:after="100" w:afterAutospacing="1"/>
        <w:ind w:firstLine="321"/>
        <w:jc w:val="both"/>
        <w:rPr>
          <w:rFonts w:ascii="Century Gothic" w:eastAsia="Times New Roman" w:hAnsi="Century Gothic" w:cs="Times New Roman"/>
          <w:szCs w:val="24"/>
          <w:lang w:val="es-MX" w:eastAsia="es-MX"/>
        </w:rPr>
      </w:pPr>
      <w:r>
        <w:rPr>
          <w:rFonts w:ascii="Century Gothic" w:eastAsia="Times New Roman" w:hAnsi="Century Gothic" w:cs="Times New Roman"/>
          <w:bCs/>
          <w:szCs w:val="24"/>
          <w:lang w:val="es-MX" w:eastAsia="es-MX"/>
        </w:rPr>
        <w:t xml:space="preserve"> </w:t>
      </w:r>
      <w:r w:rsidR="00F83D11">
        <w:rPr>
          <w:rFonts w:ascii="Century Gothic" w:eastAsia="Times New Roman" w:hAnsi="Century Gothic" w:cs="Times New Roman"/>
          <w:b/>
          <w:bCs/>
          <w:szCs w:val="24"/>
          <w:lang w:val="es-MX" w:eastAsia="es-MX"/>
        </w:rPr>
        <w:t xml:space="preserve">  </w:t>
      </w:r>
      <w:r w:rsidR="0033563B" w:rsidRPr="007D7DC0">
        <w:rPr>
          <w:rFonts w:ascii="Century Gothic" w:eastAsia="Times New Roman" w:hAnsi="Century Gothic" w:cs="Times New Roman"/>
          <w:b/>
          <w:bCs/>
          <w:szCs w:val="24"/>
          <w:lang w:val="es-MX" w:eastAsia="es-MX"/>
        </w:rPr>
        <w:t>Gestión de agenda y compromisos</w:t>
      </w:r>
    </w:p>
    <w:p w14:paraId="5E22681F" w14:textId="77777777" w:rsidR="0033563B" w:rsidRPr="007D7DC0" w:rsidRDefault="0033563B" w:rsidP="004D0174">
      <w:pPr>
        <w:widowControl/>
        <w:numPr>
          <w:ilvl w:val="1"/>
          <w:numId w:val="34"/>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7D7DC0">
        <w:rPr>
          <w:rFonts w:ascii="Century Gothic" w:eastAsia="Times New Roman" w:hAnsi="Century Gothic" w:cs="Times New Roman"/>
          <w:szCs w:val="24"/>
          <w:lang w:val="es-MX" w:eastAsia="es-MX"/>
        </w:rPr>
        <w:t>Organizar, coordinar y administrar la agenda diaria del Presidente Municipal.</w:t>
      </w:r>
    </w:p>
    <w:p w14:paraId="69016346" w14:textId="77777777" w:rsidR="0033563B" w:rsidRPr="007D7DC0" w:rsidRDefault="0033563B" w:rsidP="004D0174">
      <w:pPr>
        <w:widowControl/>
        <w:numPr>
          <w:ilvl w:val="1"/>
          <w:numId w:val="34"/>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7D7DC0">
        <w:rPr>
          <w:rFonts w:ascii="Century Gothic" w:eastAsia="Times New Roman" w:hAnsi="Century Gothic" w:cs="Times New Roman"/>
          <w:szCs w:val="24"/>
          <w:lang w:val="es-MX" w:eastAsia="es-MX"/>
        </w:rPr>
        <w:t>Coordinar reuniones, citas y eventos oficiales.</w:t>
      </w:r>
    </w:p>
    <w:p w14:paraId="754A517D" w14:textId="77777777" w:rsidR="00F83D11" w:rsidRPr="00651B5B" w:rsidRDefault="0033563B" w:rsidP="00651B5B">
      <w:pPr>
        <w:widowControl/>
        <w:numPr>
          <w:ilvl w:val="1"/>
          <w:numId w:val="34"/>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7D7DC0">
        <w:rPr>
          <w:rFonts w:ascii="Century Gothic" w:eastAsia="Times New Roman" w:hAnsi="Century Gothic" w:cs="Times New Roman"/>
          <w:szCs w:val="24"/>
          <w:lang w:val="es-MX" w:eastAsia="es-MX"/>
        </w:rPr>
        <w:t>Recordar y preparar al Presidente para sus compromisos y actividades.</w:t>
      </w:r>
      <w:r w:rsidR="00651B5B">
        <w:rPr>
          <w:rFonts w:ascii="Century Gothic" w:eastAsia="Times New Roman" w:hAnsi="Century Gothic" w:cs="Times New Roman"/>
          <w:szCs w:val="24"/>
          <w:lang w:val="es-MX" w:eastAsia="es-MX"/>
        </w:rPr>
        <w:br/>
      </w:r>
    </w:p>
    <w:p w14:paraId="3F25192D" w14:textId="77777777" w:rsidR="0033563B" w:rsidRPr="007D7DC0" w:rsidRDefault="00F53DB1" w:rsidP="004D0174">
      <w:pPr>
        <w:widowControl/>
        <w:autoSpaceDE/>
        <w:autoSpaceDN/>
        <w:spacing w:before="100" w:beforeAutospacing="1" w:after="100" w:afterAutospacing="1"/>
        <w:jc w:val="both"/>
        <w:rPr>
          <w:rFonts w:ascii="Century Gothic" w:eastAsia="Times New Roman" w:hAnsi="Century Gothic" w:cs="Times New Roman"/>
          <w:szCs w:val="24"/>
          <w:lang w:val="es-MX" w:eastAsia="es-MX"/>
        </w:rPr>
      </w:pPr>
      <w:r>
        <w:rPr>
          <w:rFonts w:ascii="Century Gothic" w:eastAsia="Times New Roman" w:hAnsi="Century Gothic" w:cs="Times New Roman"/>
          <w:b/>
          <w:bCs/>
          <w:szCs w:val="24"/>
          <w:lang w:val="es-MX" w:eastAsia="es-MX"/>
        </w:rPr>
        <w:t xml:space="preserve">       </w:t>
      </w:r>
      <w:r w:rsidR="0033563B" w:rsidRPr="007D7DC0">
        <w:rPr>
          <w:rFonts w:ascii="Century Gothic" w:eastAsia="Times New Roman" w:hAnsi="Century Gothic" w:cs="Times New Roman"/>
          <w:b/>
          <w:bCs/>
          <w:szCs w:val="24"/>
          <w:lang w:val="es-MX" w:eastAsia="es-MX"/>
        </w:rPr>
        <w:t>Atención y filtrado de comunicaciones</w:t>
      </w:r>
    </w:p>
    <w:p w14:paraId="0D43BB6D" w14:textId="77777777" w:rsidR="0033563B" w:rsidRPr="007D7DC0" w:rsidRDefault="0033563B" w:rsidP="004D0174">
      <w:pPr>
        <w:widowControl/>
        <w:numPr>
          <w:ilvl w:val="1"/>
          <w:numId w:val="34"/>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7D7DC0">
        <w:rPr>
          <w:rFonts w:ascii="Century Gothic" w:eastAsia="Times New Roman" w:hAnsi="Century Gothic" w:cs="Times New Roman"/>
          <w:szCs w:val="24"/>
          <w:lang w:val="es-MX" w:eastAsia="es-MX"/>
        </w:rPr>
        <w:t>Recibir, clasificar y filtrar llamadas, mensajes y solicitudes dirigidas al Presidente Municipal.</w:t>
      </w:r>
    </w:p>
    <w:p w14:paraId="7A7A0389" w14:textId="77777777" w:rsidR="0033563B" w:rsidRPr="007D7DC0" w:rsidRDefault="0033563B" w:rsidP="004D0174">
      <w:pPr>
        <w:widowControl/>
        <w:numPr>
          <w:ilvl w:val="1"/>
          <w:numId w:val="34"/>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7D7DC0">
        <w:rPr>
          <w:rFonts w:ascii="Century Gothic" w:eastAsia="Times New Roman" w:hAnsi="Century Gothic" w:cs="Times New Roman"/>
          <w:szCs w:val="24"/>
          <w:lang w:val="es-MX" w:eastAsia="es-MX"/>
        </w:rPr>
        <w:t>Dar seguimiento a comunicaciones importantes y coordinar respuestas oportunas.</w:t>
      </w:r>
      <w:r w:rsidR="00F83D11">
        <w:rPr>
          <w:rFonts w:ascii="Century Gothic" w:eastAsia="Times New Roman" w:hAnsi="Century Gothic" w:cs="Times New Roman"/>
          <w:szCs w:val="24"/>
          <w:lang w:val="es-MX" w:eastAsia="es-MX"/>
        </w:rPr>
        <w:br/>
      </w:r>
    </w:p>
    <w:p w14:paraId="35E68ECA" w14:textId="77777777" w:rsidR="0033563B" w:rsidRPr="007D7DC0" w:rsidRDefault="00F53DB1" w:rsidP="004D0174">
      <w:pPr>
        <w:widowControl/>
        <w:autoSpaceDE/>
        <w:autoSpaceDN/>
        <w:spacing w:before="100" w:beforeAutospacing="1" w:after="100" w:afterAutospacing="1"/>
        <w:jc w:val="both"/>
        <w:rPr>
          <w:rFonts w:ascii="Century Gothic" w:eastAsia="Times New Roman" w:hAnsi="Century Gothic" w:cs="Times New Roman"/>
          <w:szCs w:val="24"/>
          <w:lang w:val="es-MX" w:eastAsia="es-MX"/>
        </w:rPr>
      </w:pPr>
      <w:r>
        <w:rPr>
          <w:rFonts w:ascii="Century Gothic" w:eastAsia="Times New Roman" w:hAnsi="Century Gothic" w:cs="Times New Roman"/>
          <w:b/>
          <w:bCs/>
          <w:szCs w:val="24"/>
          <w:lang w:val="es-MX" w:eastAsia="es-MX"/>
        </w:rPr>
        <w:t xml:space="preserve">      </w:t>
      </w:r>
      <w:r w:rsidR="0033563B" w:rsidRPr="007D7DC0">
        <w:rPr>
          <w:rFonts w:ascii="Century Gothic" w:eastAsia="Times New Roman" w:hAnsi="Century Gothic" w:cs="Times New Roman"/>
          <w:b/>
          <w:bCs/>
          <w:szCs w:val="24"/>
          <w:lang w:val="es-MX" w:eastAsia="es-MX"/>
        </w:rPr>
        <w:t>Apoyo logístico y administrativo</w:t>
      </w:r>
    </w:p>
    <w:p w14:paraId="6900A423" w14:textId="77777777" w:rsidR="0033563B" w:rsidRPr="007D7DC0" w:rsidRDefault="0033563B" w:rsidP="004D0174">
      <w:pPr>
        <w:widowControl/>
        <w:numPr>
          <w:ilvl w:val="1"/>
          <w:numId w:val="34"/>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7D7DC0">
        <w:rPr>
          <w:rFonts w:ascii="Century Gothic" w:eastAsia="Times New Roman" w:hAnsi="Century Gothic" w:cs="Times New Roman"/>
          <w:szCs w:val="24"/>
          <w:lang w:val="es-MX" w:eastAsia="es-MX"/>
        </w:rPr>
        <w:t>Preparar documentos, informes, presentaciones y correspondencia para el Presidente.</w:t>
      </w:r>
    </w:p>
    <w:p w14:paraId="58A5BADD" w14:textId="77777777" w:rsidR="0033563B" w:rsidRDefault="0033563B" w:rsidP="004D0174">
      <w:pPr>
        <w:widowControl/>
        <w:numPr>
          <w:ilvl w:val="1"/>
          <w:numId w:val="34"/>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7D7DC0">
        <w:rPr>
          <w:rFonts w:ascii="Century Gothic" w:eastAsia="Times New Roman" w:hAnsi="Century Gothic" w:cs="Times New Roman"/>
          <w:szCs w:val="24"/>
          <w:lang w:val="es-MX" w:eastAsia="es-MX"/>
        </w:rPr>
        <w:t>Coordinar con otras áreas y dependencias municipales para facilitar la ejecución de actividades y proyectos.</w:t>
      </w:r>
    </w:p>
    <w:p w14:paraId="68FE9C8E" w14:textId="77777777" w:rsidR="00F83D11" w:rsidRPr="007D7DC0" w:rsidRDefault="00F83D11" w:rsidP="004D0174">
      <w:pPr>
        <w:widowControl/>
        <w:numPr>
          <w:ilvl w:val="1"/>
          <w:numId w:val="34"/>
        </w:numPr>
        <w:autoSpaceDE/>
        <w:autoSpaceDN/>
        <w:spacing w:before="100" w:beforeAutospacing="1" w:after="100" w:afterAutospacing="1"/>
        <w:jc w:val="both"/>
        <w:rPr>
          <w:rFonts w:ascii="Century Gothic" w:eastAsia="Times New Roman" w:hAnsi="Century Gothic" w:cs="Times New Roman"/>
          <w:szCs w:val="24"/>
          <w:lang w:val="es-MX" w:eastAsia="es-MX"/>
        </w:rPr>
      </w:pPr>
    </w:p>
    <w:p w14:paraId="0AC8DF7C" w14:textId="77777777" w:rsidR="0033563B" w:rsidRPr="007D7DC0" w:rsidRDefault="00F53DB1" w:rsidP="004D0174">
      <w:pPr>
        <w:widowControl/>
        <w:autoSpaceDE/>
        <w:autoSpaceDN/>
        <w:spacing w:before="100" w:beforeAutospacing="1" w:after="100" w:afterAutospacing="1"/>
        <w:jc w:val="both"/>
        <w:rPr>
          <w:rFonts w:ascii="Century Gothic" w:eastAsia="Times New Roman" w:hAnsi="Century Gothic" w:cs="Times New Roman"/>
          <w:szCs w:val="24"/>
          <w:lang w:val="es-MX" w:eastAsia="es-MX"/>
        </w:rPr>
      </w:pPr>
      <w:r>
        <w:rPr>
          <w:rFonts w:ascii="Century Gothic" w:eastAsia="Times New Roman" w:hAnsi="Century Gothic" w:cs="Times New Roman"/>
          <w:b/>
          <w:bCs/>
          <w:szCs w:val="24"/>
          <w:lang w:val="es-MX" w:eastAsia="es-MX"/>
        </w:rPr>
        <w:t xml:space="preserve">      </w:t>
      </w:r>
      <w:r w:rsidR="0033563B" w:rsidRPr="007D7DC0">
        <w:rPr>
          <w:rFonts w:ascii="Century Gothic" w:eastAsia="Times New Roman" w:hAnsi="Century Gothic" w:cs="Times New Roman"/>
          <w:b/>
          <w:bCs/>
          <w:szCs w:val="24"/>
          <w:lang w:val="es-MX" w:eastAsia="es-MX"/>
        </w:rPr>
        <w:t>Confidencialidad y manejo de información sensible</w:t>
      </w:r>
    </w:p>
    <w:p w14:paraId="5732611A" w14:textId="77777777" w:rsidR="0033563B" w:rsidRPr="007D7DC0" w:rsidRDefault="0033563B" w:rsidP="004D0174">
      <w:pPr>
        <w:widowControl/>
        <w:numPr>
          <w:ilvl w:val="1"/>
          <w:numId w:val="34"/>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7D7DC0">
        <w:rPr>
          <w:rFonts w:ascii="Century Gothic" w:eastAsia="Times New Roman" w:hAnsi="Century Gothic" w:cs="Times New Roman"/>
          <w:szCs w:val="24"/>
          <w:lang w:val="es-MX" w:eastAsia="es-MX"/>
        </w:rPr>
        <w:t>Manejar con estricta confidencialidad la información privada o estratégica relacionada con la gestión municipal.</w:t>
      </w:r>
    </w:p>
    <w:p w14:paraId="42C4001B" w14:textId="77777777" w:rsidR="0033563B" w:rsidRPr="007D7DC0" w:rsidRDefault="0033563B" w:rsidP="004D0174">
      <w:pPr>
        <w:widowControl/>
        <w:numPr>
          <w:ilvl w:val="1"/>
          <w:numId w:val="34"/>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7D7DC0">
        <w:rPr>
          <w:rFonts w:ascii="Century Gothic" w:eastAsia="Times New Roman" w:hAnsi="Century Gothic" w:cs="Times New Roman"/>
          <w:szCs w:val="24"/>
          <w:lang w:val="es-MX" w:eastAsia="es-MX"/>
        </w:rPr>
        <w:t>Guardar y proteger documentos confidenciales del Presidente.</w:t>
      </w:r>
      <w:r w:rsidR="00F83D11">
        <w:rPr>
          <w:rFonts w:ascii="Century Gothic" w:eastAsia="Times New Roman" w:hAnsi="Century Gothic" w:cs="Times New Roman"/>
          <w:szCs w:val="24"/>
          <w:lang w:val="es-MX" w:eastAsia="es-MX"/>
        </w:rPr>
        <w:br/>
      </w:r>
    </w:p>
    <w:p w14:paraId="7444E798" w14:textId="77777777" w:rsidR="0033563B" w:rsidRPr="007D7DC0" w:rsidRDefault="00F53DB1" w:rsidP="004D0174">
      <w:pPr>
        <w:widowControl/>
        <w:autoSpaceDE/>
        <w:autoSpaceDN/>
        <w:spacing w:before="100" w:beforeAutospacing="1" w:after="100" w:afterAutospacing="1"/>
        <w:jc w:val="both"/>
        <w:rPr>
          <w:rFonts w:ascii="Century Gothic" w:eastAsia="Times New Roman" w:hAnsi="Century Gothic" w:cs="Times New Roman"/>
          <w:szCs w:val="24"/>
          <w:lang w:val="es-MX" w:eastAsia="es-MX"/>
        </w:rPr>
      </w:pPr>
      <w:r>
        <w:rPr>
          <w:rFonts w:ascii="Century Gothic" w:eastAsia="Times New Roman" w:hAnsi="Century Gothic" w:cs="Times New Roman"/>
          <w:b/>
          <w:bCs/>
          <w:szCs w:val="24"/>
          <w:lang w:val="es-MX" w:eastAsia="es-MX"/>
        </w:rPr>
        <w:t xml:space="preserve">      </w:t>
      </w:r>
      <w:r w:rsidR="0033563B" w:rsidRPr="007D7DC0">
        <w:rPr>
          <w:rFonts w:ascii="Century Gothic" w:eastAsia="Times New Roman" w:hAnsi="Century Gothic" w:cs="Times New Roman"/>
          <w:b/>
          <w:bCs/>
          <w:szCs w:val="24"/>
          <w:lang w:val="es-MX" w:eastAsia="es-MX"/>
        </w:rPr>
        <w:t>Organización de eventos y actividades</w:t>
      </w:r>
    </w:p>
    <w:p w14:paraId="12759F9E" w14:textId="77777777" w:rsidR="0033563B" w:rsidRPr="007D7DC0" w:rsidRDefault="0033563B" w:rsidP="004D0174">
      <w:pPr>
        <w:widowControl/>
        <w:numPr>
          <w:ilvl w:val="1"/>
          <w:numId w:val="34"/>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7D7DC0">
        <w:rPr>
          <w:rFonts w:ascii="Century Gothic" w:eastAsia="Times New Roman" w:hAnsi="Century Gothic" w:cs="Times New Roman"/>
          <w:szCs w:val="24"/>
          <w:lang w:val="es-MX" w:eastAsia="es-MX"/>
        </w:rPr>
        <w:t>Apoyar en la planificación y logística de eventos oficiales y visitas protocolarias.</w:t>
      </w:r>
    </w:p>
    <w:p w14:paraId="45792B5E" w14:textId="77777777" w:rsidR="00F53DB1" w:rsidRDefault="0033563B" w:rsidP="004D0174">
      <w:pPr>
        <w:widowControl/>
        <w:numPr>
          <w:ilvl w:val="1"/>
          <w:numId w:val="34"/>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7D7DC0">
        <w:rPr>
          <w:rFonts w:ascii="Century Gothic" w:eastAsia="Times New Roman" w:hAnsi="Century Gothic" w:cs="Times New Roman"/>
          <w:szCs w:val="24"/>
          <w:lang w:val="es-MX" w:eastAsia="es-MX"/>
        </w:rPr>
        <w:t>Coordinar detalles operativos para la participación del Presidente en actividades públicas y privadas.</w:t>
      </w:r>
    </w:p>
    <w:p w14:paraId="54818D1D" w14:textId="77777777" w:rsidR="0033563B" w:rsidRPr="007D7DC0" w:rsidRDefault="00651B5B" w:rsidP="004D0174">
      <w:pPr>
        <w:widowControl/>
        <w:autoSpaceDE/>
        <w:autoSpaceDN/>
        <w:spacing w:before="100" w:beforeAutospacing="1" w:after="100" w:afterAutospacing="1"/>
        <w:jc w:val="both"/>
        <w:rPr>
          <w:rFonts w:ascii="Century Gothic" w:eastAsia="Times New Roman" w:hAnsi="Century Gothic" w:cs="Times New Roman"/>
          <w:szCs w:val="24"/>
          <w:lang w:val="es-MX" w:eastAsia="es-MX"/>
        </w:rPr>
      </w:pPr>
      <w:r>
        <w:rPr>
          <w:rFonts w:ascii="Century Gothic" w:eastAsia="Times New Roman" w:hAnsi="Century Gothic" w:cs="Times New Roman"/>
          <w:b/>
          <w:bCs/>
          <w:szCs w:val="24"/>
          <w:lang w:val="es-MX" w:eastAsia="es-MX"/>
        </w:rPr>
        <w:t xml:space="preserve">     </w:t>
      </w:r>
      <w:r w:rsidR="0033563B" w:rsidRPr="007D7DC0">
        <w:rPr>
          <w:rFonts w:ascii="Century Gothic" w:eastAsia="Times New Roman" w:hAnsi="Century Gothic" w:cs="Times New Roman"/>
          <w:b/>
          <w:bCs/>
          <w:szCs w:val="24"/>
          <w:lang w:val="es-MX" w:eastAsia="es-MX"/>
        </w:rPr>
        <w:t>Supervisión de compromisos y seguimiento</w:t>
      </w:r>
    </w:p>
    <w:p w14:paraId="090F74D2" w14:textId="77777777" w:rsidR="0033563B" w:rsidRPr="007D7DC0" w:rsidRDefault="0033563B" w:rsidP="004D0174">
      <w:pPr>
        <w:widowControl/>
        <w:numPr>
          <w:ilvl w:val="1"/>
          <w:numId w:val="34"/>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7D7DC0">
        <w:rPr>
          <w:rFonts w:ascii="Century Gothic" w:eastAsia="Times New Roman" w:hAnsi="Century Gothic" w:cs="Times New Roman"/>
          <w:szCs w:val="24"/>
          <w:lang w:val="es-MX" w:eastAsia="es-MX"/>
        </w:rPr>
        <w:t>Dar seguimiento al cumplimiento de acuerdos y compromisos asumidos por el Presidente.</w:t>
      </w:r>
    </w:p>
    <w:p w14:paraId="31014341" w14:textId="77777777" w:rsidR="0033563B" w:rsidRPr="007D7DC0" w:rsidRDefault="0033563B" w:rsidP="004D0174">
      <w:pPr>
        <w:widowControl/>
        <w:numPr>
          <w:ilvl w:val="1"/>
          <w:numId w:val="34"/>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7D7DC0">
        <w:rPr>
          <w:rFonts w:ascii="Century Gothic" w:eastAsia="Times New Roman" w:hAnsi="Century Gothic" w:cs="Times New Roman"/>
          <w:szCs w:val="24"/>
          <w:lang w:val="es-MX" w:eastAsia="es-MX"/>
        </w:rPr>
        <w:t>Informar periódicamente al Presidente sobre el estado de sus pendientes.</w:t>
      </w:r>
    </w:p>
    <w:p w14:paraId="187DD97A" w14:textId="77777777" w:rsidR="009963AE" w:rsidRPr="007D7DC0" w:rsidRDefault="009963AE">
      <w:pPr>
        <w:pStyle w:val="Textoindependiente"/>
        <w:ind w:left="321"/>
        <w:rPr>
          <w:rFonts w:ascii="Century Gothic" w:hAnsi="Century Gothic"/>
          <w:sz w:val="18"/>
        </w:rPr>
      </w:pPr>
    </w:p>
    <w:p w14:paraId="2F0CCE06" w14:textId="77777777" w:rsidR="009963AE" w:rsidRPr="007D7DC0" w:rsidRDefault="00544941">
      <w:pPr>
        <w:pStyle w:val="Textoindependiente"/>
        <w:ind w:left="321"/>
        <w:rPr>
          <w:rFonts w:ascii="Century Gothic" w:hAnsi="Century Gothic"/>
          <w:sz w:val="18"/>
        </w:rPr>
      </w:pPr>
      <w:r>
        <w:rPr>
          <w:noProof/>
          <w:sz w:val="20"/>
          <w:lang w:val="es-MX" w:eastAsia="es-MX"/>
        </w:rPr>
        <mc:AlternateContent>
          <mc:Choice Requires="wps">
            <w:drawing>
              <wp:anchor distT="0" distB="0" distL="114300" distR="114300" simplePos="0" relativeHeight="487599104" behindDoc="0" locked="0" layoutInCell="1" allowOverlap="1" wp14:anchorId="2CA29371" wp14:editId="73FF2A0B">
                <wp:simplePos x="0" y="0"/>
                <wp:positionH relativeFrom="margin">
                  <wp:posOffset>313055</wp:posOffset>
                </wp:positionH>
                <wp:positionV relativeFrom="page">
                  <wp:posOffset>1089025</wp:posOffset>
                </wp:positionV>
                <wp:extent cx="5581015" cy="430530"/>
                <wp:effectExtent l="0" t="0" r="38735" b="64770"/>
                <wp:wrapSquare wrapText="bothSides"/>
                <wp:docPr id="3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015" cy="43053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17527605" w14:textId="77777777" w:rsidR="00BE7887" w:rsidRPr="0033563B" w:rsidRDefault="00BE7887" w:rsidP="0033563B">
                            <w:pPr>
                              <w:spacing w:before="1"/>
                              <w:ind w:left="2065" w:right="2060"/>
                              <w:jc w:val="both"/>
                              <w:rPr>
                                <w:sz w:val="24"/>
                              </w:rPr>
                            </w:pPr>
                            <w:r w:rsidRPr="0033563B">
                              <w:rPr>
                                <w:rFonts w:ascii="Century Gothic" w:hAnsi="Century Gothic"/>
                                <w:b/>
                                <w:w w:val="95"/>
                                <w:sz w:val="24"/>
                              </w:rPr>
                              <w:br/>
                              <w:t>FACULTADES</w:t>
                            </w:r>
                            <w:r w:rsidRPr="0033563B">
                              <w:rPr>
                                <w:rFonts w:ascii="Century Gothic" w:hAnsi="Century Gothic"/>
                                <w:b/>
                                <w:spacing w:val="18"/>
                                <w:w w:val="95"/>
                                <w:sz w:val="24"/>
                              </w:rPr>
                              <w:t xml:space="preserve"> </w:t>
                            </w:r>
                            <w:r w:rsidRPr="0033563B">
                              <w:rPr>
                                <w:rFonts w:ascii="Century Gothic" w:hAnsi="Century Gothic"/>
                                <w:b/>
                                <w:w w:val="95"/>
                                <w:sz w:val="24"/>
                              </w:rPr>
                              <w:t>DE SECRETARIA PARTICULAR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F936D" id="_x0000_s1031" type="#_x0000_t202" style="position:absolute;left:0;text-align:left;margin-left:24.65pt;margin-top:85.75pt;width:439.45pt;height:33.9pt;z-index:4875991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" fillcolor="white [3201]" strokecolor="#92cddc [1944]" strokeweight="1pt">
                <v:fill color2="#b6dde8 [1304]" focus="100%" type="gradient"/>
                <v:shadow on="t" color="#205867 [1608]" opacity=".5" offset="1pt"/>
                <v:textbox inset="0,0,0,0">
                  <w:txbxContent>
                    <w:p w:rsidR="00BE7887" w:rsidRPr="0033563B" w:rsidRDefault="00BE7887" w:rsidP="0033563B">
                      <w:pPr>
                        <w:spacing w:before="1"/>
                        <w:ind w:left="2065" w:right="2060"/>
                        <w:jc w:val="both"/>
                        <w:rPr>
                          <w:sz w:val="24"/>
                        </w:rPr>
                      </w:pPr>
                      <w:r w:rsidRPr="0033563B">
                        <w:rPr>
                          <w:rFonts w:ascii="Century Gothic" w:hAnsi="Century Gothic"/>
                          <w:b/>
                          <w:w w:val="95"/>
                          <w:sz w:val="24"/>
                        </w:rPr>
                        <w:br/>
                        <w:t>FACULTADES</w:t>
                      </w:r>
                      <w:r w:rsidRPr="0033563B">
                        <w:rPr>
                          <w:rFonts w:ascii="Century Gothic" w:hAnsi="Century Gothic"/>
                          <w:b/>
                          <w:spacing w:val="18"/>
                          <w:w w:val="95"/>
                          <w:sz w:val="24"/>
                        </w:rPr>
                        <w:t xml:space="preserve"> </w:t>
                      </w:r>
                      <w:r w:rsidRPr="0033563B">
                        <w:rPr>
                          <w:rFonts w:ascii="Century Gothic" w:hAnsi="Century Gothic"/>
                          <w:b/>
                          <w:w w:val="95"/>
                          <w:sz w:val="24"/>
                        </w:rPr>
                        <w:t>DE SECRETARIA PARTICULAR A</w:t>
                      </w:r>
                    </w:p>
                  </w:txbxContent>
                </v:textbox>
                <w10:wrap type="square" anchorx="margin" anchory="page"/>
              </v:shape>
            </w:pict>
          </mc:Fallback>
        </mc:AlternateContent>
      </w:r>
    </w:p>
    <w:p w14:paraId="19489892" w14:textId="77777777" w:rsidR="00C65EE2" w:rsidRDefault="00C65EE2" w:rsidP="00544941">
      <w:pPr>
        <w:pStyle w:val="Textoindependiente"/>
        <w:rPr>
          <w:rFonts w:ascii="Century Gothic" w:hAnsi="Century Gothic"/>
          <w:sz w:val="18"/>
        </w:rPr>
      </w:pPr>
    </w:p>
    <w:p w14:paraId="1111CB18" w14:textId="77777777" w:rsidR="00C65EE2" w:rsidRDefault="00C65EE2" w:rsidP="0033563B">
      <w:pPr>
        <w:pStyle w:val="Textoindependiente"/>
        <w:ind w:left="321"/>
        <w:rPr>
          <w:rFonts w:ascii="Century Gothic" w:hAnsi="Century Gothic"/>
          <w:sz w:val="18"/>
        </w:rPr>
      </w:pPr>
    </w:p>
    <w:p w14:paraId="72A91814" w14:textId="77777777" w:rsidR="0033563B" w:rsidRDefault="0033563B" w:rsidP="00F53DB1">
      <w:pPr>
        <w:pStyle w:val="Textoindependiente"/>
        <w:rPr>
          <w:sz w:val="20"/>
        </w:rPr>
      </w:pPr>
    </w:p>
    <w:p w14:paraId="5C0DB897" w14:textId="77777777" w:rsidR="0033563B" w:rsidRPr="00F83D11" w:rsidRDefault="0033563B" w:rsidP="004D0174">
      <w:pPr>
        <w:pStyle w:val="Textoindependiente"/>
        <w:ind w:left="720"/>
        <w:jc w:val="both"/>
        <w:rPr>
          <w:b/>
          <w:sz w:val="20"/>
        </w:rPr>
      </w:pPr>
      <w:r w:rsidRPr="00F83D11">
        <w:rPr>
          <w:b/>
          <w:sz w:val="20"/>
        </w:rPr>
        <w:br/>
      </w:r>
      <w:r w:rsidR="00444AF6">
        <w:rPr>
          <w:rFonts w:ascii="Times New Roman" w:eastAsia="Times New Roman" w:hAnsi="Times New Roman" w:cs="Times New Roman"/>
          <w:b/>
          <w:sz w:val="24"/>
          <w:szCs w:val="24"/>
          <w:lang w:val="es-MX" w:eastAsia="es-MX"/>
        </w:rPr>
        <w:t xml:space="preserve">  </w:t>
      </w:r>
      <w:r w:rsidRPr="00F83D11">
        <w:rPr>
          <w:rFonts w:ascii="Times New Roman" w:eastAsia="Times New Roman" w:hAnsi="Times New Roman" w:cs="Times New Roman"/>
          <w:b/>
          <w:sz w:val="24"/>
          <w:szCs w:val="24"/>
          <w:lang w:val="es-MX" w:eastAsia="es-MX"/>
        </w:rPr>
        <w:t xml:space="preserve"> </w:t>
      </w:r>
      <w:r w:rsidRPr="00F83D11">
        <w:rPr>
          <w:rFonts w:ascii="Century Gothic" w:eastAsia="Times New Roman" w:hAnsi="Century Gothic" w:cs="Times New Roman"/>
          <w:b/>
          <w:szCs w:val="24"/>
          <w:lang w:val="es-MX" w:eastAsia="es-MX"/>
        </w:rPr>
        <w:t>Control</w:t>
      </w:r>
      <w:r w:rsidRPr="00F83D11">
        <w:rPr>
          <w:rFonts w:ascii="Century Gothic" w:eastAsia="Times New Roman" w:hAnsi="Century Gothic" w:cs="Times New Roman"/>
          <w:b/>
          <w:bCs/>
          <w:szCs w:val="24"/>
          <w:lang w:val="es-MX" w:eastAsia="es-MX"/>
        </w:rPr>
        <w:t xml:space="preserve"> y seguimiento de asuntos administrativos y legales</w:t>
      </w:r>
      <w:r w:rsidR="00F83D11">
        <w:rPr>
          <w:rFonts w:ascii="Century Gothic" w:eastAsia="Times New Roman" w:hAnsi="Century Gothic" w:cs="Times New Roman"/>
          <w:b/>
          <w:bCs/>
          <w:szCs w:val="24"/>
          <w:lang w:val="es-MX" w:eastAsia="es-MX"/>
        </w:rPr>
        <w:t>.</w:t>
      </w:r>
    </w:p>
    <w:p w14:paraId="156F667A" w14:textId="77777777" w:rsidR="0033563B" w:rsidRPr="00396718" w:rsidRDefault="0033563B" w:rsidP="004D0174">
      <w:pPr>
        <w:widowControl/>
        <w:numPr>
          <w:ilvl w:val="0"/>
          <w:numId w:val="29"/>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396718">
        <w:rPr>
          <w:rFonts w:ascii="Century Gothic" w:eastAsia="Times New Roman" w:hAnsi="Century Gothic" w:cs="Times New Roman"/>
          <w:szCs w:val="24"/>
          <w:lang w:val="es-MX" w:eastAsia="es-MX"/>
        </w:rPr>
        <w:t>Recibir, clasificar y dar trámite a la correspondencia dirigida al Presidente Municipal.</w:t>
      </w:r>
    </w:p>
    <w:p w14:paraId="6DBB2631" w14:textId="77777777" w:rsidR="0033563B" w:rsidRPr="00651B5B" w:rsidRDefault="0033563B" w:rsidP="00651B5B">
      <w:pPr>
        <w:widowControl/>
        <w:numPr>
          <w:ilvl w:val="0"/>
          <w:numId w:val="29"/>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396718">
        <w:rPr>
          <w:rFonts w:ascii="Century Gothic" w:eastAsia="Times New Roman" w:hAnsi="Century Gothic" w:cs="Times New Roman"/>
          <w:szCs w:val="24"/>
          <w:lang w:val="es-MX" w:eastAsia="es-MX"/>
        </w:rPr>
        <w:t>Dar seguimiento a acuerdos, instrucciones y compromisos asumidos por el Presidente Municipal.</w:t>
      </w:r>
      <w:r w:rsidRPr="00651B5B">
        <w:rPr>
          <w:rFonts w:ascii="Century Gothic" w:eastAsia="Times New Roman" w:hAnsi="Century Gothic" w:cs="Times New Roman"/>
          <w:szCs w:val="24"/>
          <w:lang w:val="es-MX" w:eastAsia="es-MX"/>
        </w:rPr>
        <w:br/>
      </w:r>
    </w:p>
    <w:p w14:paraId="3FB517C4" w14:textId="77777777" w:rsidR="0033563B" w:rsidRPr="00F83D11" w:rsidRDefault="00396718" w:rsidP="004D0174">
      <w:pPr>
        <w:widowControl/>
        <w:autoSpaceDE/>
        <w:autoSpaceDN/>
        <w:spacing w:before="100" w:beforeAutospacing="1" w:after="100" w:afterAutospacing="1"/>
        <w:jc w:val="both"/>
        <w:rPr>
          <w:rFonts w:ascii="Century Gothic" w:eastAsia="Times New Roman" w:hAnsi="Century Gothic" w:cs="Times New Roman"/>
          <w:b/>
          <w:szCs w:val="24"/>
          <w:lang w:val="es-MX" w:eastAsia="es-MX"/>
        </w:rPr>
      </w:pPr>
      <w:r>
        <w:rPr>
          <w:rFonts w:ascii="Century Gothic" w:eastAsia="Times New Roman" w:hAnsi="Century Gothic" w:cs="Times New Roman"/>
          <w:szCs w:val="24"/>
          <w:lang w:val="es-MX" w:eastAsia="es-MX"/>
        </w:rPr>
        <w:t xml:space="preserve"> </w:t>
      </w:r>
      <w:r w:rsidR="00F83D11">
        <w:rPr>
          <w:rFonts w:ascii="Century Gothic" w:eastAsia="Times New Roman" w:hAnsi="Century Gothic" w:cs="Times New Roman"/>
          <w:szCs w:val="24"/>
          <w:lang w:val="es-MX" w:eastAsia="es-MX"/>
        </w:rPr>
        <w:tab/>
      </w:r>
      <w:r>
        <w:rPr>
          <w:rFonts w:ascii="Century Gothic" w:eastAsia="Times New Roman" w:hAnsi="Century Gothic" w:cs="Times New Roman"/>
          <w:szCs w:val="24"/>
          <w:lang w:val="es-MX" w:eastAsia="es-MX"/>
        </w:rPr>
        <w:t xml:space="preserve"> </w:t>
      </w:r>
      <w:r w:rsidR="00444AF6">
        <w:rPr>
          <w:rFonts w:ascii="Century Gothic" w:eastAsia="Times New Roman" w:hAnsi="Century Gothic" w:cs="Times New Roman"/>
          <w:szCs w:val="24"/>
          <w:lang w:val="es-MX" w:eastAsia="es-MX"/>
        </w:rPr>
        <w:t xml:space="preserve"> </w:t>
      </w:r>
      <w:r w:rsidRPr="00F83D11">
        <w:rPr>
          <w:rFonts w:ascii="Century Gothic" w:eastAsia="Times New Roman" w:hAnsi="Century Gothic" w:cs="Times New Roman"/>
          <w:b/>
          <w:szCs w:val="24"/>
          <w:lang w:val="es-MX" w:eastAsia="es-MX"/>
        </w:rPr>
        <w:t xml:space="preserve">   </w:t>
      </w:r>
      <w:r w:rsidR="0033563B" w:rsidRPr="00F83D11">
        <w:rPr>
          <w:rFonts w:ascii="Century Gothic" w:eastAsia="Times New Roman" w:hAnsi="Century Gothic" w:cs="Times New Roman"/>
          <w:b/>
          <w:szCs w:val="24"/>
          <w:lang w:val="es-MX" w:eastAsia="es-MX"/>
        </w:rPr>
        <w:t>Representación</w:t>
      </w:r>
      <w:r w:rsidR="0033563B" w:rsidRPr="00F83D11">
        <w:rPr>
          <w:rFonts w:ascii="Century Gothic" w:eastAsia="Times New Roman" w:hAnsi="Century Gothic" w:cs="Times New Roman"/>
          <w:b/>
          <w:bCs/>
          <w:szCs w:val="24"/>
          <w:lang w:val="es-MX" w:eastAsia="es-MX"/>
        </w:rPr>
        <w:t xml:space="preserve"> y enlace institucional</w:t>
      </w:r>
      <w:r w:rsidR="00F83D11" w:rsidRPr="00F83D11">
        <w:rPr>
          <w:rFonts w:ascii="Century Gothic" w:eastAsia="Times New Roman" w:hAnsi="Century Gothic" w:cs="Times New Roman"/>
          <w:b/>
          <w:bCs/>
          <w:szCs w:val="24"/>
          <w:lang w:val="es-MX" w:eastAsia="es-MX"/>
        </w:rPr>
        <w:t>.</w:t>
      </w:r>
    </w:p>
    <w:p w14:paraId="215D9EAF" w14:textId="77777777" w:rsidR="0033563B" w:rsidRPr="00396718" w:rsidRDefault="0033563B" w:rsidP="004D0174">
      <w:pPr>
        <w:widowControl/>
        <w:numPr>
          <w:ilvl w:val="0"/>
          <w:numId w:val="32"/>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396718">
        <w:rPr>
          <w:rFonts w:ascii="Century Gothic" w:eastAsia="Times New Roman" w:hAnsi="Century Gothic" w:cs="Times New Roman"/>
          <w:szCs w:val="24"/>
          <w:lang w:val="es-MX" w:eastAsia="es-MX"/>
        </w:rPr>
        <w:t>Fungir como enlace entre la Presidencia Municipal y otras dependencias, instituciones o ciudadanos para atender gestiones o solicitudes.</w:t>
      </w:r>
      <w:r w:rsidR="00444AF6">
        <w:rPr>
          <w:rFonts w:ascii="Century Gothic" w:eastAsia="Times New Roman" w:hAnsi="Century Gothic" w:cs="Times New Roman"/>
          <w:szCs w:val="24"/>
          <w:lang w:val="es-MX" w:eastAsia="es-MX"/>
        </w:rPr>
        <w:br/>
      </w:r>
    </w:p>
    <w:p w14:paraId="1F9D694E" w14:textId="77777777" w:rsidR="0033563B" w:rsidRPr="00396718" w:rsidRDefault="00396718" w:rsidP="004D0174">
      <w:pPr>
        <w:widowControl/>
        <w:autoSpaceDE/>
        <w:autoSpaceDN/>
        <w:spacing w:before="100" w:beforeAutospacing="1" w:after="100" w:afterAutospacing="1"/>
        <w:ind w:firstLine="360"/>
        <w:jc w:val="both"/>
        <w:rPr>
          <w:rFonts w:ascii="Century Gothic" w:eastAsia="Times New Roman" w:hAnsi="Century Gothic" w:cs="Times New Roman"/>
          <w:szCs w:val="24"/>
          <w:lang w:val="es-MX" w:eastAsia="es-MX"/>
        </w:rPr>
      </w:pPr>
      <w:r>
        <w:rPr>
          <w:rFonts w:ascii="Century Gothic" w:eastAsia="Times New Roman" w:hAnsi="Century Gothic" w:cs="Times New Roman"/>
          <w:szCs w:val="24"/>
          <w:lang w:val="es-MX" w:eastAsia="es-MX"/>
        </w:rPr>
        <w:t xml:space="preserve">   </w:t>
      </w:r>
      <w:r w:rsidR="00F83D11">
        <w:rPr>
          <w:rFonts w:ascii="Century Gothic" w:eastAsia="Times New Roman" w:hAnsi="Century Gothic" w:cs="Times New Roman"/>
          <w:szCs w:val="24"/>
          <w:lang w:val="es-MX" w:eastAsia="es-MX"/>
        </w:rPr>
        <w:tab/>
      </w:r>
      <w:r w:rsidRPr="00444AF6">
        <w:rPr>
          <w:rFonts w:ascii="Century Gothic" w:eastAsia="Times New Roman" w:hAnsi="Century Gothic" w:cs="Times New Roman"/>
          <w:b/>
          <w:szCs w:val="24"/>
          <w:lang w:val="es-MX" w:eastAsia="es-MX"/>
        </w:rPr>
        <w:t xml:space="preserve"> </w:t>
      </w:r>
      <w:r w:rsidR="00444AF6">
        <w:rPr>
          <w:rFonts w:ascii="Century Gothic" w:eastAsia="Times New Roman" w:hAnsi="Century Gothic" w:cs="Times New Roman"/>
          <w:b/>
          <w:szCs w:val="24"/>
          <w:lang w:val="es-MX" w:eastAsia="es-MX"/>
        </w:rPr>
        <w:t xml:space="preserve">     </w:t>
      </w:r>
      <w:r w:rsidR="0033563B" w:rsidRPr="00444AF6">
        <w:rPr>
          <w:rFonts w:ascii="Century Gothic" w:eastAsia="Times New Roman" w:hAnsi="Century Gothic" w:cs="Times New Roman"/>
          <w:b/>
          <w:szCs w:val="24"/>
          <w:lang w:val="es-MX" w:eastAsia="es-MX"/>
        </w:rPr>
        <w:t>Atención</w:t>
      </w:r>
      <w:r w:rsidR="0033563B" w:rsidRPr="00396718">
        <w:rPr>
          <w:rFonts w:ascii="Century Gothic" w:eastAsia="Times New Roman" w:hAnsi="Century Gothic" w:cs="Times New Roman"/>
          <w:b/>
          <w:bCs/>
          <w:szCs w:val="24"/>
          <w:lang w:val="es-MX" w:eastAsia="es-MX"/>
        </w:rPr>
        <w:t xml:space="preserve"> ciudadana y recepción de solicitudes</w:t>
      </w:r>
    </w:p>
    <w:p w14:paraId="74DDA4FB" w14:textId="77777777" w:rsidR="00651B5B" w:rsidRPr="00CD714E" w:rsidRDefault="00651B5B" w:rsidP="00651B5B">
      <w:pPr>
        <w:widowControl/>
        <w:numPr>
          <w:ilvl w:val="0"/>
          <w:numId w:val="37"/>
        </w:numPr>
        <w:tabs>
          <w:tab w:val="num" w:pos="720"/>
        </w:tabs>
        <w:autoSpaceDE/>
        <w:autoSpaceDN/>
        <w:spacing w:before="100" w:beforeAutospacing="1" w:after="100" w:afterAutospacing="1"/>
        <w:rPr>
          <w:rFonts w:ascii="Century Gothic" w:eastAsia="Times New Roman" w:hAnsi="Century Gothic" w:cs="Times New Roman"/>
          <w:szCs w:val="24"/>
          <w:lang w:val="es-MX" w:eastAsia="es-MX"/>
        </w:rPr>
      </w:pPr>
      <w:r w:rsidRPr="00CD714E">
        <w:rPr>
          <w:rFonts w:ascii="Century Gothic" w:eastAsia="Times New Roman" w:hAnsi="Century Gothic" w:cs="Times New Roman"/>
          <w:szCs w:val="24"/>
          <w:lang w:val="es-MX" w:eastAsia="es-MX"/>
        </w:rPr>
        <w:t>Recibir, canalizar y dar seguimiento a las solicitudes, peticiones y quejas de los ciudadanos.</w:t>
      </w:r>
    </w:p>
    <w:p w14:paraId="760F349B" w14:textId="77777777" w:rsidR="00651B5B" w:rsidRPr="00CD714E" w:rsidRDefault="00651B5B" w:rsidP="00651B5B">
      <w:pPr>
        <w:widowControl/>
        <w:numPr>
          <w:ilvl w:val="0"/>
          <w:numId w:val="37"/>
        </w:numPr>
        <w:tabs>
          <w:tab w:val="num" w:pos="720"/>
        </w:tabs>
        <w:autoSpaceDE/>
        <w:autoSpaceDN/>
        <w:spacing w:before="100" w:beforeAutospacing="1" w:after="100" w:afterAutospacing="1"/>
        <w:rPr>
          <w:rFonts w:ascii="Century Gothic" w:eastAsia="Times New Roman" w:hAnsi="Century Gothic" w:cs="Times New Roman"/>
          <w:szCs w:val="24"/>
          <w:lang w:val="es-MX" w:eastAsia="es-MX"/>
        </w:rPr>
      </w:pPr>
      <w:r w:rsidRPr="00CD714E">
        <w:rPr>
          <w:rFonts w:ascii="Century Gothic" w:eastAsia="Times New Roman" w:hAnsi="Century Gothic" w:cs="Times New Roman"/>
          <w:szCs w:val="24"/>
          <w:lang w:val="es-MX" w:eastAsia="es-MX"/>
        </w:rPr>
        <w:t>Coordinar los programas de atención y contacto directo del Presidente Municipal con la población.</w:t>
      </w:r>
    </w:p>
    <w:p w14:paraId="40620F3A" w14:textId="77777777" w:rsidR="0033563B" w:rsidRPr="00651B5B" w:rsidRDefault="0033563B" w:rsidP="00651B5B">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0CEEF3B9" w14:textId="77777777" w:rsidR="00651B5B" w:rsidRPr="00CD714E" w:rsidRDefault="00651B5B" w:rsidP="00651B5B">
      <w:pPr>
        <w:widowControl/>
        <w:autoSpaceDE/>
        <w:autoSpaceDN/>
        <w:spacing w:before="100" w:beforeAutospacing="1" w:after="100" w:afterAutospacing="1"/>
        <w:rPr>
          <w:rFonts w:ascii="Century Gothic" w:eastAsia="Times New Roman" w:hAnsi="Century Gothic" w:cs="Times New Roman"/>
          <w:b/>
          <w:bCs/>
          <w:szCs w:val="24"/>
          <w:lang w:val="es-MX" w:eastAsia="es-MX"/>
        </w:rPr>
      </w:pPr>
      <w:r>
        <w:rPr>
          <w:rFonts w:ascii="Century Gothic" w:eastAsia="Times New Roman" w:hAnsi="Century Gothic" w:cs="Times New Roman"/>
          <w:b/>
          <w:bCs/>
          <w:szCs w:val="24"/>
          <w:lang w:val="es-MX" w:eastAsia="es-MX"/>
        </w:rPr>
        <w:t xml:space="preserve">                 </w:t>
      </w:r>
      <w:r w:rsidRPr="00CD714E">
        <w:rPr>
          <w:rFonts w:ascii="Century Gothic" w:eastAsia="Times New Roman" w:hAnsi="Century Gothic" w:cs="Times New Roman"/>
          <w:b/>
          <w:bCs/>
          <w:szCs w:val="24"/>
          <w:lang w:val="es-MX" w:eastAsia="es-MX"/>
        </w:rPr>
        <w:t>Gestión y control documental</w:t>
      </w:r>
    </w:p>
    <w:p w14:paraId="4608B6E8" w14:textId="77777777" w:rsidR="00651B5B" w:rsidRPr="00CD714E" w:rsidRDefault="00651B5B" w:rsidP="00651B5B">
      <w:pPr>
        <w:widowControl/>
        <w:numPr>
          <w:ilvl w:val="0"/>
          <w:numId w:val="40"/>
        </w:numPr>
        <w:tabs>
          <w:tab w:val="num" w:pos="720"/>
        </w:tabs>
        <w:autoSpaceDE/>
        <w:autoSpaceDN/>
        <w:spacing w:before="100" w:beforeAutospacing="1" w:after="100" w:afterAutospacing="1"/>
        <w:rPr>
          <w:rFonts w:ascii="Century Gothic" w:eastAsia="Times New Roman" w:hAnsi="Century Gothic" w:cs="Times New Roman"/>
          <w:szCs w:val="24"/>
          <w:lang w:val="es-MX" w:eastAsia="es-MX"/>
        </w:rPr>
      </w:pPr>
      <w:r w:rsidRPr="00CD714E">
        <w:rPr>
          <w:rFonts w:ascii="Century Gothic" w:eastAsia="Times New Roman" w:hAnsi="Century Gothic" w:cs="Times New Roman"/>
          <w:szCs w:val="24"/>
          <w:lang w:val="es-MX" w:eastAsia="es-MX"/>
        </w:rPr>
        <w:t>Recibir, tramitar y archivar los documentos oficiales dirigidos a la Presidencia.</w:t>
      </w:r>
    </w:p>
    <w:p w14:paraId="575DACAF" w14:textId="77777777" w:rsidR="00651B5B" w:rsidRPr="00CD714E" w:rsidRDefault="00651B5B" w:rsidP="00651B5B">
      <w:pPr>
        <w:widowControl/>
        <w:numPr>
          <w:ilvl w:val="0"/>
          <w:numId w:val="40"/>
        </w:numPr>
        <w:tabs>
          <w:tab w:val="num" w:pos="720"/>
        </w:tabs>
        <w:autoSpaceDE/>
        <w:autoSpaceDN/>
        <w:spacing w:before="100" w:beforeAutospacing="1" w:after="100" w:afterAutospacing="1"/>
        <w:rPr>
          <w:rFonts w:ascii="Century Gothic" w:eastAsia="Times New Roman" w:hAnsi="Century Gothic" w:cs="Times New Roman"/>
          <w:szCs w:val="24"/>
          <w:lang w:val="es-MX" w:eastAsia="es-MX"/>
        </w:rPr>
      </w:pPr>
      <w:r w:rsidRPr="00CD714E">
        <w:rPr>
          <w:rFonts w:ascii="Century Gothic" w:eastAsia="Times New Roman" w:hAnsi="Century Gothic" w:cs="Times New Roman"/>
          <w:szCs w:val="24"/>
          <w:lang w:val="es-MX" w:eastAsia="es-MX"/>
        </w:rPr>
        <w:t>Elaborar oficios, acuerdos y comunicaciones oficiales del Presidente.</w:t>
      </w:r>
    </w:p>
    <w:p w14:paraId="3FB69D93" w14:textId="77777777" w:rsidR="00544941" w:rsidRDefault="00544941"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5BC7EEBC" w14:textId="77777777" w:rsidR="00544941" w:rsidRDefault="00544941"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201E9670" w14:textId="77777777" w:rsidR="00544941" w:rsidRDefault="00544941"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507E0EFE" w14:textId="77777777" w:rsidR="00544941" w:rsidRDefault="00544941"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0F120AFB" w14:textId="77777777" w:rsidR="00544941" w:rsidRDefault="00544941"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423BF774" w14:textId="77777777" w:rsidR="00544941" w:rsidRDefault="00544941"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119106CB" w14:textId="77777777" w:rsidR="00544941" w:rsidRDefault="007200AC"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r>
        <w:rPr>
          <w:noProof/>
          <w:sz w:val="20"/>
          <w:lang w:val="es-MX" w:eastAsia="es-MX"/>
        </w:rPr>
        <w:lastRenderedPageBreak/>
        <mc:AlternateContent>
          <mc:Choice Requires="wps">
            <w:drawing>
              <wp:anchor distT="0" distB="0" distL="114300" distR="114300" simplePos="0" relativeHeight="487607296" behindDoc="0" locked="0" layoutInCell="1" allowOverlap="1" wp14:anchorId="1EFCD997" wp14:editId="6534376A">
                <wp:simplePos x="0" y="0"/>
                <wp:positionH relativeFrom="margin">
                  <wp:align>center</wp:align>
                </wp:positionH>
                <wp:positionV relativeFrom="margin">
                  <wp:posOffset>344170</wp:posOffset>
                </wp:positionV>
                <wp:extent cx="5581015" cy="430530"/>
                <wp:effectExtent l="0" t="0" r="38735" b="64770"/>
                <wp:wrapSquare wrapText="bothSides"/>
                <wp:docPr id="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015" cy="43053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2C56347A" w14:textId="77777777" w:rsidR="00544941" w:rsidRPr="0033563B" w:rsidRDefault="00544941" w:rsidP="00544941">
                            <w:pPr>
                              <w:spacing w:before="1"/>
                              <w:ind w:left="2065" w:right="2060"/>
                              <w:jc w:val="both"/>
                              <w:rPr>
                                <w:sz w:val="24"/>
                              </w:rPr>
                            </w:pPr>
                            <w:r w:rsidRPr="0033563B">
                              <w:rPr>
                                <w:rFonts w:ascii="Century Gothic" w:hAnsi="Century Gothic"/>
                                <w:b/>
                                <w:w w:val="95"/>
                                <w:sz w:val="24"/>
                              </w:rPr>
                              <w:br/>
                              <w:t>FACULTADES</w:t>
                            </w:r>
                            <w:r w:rsidRPr="0033563B">
                              <w:rPr>
                                <w:rFonts w:ascii="Century Gothic" w:hAnsi="Century Gothic"/>
                                <w:b/>
                                <w:spacing w:val="18"/>
                                <w:w w:val="95"/>
                                <w:sz w:val="24"/>
                              </w:rPr>
                              <w:t xml:space="preserve"> </w:t>
                            </w:r>
                            <w:r>
                              <w:rPr>
                                <w:rFonts w:ascii="Century Gothic" w:hAnsi="Century Gothic"/>
                                <w:b/>
                                <w:w w:val="95"/>
                                <w:sz w:val="24"/>
                              </w:rPr>
                              <w:t>DE SECRETARIA PARTICULAR 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61748" id="_x0000_s1032" type="#_x0000_t202" style="position:absolute;margin-left:0;margin-top:27.1pt;width:439.45pt;height:33.9pt;z-index:48760729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" fillcolor="white [3201]" strokecolor="#92cddc [1944]" strokeweight="1pt">
                <v:fill color2="#b6dde8 [1304]" focus="100%" type="gradient"/>
                <v:shadow on="t" color="#205867 [1608]" opacity=".5" offset="1pt"/>
                <v:textbox inset="0,0,0,0">
                  <w:txbxContent>
                    <w:p w:rsidR="00544941" w:rsidRPr="0033563B" w:rsidRDefault="00544941" w:rsidP="00544941">
                      <w:pPr>
                        <w:spacing w:before="1"/>
                        <w:ind w:left="2065" w:right="2060"/>
                        <w:jc w:val="both"/>
                        <w:rPr>
                          <w:sz w:val="24"/>
                        </w:rPr>
                      </w:pPr>
                      <w:r w:rsidRPr="0033563B">
                        <w:rPr>
                          <w:rFonts w:ascii="Century Gothic" w:hAnsi="Century Gothic"/>
                          <w:b/>
                          <w:w w:val="95"/>
                          <w:sz w:val="24"/>
                        </w:rPr>
                        <w:br/>
                        <w:t>FACULTADES</w:t>
                      </w:r>
                      <w:r w:rsidRPr="0033563B">
                        <w:rPr>
                          <w:rFonts w:ascii="Century Gothic" w:hAnsi="Century Gothic"/>
                          <w:b/>
                          <w:spacing w:val="18"/>
                          <w:w w:val="95"/>
                          <w:sz w:val="24"/>
                        </w:rPr>
                        <w:t xml:space="preserve"> </w:t>
                      </w:r>
                      <w:r>
                        <w:rPr>
                          <w:rFonts w:ascii="Century Gothic" w:hAnsi="Century Gothic"/>
                          <w:b/>
                          <w:w w:val="95"/>
                          <w:sz w:val="24"/>
                        </w:rPr>
                        <w:t>DE SECRETARIA PARTICULAR B</w:t>
                      </w:r>
                    </w:p>
                  </w:txbxContent>
                </v:textbox>
                <w10:wrap type="square" anchorx="margin" anchory="margin"/>
              </v:shape>
            </w:pict>
          </mc:Fallback>
        </mc:AlternateContent>
      </w:r>
    </w:p>
    <w:p w14:paraId="03BE5192" w14:textId="77777777" w:rsidR="00544941" w:rsidRDefault="00544941"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374C0DE1" w14:textId="77777777" w:rsidR="00CD714E" w:rsidRPr="00CD714E" w:rsidRDefault="00CD714E" w:rsidP="00651B5B">
      <w:pPr>
        <w:widowControl/>
        <w:autoSpaceDE/>
        <w:autoSpaceDN/>
        <w:spacing w:before="100" w:beforeAutospacing="1" w:after="100" w:afterAutospacing="1"/>
        <w:jc w:val="both"/>
        <w:rPr>
          <w:rFonts w:ascii="Century Gothic" w:eastAsia="Times New Roman" w:hAnsi="Century Gothic" w:cs="Times New Roman"/>
          <w:b/>
          <w:bCs/>
          <w:szCs w:val="24"/>
          <w:lang w:val="es-MX" w:eastAsia="es-MX"/>
        </w:rPr>
      </w:pPr>
      <w:r w:rsidRPr="00CD714E">
        <w:rPr>
          <w:rFonts w:ascii="Century Gothic" w:eastAsia="Times New Roman" w:hAnsi="Century Gothic" w:cs="Times New Roman"/>
          <w:b/>
          <w:bCs/>
          <w:szCs w:val="24"/>
          <w:lang w:val="es-MX" w:eastAsia="es-MX"/>
        </w:rPr>
        <w:t xml:space="preserve"> Coordinación administrativa</w:t>
      </w:r>
    </w:p>
    <w:p w14:paraId="7BBD4148" w14:textId="77777777" w:rsidR="00CD714E" w:rsidRPr="00CD714E" w:rsidRDefault="00CD714E" w:rsidP="00651B5B">
      <w:pPr>
        <w:widowControl/>
        <w:numPr>
          <w:ilvl w:val="0"/>
          <w:numId w:val="36"/>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CD714E">
        <w:rPr>
          <w:rFonts w:ascii="Century Gothic" w:eastAsia="Times New Roman" w:hAnsi="Century Gothic" w:cs="Times New Roman"/>
          <w:szCs w:val="24"/>
          <w:lang w:val="es-MX" w:eastAsia="es-MX"/>
        </w:rPr>
        <w:t>Supervisar que las dependencias municipales cumplan las instrucciones del Presidente.</w:t>
      </w:r>
    </w:p>
    <w:p w14:paraId="267E717A" w14:textId="77777777" w:rsidR="00CD714E" w:rsidRPr="00CD714E" w:rsidRDefault="00CD714E" w:rsidP="00651B5B">
      <w:pPr>
        <w:widowControl/>
        <w:numPr>
          <w:ilvl w:val="0"/>
          <w:numId w:val="36"/>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CD714E">
        <w:rPr>
          <w:rFonts w:ascii="Century Gothic" w:eastAsia="Times New Roman" w:hAnsi="Century Gothic" w:cs="Times New Roman"/>
          <w:szCs w:val="24"/>
          <w:lang w:val="es-MX" w:eastAsia="es-MX"/>
        </w:rPr>
        <w:t>Dar seguimiento a los acuerdos, oficios y disposiciones emanadas de la Presidencia Municipal.</w:t>
      </w:r>
    </w:p>
    <w:p w14:paraId="5BD414C9" w14:textId="77777777" w:rsidR="00CD714E" w:rsidRPr="00CD714E" w:rsidRDefault="00CD714E" w:rsidP="00651B5B">
      <w:pPr>
        <w:widowControl/>
        <w:numPr>
          <w:ilvl w:val="0"/>
          <w:numId w:val="36"/>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CD714E">
        <w:rPr>
          <w:rFonts w:ascii="Century Gothic" w:eastAsia="Times New Roman" w:hAnsi="Century Gothic" w:cs="Times New Roman"/>
          <w:szCs w:val="24"/>
          <w:lang w:val="es-MX" w:eastAsia="es-MX"/>
        </w:rPr>
        <w:t>Mantener comunicación constante con los directores de área y jefes de departamento.</w:t>
      </w:r>
    </w:p>
    <w:p w14:paraId="722E3716" w14:textId="77777777" w:rsidR="00CD714E" w:rsidRPr="00CD714E" w:rsidRDefault="00CD714E" w:rsidP="00651B5B">
      <w:pPr>
        <w:widowControl/>
        <w:autoSpaceDE/>
        <w:autoSpaceDN/>
        <w:spacing w:before="100" w:beforeAutospacing="1" w:after="100" w:afterAutospacing="1"/>
        <w:jc w:val="both"/>
        <w:rPr>
          <w:rFonts w:ascii="Century Gothic" w:eastAsia="Times New Roman" w:hAnsi="Century Gothic" w:cs="Times New Roman"/>
          <w:b/>
          <w:bCs/>
          <w:szCs w:val="24"/>
          <w:lang w:val="es-MX" w:eastAsia="es-MX"/>
        </w:rPr>
      </w:pPr>
      <w:r w:rsidRPr="00CD714E">
        <w:rPr>
          <w:rFonts w:ascii="Century Gothic" w:eastAsia="Times New Roman" w:hAnsi="Century Gothic" w:cs="Times New Roman"/>
          <w:b/>
          <w:bCs/>
          <w:szCs w:val="24"/>
          <w:lang w:val="es-MX" w:eastAsia="es-MX"/>
        </w:rPr>
        <w:t>Relaciones institucionales y protocolo</w:t>
      </w:r>
    </w:p>
    <w:p w14:paraId="72043F8D" w14:textId="77777777" w:rsidR="00CD714E" w:rsidRPr="00CD714E" w:rsidRDefault="00CD714E" w:rsidP="00651B5B">
      <w:pPr>
        <w:widowControl/>
        <w:numPr>
          <w:ilvl w:val="0"/>
          <w:numId w:val="38"/>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CD714E">
        <w:rPr>
          <w:rFonts w:ascii="Century Gothic" w:eastAsia="Times New Roman" w:hAnsi="Century Gothic" w:cs="Times New Roman"/>
          <w:szCs w:val="24"/>
          <w:lang w:val="es-MX" w:eastAsia="es-MX"/>
        </w:rPr>
        <w:t>Organizar y coordinar los actos oficiales, ceremonias cívicas y eventos públicos del Ayuntamiento.</w:t>
      </w:r>
    </w:p>
    <w:p w14:paraId="2806E81B" w14:textId="77777777" w:rsidR="00CD714E" w:rsidRPr="00CD714E" w:rsidRDefault="00CD714E" w:rsidP="00651B5B">
      <w:pPr>
        <w:widowControl/>
        <w:numPr>
          <w:ilvl w:val="0"/>
          <w:numId w:val="38"/>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CD714E">
        <w:rPr>
          <w:rFonts w:ascii="Century Gothic" w:eastAsia="Times New Roman" w:hAnsi="Century Gothic" w:cs="Times New Roman"/>
          <w:szCs w:val="24"/>
          <w:lang w:val="es-MX" w:eastAsia="es-MX"/>
        </w:rPr>
        <w:t>Atender las visitas de funcionarios, delegaciones y representantes de otros niveles de gobierno.</w:t>
      </w:r>
    </w:p>
    <w:p w14:paraId="2C030C3B" w14:textId="77777777" w:rsidR="00CD714E" w:rsidRPr="00CD714E" w:rsidRDefault="00CD714E" w:rsidP="00651B5B">
      <w:pPr>
        <w:widowControl/>
        <w:numPr>
          <w:ilvl w:val="0"/>
          <w:numId w:val="38"/>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CD714E">
        <w:rPr>
          <w:rFonts w:ascii="Century Gothic" w:eastAsia="Times New Roman" w:hAnsi="Century Gothic" w:cs="Times New Roman"/>
          <w:szCs w:val="24"/>
          <w:lang w:val="es-MX" w:eastAsia="es-MX"/>
        </w:rPr>
        <w:t>Manejar las relaciones públicas de la Presidencia Municipal.</w:t>
      </w:r>
    </w:p>
    <w:p w14:paraId="0BF904A9" w14:textId="77777777" w:rsidR="00CD714E" w:rsidRPr="00CD714E" w:rsidRDefault="00CD714E" w:rsidP="00651B5B">
      <w:pPr>
        <w:widowControl/>
        <w:autoSpaceDE/>
        <w:autoSpaceDN/>
        <w:spacing w:before="100" w:beforeAutospacing="1" w:after="100" w:afterAutospacing="1"/>
        <w:jc w:val="both"/>
        <w:rPr>
          <w:rFonts w:ascii="Century Gothic" w:eastAsia="Times New Roman" w:hAnsi="Century Gothic" w:cs="Times New Roman"/>
          <w:b/>
          <w:bCs/>
          <w:szCs w:val="24"/>
          <w:lang w:val="es-MX" w:eastAsia="es-MX"/>
        </w:rPr>
      </w:pPr>
      <w:r w:rsidRPr="00CD714E">
        <w:rPr>
          <w:rFonts w:ascii="Century Gothic" w:eastAsia="Times New Roman" w:hAnsi="Century Gothic" w:cs="Times New Roman"/>
          <w:b/>
          <w:bCs/>
          <w:szCs w:val="24"/>
          <w:lang w:val="es-MX" w:eastAsia="es-MX"/>
        </w:rPr>
        <w:t>Comunicación y difusión</w:t>
      </w:r>
    </w:p>
    <w:p w14:paraId="6B3476F9" w14:textId="77777777" w:rsidR="00CD714E" w:rsidRPr="00CD714E" w:rsidRDefault="00CD714E" w:rsidP="00651B5B">
      <w:pPr>
        <w:widowControl/>
        <w:numPr>
          <w:ilvl w:val="0"/>
          <w:numId w:val="39"/>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CD714E">
        <w:rPr>
          <w:rFonts w:ascii="Century Gothic" w:eastAsia="Times New Roman" w:hAnsi="Century Gothic" w:cs="Times New Roman"/>
          <w:szCs w:val="24"/>
          <w:lang w:val="es-MX" w:eastAsia="es-MX"/>
        </w:rPr>
        <w:t>Coordinar la difusión de las actividades y programas del Presidente Municipal.</w:t>
      </w:r>
    </w:p>
    <w:p w14:paraId="56C51568" w14:textId="77777777" w:rsidR="00CD714E" w:rsidRPr="00CD714E" w:rsidRDefault="00CD714E" w:rsidP="00651B5B">
      <w:pPr>
        <w:widowControl/>
        <w:numPr>
          <w:ilvl w:val="0"/>
          <w:numId w:val="39"/>
        </w:numPr>
        <w:autoSpaceDE/>
        <w:autoSpaceDN/>
        <w:spacing w:before="100" w:beforeAutospacing="1" w:after="100" w:afterAutospacing="1"/>
        <w:jc w:val="both"/>
        <w:rPr>
          <w:rFonts w:ascii="Century Gothic" w:eastAsia="Times New Roman" w:hAnsi="Century Gothic" w:cs="Times New Roman"/>
          <w:szCs w:val="24"/>
          <w:lang w:val="es-MX" w:eastAsia="es-MX"/>
        </w:rPr>
      </w:pPr>
      <w:r w:rsidRPr="00CD714E">
        <w:rPr>
          <w:rFonts w:ascii="Century Gothic" w:eastAsia="Times New Roman" w:hAnsi="Century Gothic" w:cs="Times New Roman"/>
          <w:szCs w:val="24"/>
          <w:lang w:val="es-MX" w:eastAsia="es-MX"/>
        </w:rPr>
        <w:t>Supervisar la imagen institucional y el manejo de medios de comunicación del Ayuntamiento.</w:t>
      </w:r>
    </w:p>
    <w:p w14:paraId="61D326CC" w14:textId="77777777" w:rsidR="001F50F3" w:rsidRPr="001F50F3" w:rsidRDefault="00CD714E" w:rsidP="001F50F3">
      <w:pPr>
        <w:widowControl/>
        <w:autoSpaceDE/>
        <w:autoSpaceDN/>
        <w:spacing w:before="100" w:beforeAutospacing="1" w:after="100" w:afterAutospacing="1"/>
        <w:rPr>
          <w:rFonts w:ascii="Century Gothic" w:eastAsia="Times New Roman" w:hAnsi="Century Gothic" w:cs="Times New Roman"/>
          <w:b/>
          <w:bCs/>
          <w:szCs w:val="24"/>
          <w:lang w:val="es-MX" w:eastAsia="es-MX"/>
        </w:rPr>
      </w:pPr>
      <w:r>
        <w:rPr>
          <w:rFonts w:ascii="Century Gothic" w:eastAsia="Times New Roman" w:hAnsi="Century Gothic" w:cs="Times New Roman"/>
          <w:szCs w:val="24"/>
          <w:lang w:val="es-MX" w:eastAsia="es-MX"/>
        </w:rPr>
        <w:br/>
      </w:r>
      <w:r w:rsidR="001F50F3" w:rsidRPr="001F50F3">
        <w:rPr>
          <w:rFonts w:ascii="Century Gothic" w:eastAsia="Times New Roman" w:hAnsi="Century Gothic" w:cs="Times New Roman"/>
          <w:b/>
          <w:bCs/>
          <w:szCs w:val="24"/>
          <w:lang w:val="es-MX" w:eastAsia="es-MX"/>
        </w:rPr>
        <w:t>Artículo 169.-</w:t>
      </w:r>
    </w:p>
    <w:p w14:paraId="7C844F26" w14:textId="77777777" w:rsidR="001F50F3" w:rsidRPr="001F50F3" w:rsidRDefault="001F50F3" w:rsidP="001F50F3">
      <w:pPr>
        <w:widowControl/>
        <w:autoSpaceDE/>
        <w:autoSpaceDN/>
        <w:spacing w:before="100" w:beforeAutospacing="1" w:after="100" w:afterAutospacing="1"/>
        <w:rPr>
          <w:rFonts w:ascii="Century Gothic" w:eastAsia="Times New Roman" w:hAnsi="Century Gothic" w:cs="Times New Roman"/>
          <w:szCs w:val="24"/>
          <w:lang w:val="es-MX" w:eastAsia="es-MX"/>
        </w:rPr>
      </w:pPr>
      <w:r w:rsidRPr="001F50F3">
        <w:rPr>
          <w:rFonts w:ascii="Century Gothic" w:eastAsia="Times New Roman" w:hAnsi="Century Gothic" w:cs="Times New Roman"/>
          <w:szCs w:val="24"/>
          <w:lang w:val="es-MX" w:eastAsia="es-MX"/>
        </w:rPr>
        <w:t>La Secretaría Técnica estará a cargo de un Titular denominado Secretario Técnico, que tendrá entre otras las siguientes atribuciones:</w:t>
      </w:r>
    </w:p>
    <w:p w14:paraId="7ADD6C59" w14:textId="77777777" w:rsidR="001F50F3" w:rsidRPr="001F50F3" w:rsidRDefault="001F50F3" w:rsidP="001F50F3">
      <w:pPr>
        <w:widowControl/>
        <w:autoSpaceDE/>
        <w:autoSpaceDN/>
        <w:spacing w:before="100" w:beforeAutospacing="1" w:after="100" w:afterAutospacing="1"/>
        <w:rPr>
          <w:rFonts w:ascii="Century Gothic" w:eastAsia="Times New Roman" w:hAnsi="Century Gothic" w:cs="Times New Roman"/>
          <w:szCs w:val="24"/>
          <w:lang w:val="es-MX" w:eastAsia="es-MX"/>
        </w:rPr>
      </w:pPr>
      <w:r w:rsidRPr="001F50F3">
        <w:rPr>
          <w:rFonts w:ascii="Century Gothic" w:eastAsia="Times New Roman" w:hAnsi="Century Gothic" w:cs="Times New Roman"/>
          <w:b/>
          <w:bCs/>
          <w:szCs w:val="24"/>
          <w:lang w:val="es-MX" w:eastAsia="es-MX"/>
        </w:rPr>
        <w:t>I.</w:t>
      </w:r>
      <w:r w:rsidRPr="001F50F3">
        <w:rPr>
          <w:rFonts w:ascii="Century Gothic" w:eastAsia="Times New Roman" w:hAnsi="Century Gothic" w:cs="Times New Roman"/>
          <w:szCs w:val="24"/>
          <w:lang w:val="es-MX" w:eastAsia="es-MX"/>
        </w:rPr>
        <w:t xml:space="preserve"> Identificar, analizar y proponer asuntos para la agenda política y de gestión gubernamental, sobre temas relevantes que deban ser considerados por el Presidente Municipal.</w:t>
      </w:r>
    </w:p>
    <w:p w14:paraId="1B9282CD" w14:textId="77777777" w:rsidR="001F50F3" w:rsidRPr="001F50F3" w:rsidRDefault="001F50F3" w:rsidP="001F50F3">
      <w:pPr>
        <w:widowControl/>
        <w:autoSpaceDE/>
        <w:autoSpaceDN/>
        <w:spacing w:before="100" w:beforeAutospacing="1" w:after="100" w:afterAutospacing="1"/>
        <w:rPr>
          <w:rFonts w:ascii="Century Gothic" w:eastAsia="Times New Roman" w:hAnsi="Century Gothic" w:cs="Times New Roman"/>
          <w:szCs w:val="24"/>
          <w:lang w:val="es-MX" w:eastAsia="es-MX"/>
        </w:rPr>
      </w:pPr>
      <w:r w:rsidRPr="001F50F3">
        <w:rPr>
          <w:rFonts w:ascii="Century Gothic" w:eastAsia="Times New Roman" w:hAnsi="Century Gothic" w:cs="Times New Roman"/>
          <w:b/>
          <w:bCs/>
          <w:szCs w:val="24"/>
          <w:lang w:val="es-MX" w:eastAsia="es-MX"/>
        </w:rPr>
        <w:t>II.</w:t>
      </w:r>
      <w:r w:rsidRPr="001F50F3">
        <w:rPr>
          <w:rFonts w:ascii="Century Gothic" w:eastAsia="Times New Roman" w:hAnsi="Century Gothic" w:cs="Times New Roman"/>
          <w:szCs w:val="24"/>
          <w:lang w:val="es-MX" w:eastAsia="es-MX"/>
        </w:rPr>
        <w:t xml:space="preserve"> Dar seguimiento a los acuerdos tomados en las Reuniones de Gabinete.</w:t>
      </w:r>
    </w:p>
    <w:p w14:paraId="5EB0BEAC" w14:textId="77777777" w:rsidR="001F50F3" w:rsidRPr="001F50F3" w:rsidRDefault="001F50F3" w:rsidP="001F50F3">
      <w:pPr>
        <w:widowControl/>
        <w:autoSpaceDE/>
        <w:autoSpaceDN/>
        <w:spacing w:before="100" w:beforeAutospacing="1" w:after="100" w:afterAutospacing="1"/>
        <w:rPr>
          <w:rFonts w:ascii="Century Gothic" w:eastAsia="Times New Roman" w:hAnsi="Century Gothic" w:cs="Times New Roman"/>
          <w:szCs w:val="24"/>
          <w:lang w:val="es-MX" w:eastAsia="es-MX"/>
        </w:rPr>
      </w:pPr>
      <w:r w:rsidRPr="001F50F3">
        <w:rPr>
          <w:rFonts w:ascii="Century Gothic" w:eastAsia="Times New Roman" w:hAnsi="Century Gothic" w:cs="Times New Roman"/>
          <w:b/>
          <w:bCs/>
          <w:szCs w:val="24"/>
          <w:lang w:val="es-MX" w:eastAsia="es-MX"/>
        </w:rPr>
        <w:t>III.</w:t>
      </w:r>
      <w:r w:rsidRPr="001F50F3">
        <w:rPr>
          <w:rFonts w:ascii="Century Gothic" w:eastAsia="Times New Roman" w:hAnsi="Century Gothic" w:cs="Times New Roman"/>
          <w:szCs w:val="24"/>
          <w:lang w:val="es-MX" w:eastAsia="es-MX"/>
        </w:rPr>
        <w:t xml:space="preserve"> Mantener informado al Presidente Municipal respecto del estado que guarda el cumplimiento de los acuerdos institucionales, instruidos a las diferentes entidades, dependencias y organismos.</w:t>
      </w:r>
    </w:p>
    <w:p w14:paraId="3D8FC246" w14:textId="77777777" w:rsidR="001F50F3" w:rsidRPr="001F50F3" w:rsidRDefault="001F50F3" w:rsidP="001F50F3">
      <w:pPr>
        <w:widowControl/>
        <w:autoSpaceDE/>
        <w:autoSpaceDN/>
        <w:spacing w:before="100" w:beforeAutospacing="1" w:after="100" w:afterAutospacing="1"/>
        <w:rPr>
          <w:rFonts w:ascii="Century Gothic" w:eastAsia="Times New Roman" w:hAnsi="Century Gothic" w:cs="Times New Roman"/>
          <w:szCs w:val="24"/>
          <w:lang w:val="es-MX" w:eastAsia="es-MX"/>
        </w:rPr>
      </w:pPr>
      <w:r w:rsidRPr="001F50F3">
        <w:rPr>
          <w:rFonts w:ascii="Century Gothic" w:eastAsia="Times New Roman" w:hAnsi="Century Gothic" w:cs="Times New Roman"/>
          <w:b/>
          <w:bCs/>
          <w:szCs w:val="24"/>
          <w:lang w:val="es-MX" w:eastAsia="es-MX"/>
        </w:rPr>
        <w:t>IV.</w:t>
      </w:r>
      <w:r w:rsidRPr="001F50F3">
        <w:rPr>
          <w:rFonts w:ascii="Century Gothic" w:eastAsia="Times New Roman" w:hAnsi="Century Gothic" w:cs="Times New Roman"/>
          <w:szCs w:val="24"/>
          <w:lang w:val="es-MX" w:eastAsia="es-MX"/>
        </w:rPr>
        <w:t xml:space="preserve"> Coadyuvar con la Oficial Mayor Administrativa en la formulación, expedición y actualización de los manuales de organización y procedimientos de las dependencias integrantes de la estructura orgánica municipal.</w:t>
      </w:r>
    </w:p>
    <w:p w14:paraId="4F1CBF96" w14:textId="77777777" w:rsidR="001F50F3" w:rsidRPr="001F50F3" w:rsidRDefault="001F50F3" w:rsidP="001F50F3">
      <w:pPr>
        <w:widowControl/>
        <w:autoSpaceDE/>
        <w:autoSpaceDN/>
        <w:spacing w:before="100" w:beforeAutospacing="1" w:after="100" w:afterAutospacing="1"/>
        <w:rPr>
          <w:rFonts w:ascii="Century Gothic" w:eastAsia="Times New Roman" w:hAnsi="Century Gothic" w:cs="Times New Roman"/>
          <w:szCs w:val="24"/>
          <w:lang w:val="es-MX" w:eastAsia="es-MX"/>
        </w:rPr>
      </w:pPr>
      <w:r w:rsidRPr="001F50F3">
        <w:rPr>
          <w:rFonts w:ascii="Century Gothic" w:eastAsia="Times New Roman" w:hAnsi="Century Gothic" w:cs="Times New Roman"/>
          <w:b/>
          <w:bCs/>
          <w:szCs w:val="24"/>
          <w:lang w:val="es-MX" w:eastAsia="es-MX"/>
        </w:rPr>
        <w:lastRenderedPageBreak/>
        <w:t>V.</w:t>
      </w:r>
      <w:r w:rsidRPr="001F50F3">
        <w:rPr>
          <w:rFonts w:ascii="Century Gothic" w:eastAsia="Times New Roman" w:hAnsi="Century Gothic" w:cs="Times New Roman"/>
          <w:szCs w:val="24"/>
          <w:lang w:val="es-MX" w:eastAsia="es-MX"/>
        </w:rPr>
        <w:t xml:space="preserve"> Auxiliar en su caso en la evaluación y seguimiento de los objetivos y metas del Plan de Desarrollo Municipal y los programas que de él deriven, vigilando su cumplimiento.</w:t>
      </w:r>
    </w:p>
    <w:p w14:paraId="1CEEB443" w14:textId="77777777" w:rsidR="001F50F3" w:rsidRPr="001F50F3" w:rsidRDefault="001F50F3" w:rsidP="001F50F3">
      <w:pPr>
        <w:widowControl/>
        <w:autoSpaceDE/>
        <w:autoSpaceDN/>
        <w:spacing w:before="100" w:beforeAutospacing="1" w:after="100" w:afterAutospacing="1"/>
        <w:rPr>
          <w:rFonts w:ascii="Century Gothic" w:eastAsia="Times New Roman" w:hAnsi="Century Gothic" w:cs="Times New Roman"/>
          <w:szCs w:val="24"/>
          <w:lang w:val="es-MX" w:eastAsia="es-MX"/>
        </w:rPr>
      </w:pPr>
      <w:r w:rsidRPr="001F50F3">
        <w:rPr>
          <w:rFonts w:ascii="Century Gothic" w:eastAsia="Times New Roman" w:hAnsi="Century Gothic" w:cs="Times New Roman"/>
          <w:b/>
          <w:bCs/>
          <w:szCs w:val="24"/>
          <w:lang w:val="es-MX" w:eastAsia="es-MX"/>
        </w:rPr>
        <w:t>VI.</w:t>
      </w:r>
      <w:r w:rsidRPr="001F50F3">
        <w:rPr>
          <w:rFonts w:ascii="Century Gothic" w:eastAsia="Times New Roman" w:hAnsi="Century Gothic" w:cs="Times New Roman"/>
          <w:szCs w:val="24"/>
          <w:lang w:val="es-MX" w:eastAsia="es-MX"/>
        </w:rPr>
        <w:t xml:space="preserve"> Ejecutar estudios específicos cuya finalidad sea modernizar y profesionalizar la administración pública.</w:t>
      </w:r>
    </w:p>
    <w:p w14:paraId="0C862EDB" w14:textId="77777777" w:rsidR="001F50F3" w:rsidRPr="001F50F3" w:rsidRDefault="001F50F3" w:rsidP="001F50F3">
      <w:pPr>
        <w:widowControl/>
        <w:autoSpaceDE/>
        <w:autoSpaceDN/>
        <w:spacing w:before="100" w:beforeAutospacing="1" w:after="100" w:afterAutospacing="1"/>
        <w:rPr>
          <w:rFonts w:ascii="Century Gothic" w:eastAsia="Times New Roman" w:hAnsi="Century Gothic" w:cs="Times New Roman"/>
          <w:szCs w:val="24"/>
          <w:lang w:val="es-MX" w:eastAsia="es-MX"/>
        </w:rPr>
      </w:pPr>
      <w:r w:rsidRPr="001F50F3">
        <w:rPr>
          <w:rFonts w:ascii="Century Gothic" w:eastAsia="Times New Roman" w:hAnsi="Century Gothic" w:cs="Times New Roman"/>
          <w:b/>
          <w:bCs/>
          <w:szCs w:val="24"/>
          <w:lang w:val="es-MX" w:eastAsia="es-MX"/>
        </w:rPr>
        <w:t>VII.</w:t>
      </w:r>
      <w:r w:rsidRPr="001F50F3">
        <w:rPr>
          <w:rFonts w:ascii="Century Gothic" w:eastAsia="Times New Roman" w:hAnsi="Century Gothic" w:cs="Times New Roman"/>
          <w:szCs w:val="24"/>
          <w:lang w:val="es-MX" w:eastAsia="es-MX"/>
        </w:rPr>
        <w:t xml:space="preserve"> Otras que acuerde el Ayuntamiento o el Presidente Municipal.</w:t>
      </w:r>
    </w:p>
    <w:p w14:paraId="12C04A19" w14:textId="77777777" w:rsidR="00544941" w:rsidRDefault="00544941"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75E75FF2" w14:textId="77777777" w:rsidR="00CD714E" w:rsidRDefault="00CD714E"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4858AFF7" w14:textId="77777777" w:rsidR="00CD714E" w:rsidRDefault="00CD714E"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0D6363AF" w14:textId="77777777" w:rsidR="00544941" w:rsidRDefault="00544941"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38F3F8F5" w14:textId="77777777" w:rsidR="00651B5B" w:rsidRDefault="00651B5B"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02A29451" w14:textId="77777777" w:rsidR="001F50F3" w:rsidRDefault="001F50F3"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32209B94" w14:textId="77777777" w:rsidR="001F50F3" w:rsidRDefault="001F50F3"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27FD406E" w14:textId="77777777" w:rsidR="001F50F3" w:rsidRDefault="001F50F3"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399D8744" w14:textId="77777777" w:rsidR="001F50F3" w:rsidRDefault="001F50F3"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6B5B043B" w14:textId="77777777" w:rsidR="001F50F3" w:rsidRDefault="001F50F3"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1DBE450B" w14:textId="77777777" w:rsidR="001F50F3" w:rsidRDefault="001F50F3"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276B8958" w14:textId="77777777" w:rsidR="001F50F3" w:rsidRDefault="001F50F3"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6380C058" w14:textId="77777777" w:rsidR="00651B5B" w:rsidRDefault="00651B5B"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5D5FE5D4" w14:textId="77777777" w:rsidR="007200AC" w:rsidRDefault="007200AC"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4300EB81" w14:textId="77777777" w:rsidR="007200AC" w:rsidRDefault="007200AC"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15578683" w14:textId="77777777" w:rsidR="00651B5B" w:rsidRDefault="00651B5B"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59D0107A" w14:textId="77777777" w:rsidR="00651B5B" w:rsidRDefault="00651B5B"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1E14FDB3" w14:textId="77777777" w:rsidR="00651B5B" w:rsidRDefault="00651B5B"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26558CA7" w14:textId="77777777" w:rsidR="008A2EDA" w:rsidRDefault="008A2EDA" w:rsidP="008A2EDA">
      <w:pPr>
        <w:widowControl/>
        <w:autoSpaceDE/>
        <w:autoSpaceDN/>
        <w:spacing w:before="100" w:beforeAutospacing="1" w:after="100" w:afterAutospacing="1"/>
        <w:rPr>
          <w:rFonts w:ascii="Century Gothic" w:eastAsia="Times New Roman" w:hAnsi="Century Gothic" w:cs="Times New Roman"/>
          <w:szCs w:val="24"/>
          <w:lang w:val="es-MX" w:eastAsia="es-MX"/>
        </w:rPr>
      </w:pPr>
    </w:p>
    <w:p w14:paraId="3B01A73A" w14:textId="77777777" w:rsidR="008A2EDA" w:rsidRPr="00CD714E" w:rsidRDefault="00CD714E" w:rsidP="00CD714E">
      <w:pPr>
        <w:pStyle w:val="Citadestacada"/>
        <w:rPr>
          <w:rFonts w:ascii="Century Gothic" w:hAnsi="Century Gothic"/>
          <w:b/>
          <w:i w:val="0"/>
          <w:color w:val="auto"/>
          <w:sz w:val="26"/>
          <w:szCs w:val="26"/>
        </w:rPr>
      </w:pPr>
      <w:r w:rsidRPr="00CD714E">
        <w:rPr>
          <w:rFonts w:ascii="Century Gothic" w:hAnsi="Century Gothic"/>
          <w:b/>
          <w:i w:val="0"/>
          <w:color w:val="auto"/>
          <w:sz w:val="26"/>
          <w:szCs w:val="26"/>
        </w:rPr>
        <w:lastRenderedPageBreak/>
        <w:t>PARTIDA PRESUPUESTAL</w:t>
      </w:r>
    </w:p>
    <w:tbl>
      <w:tblPr>
        <w:tblStyle w:val="Tablaconcuadrcula4-nfasis5"/>
        <w:tblpPr w:leftFromText="141" w:rightFromText="141" w:vertAnchor="text" w:horzAnchor="margin" w:tblpX="-572" w:tblpY="278"/>
        <w:tblW w:w="10852" w:type="dxa"/>
        <w:tblLook w:val="04A0" w:firstRow="1" w:lastRow="0" w:firstColumn="1" w:lastColumn="0" w:noHBand="0" w:noVBand="1"/>
      </w:tblPr>
      <w:tblGrid>
        <w:gridCol w:w="3803"/>
        <w:gridCol w:w="7"/>
        <w:gridCol w:w="2555"/>
        <w:gridCol w:w="4487"/>
      </w:tblGrid>
      <w:tr w:rsidR="00995CD9" w:rsidRPr="00EB5C6D" w14:paraId="2668960A" w14:textId="77777777" w:rsidTr="00516FAC">
        <w:trPr>
          <w:cnfStyle w:val="100000000000" w:firstRow="1" w:lastRow="0" w:firstColumn="0" w:lastColumn="0" w:oddVBand="0" w:evenVBand="0" w:oddHBand="0"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3803" w:type="dxa"/>
          </w:tcPr>
          <w:p w14:paraId="49793DA0" w14:textId="77777777" w:rsidR="00995CD9" w:rsidRPr="00583115" w:rsidRDefault="00995CD9" w:rsidP="00D43AE7">
            <w:pPr>
              <w:rPr>
                <w:rFonts w:ascii="Century Gothic" w:hAnsi="Century Gothic" w:cs="Tahoma"/>
                <w:color w:val="000000" w:themeColor="text1"/>
                <w:sz w:val="20"/>
                <w:szCs w:val="16"/>
              </w:rPr>
            </w:pPr>
            <w:r w:rsidRPr="00583115">
              <w:rPr>
                <w:rFonts w:ascii="Century Gothic" w:hAnsi="Century Gothic" w:cs="Tahoma"/>
                <w:color w:val="000000" w:themeColor="text1"/>
                <w:sz w:val="20"/>
                <w:szCs w:val="16"/>
              </w:rPr>
              <w:t xml:space="preserve">       </w:t>
            </w:r>
            <w:r w:rsidR="004D1402">
              <w:rPr>
                <w:rFonts w:ascii="Century Gothic" w:hAnsi="Century Gothic" w:cs="Tahoma"/>
                <w:color w:val="000000" w:themeColor="text1"/>
                <w:sz w:val="20"/>
                <w:szCs w:val="16"/>
              </w:rPr>
              <w:t xml:space="preserve">     </w:t>
            </w:r>
            <w:r w:rsidRPr="00583115">
              <w:rPr>
                <w:rFonts w:ascii="Century Gothic" w:hAnsi="Century Gothic" w:cs="Tahoma"/>
                <w:color w:val="000000" w:themeColor="text1"/>
                <w:sz w:val="20"/>
                <w:szCs w:val="16"/>
              </w:rPr>
              <w:t xml:space="preserve">  PARTIDA PRESUPUESTAL</w:t>
            </w:r>
          </w:p>
        </w:tc>
        <w:tc>
          <w:tcPr>
            <w:tcW w:w="2562" w:type="dxa"/>
            <w:gridSpan w:val="2"/>
          </w:tcPr>
          <w:p w14:paraId="4B3E0FFF" w14:textId="77777777" w:rsidR="00995CD9" w:rsidRPr="00583115" w:rsidRDefault="00995CD9" w:rsidP="00D43AE7">
            <w:pPr>
              <w:jc w:val="center"/>
              <w:cnfStyle w:val="100000000000" w:firstRow="1" w:lastRow="0" w:firstColumn="0" w:lastColumn="0" w:oddVBand="0" w:evenVBand="0" w:oddHBand="0" w:evenHBand="0" w:firstRowFirstColumn="0" w:firstRowLastColumn="0" w:lastRowFirstColumn="0" w:lastRowLastColumn="0"/>
              <w:rPr>
                <w:rFonts w:ascii="Century Gothic" w:hAnsi="Century Gothic" w:cs="Tahoma"/>
                <w:color w:val="000000" w:themeColor="text1"/>
                <w:sz w:val="20"/>
                <w:szCs w:val="16"/>
              </w:rPr>
            </w:pPr>
            <w:r w:rsidRPr="00583115">
              <w:rPr>
                <w:rFonts w:ascii="Century Gothic" w:hAnsi="Century Gothic" w:cs="Tahoma"/>
                <w:color w:val="000000" w:themeColor="text1"/>
                <w:sz w:val="20"/>
                <w:szCs w:val="16"/>
              </w:rPr>
              <w:t>PARTIDA</w:t>
            </w:r>
          </w:p>
        </w:tc>
        <w:tc>
          <w:tcPr>
            <w:tcW w:w="4487" w:type="dxa"/>
          </w:tcPr>
          <w:p w14:paraId="26F8808E" w14:textId="77777777" w:rsidR="00995CD9" w:rsidRPr="00583115" w:rsidRDefault="00995CD9" w:rsidP="00D43AE7">
            <w:pPr>
              <w:jc w:val="center"/>
              <w:cnfStyle w:val="100000000000" w:firstRow="1" w:lastRow="0" w:firstColumn="0" w:lastColumn="0" w:oddVBand="0" w:evenVBand="0" w:oddHBand="0" w:evenHBand="0" w:firstRowFirstColumn="0" w:firstRowLastColumn="0" w:lastRowFirstColumn="0" w:lastRowLastColumn="0"/>
              <w:rPr>
                <w:rFonts w:ascii="Century Gothic" w:hAnsi="Century Gothic" w:cs="Tahoma"/>
                <w:color w:val="000000" w:themeColor="text1"/>
                <w:sz w:val="20"/>
                <w:szCs w:val="16"/>
              </w:rPr>
            </w:pPr>
            <w:r w:rsidRPr="00583115">
              <w:rPr>
                <w:rFonts w:ascii="Century Gothic" w:hAnsi="Century Gothic" w:cs="Tahoma"/>
                <w:color w:val="000000" w:themeColor="text1"/>
                <w:sz w:val="20"/>
                <w:szCs w:val="16"/>
              </w:rPr>
              <w:t>CANTIDAD</w:t>
            </w:r>
          </w:p>
        </w:tc>
      </w:tr>
      <w:tr w:rsidR="00995CD9" w:rsidRPr="00EB5C6D" w14:paraId="54ACE513" w14:textId="77777777" w:rsidTr="00516FAC">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10852" w:type="dxa"/>
            <w:gridSpan w:val="4"/>
          </w:tcPr>
          <w:p w14:paraId="1550B7EE" w14:textId="77777777" w:rsidR="00995CD9" w:rsidRPr="00583115" w:rsidRDefault="00995CD9" w:rsidP="00D43AE7">
            <w:pPr>
              <w:jc w:val="center"/>
              <w:rPr>
                <w:rFonts w:ascii="Century Gothic" w:hAnsi="Century Gothic" w:cs="Tahoma"/>
                <w:b w:val="0"/>
                <w:bCs w:val="0"/>
                <w:sz w:val="16"/>
                <w:szCs w:val="16"/>
              </w:rPr>
            </w:pPr>
            <w:r w:rsidRPr="00583115">
              <w:rPr>
                <w:rFonts w:ascii="Century Gothic" w:hAnsi="Century Gothic" w:cs="Tahoma"/>
                <w:sz w:val="18"/>
                <w:szCs w:val="16"/>
              </w:rPr>
              <w:t xml:space="preserve">        RECURSOS HUMANOS</w:t>
            </w:r>
            <w:r w:rsidR="00C0609C" w:rsidRPr="00583115">
              <w:rPr>
                <w:rFonts w:ascii="Century Gothic" w:hAnsi="Century Gothic" w:cs="Tahoma"/>
                <w:sz w:val="18"/>
                <w:szCs w:val="16"/>
              </w:rPr>
              <w:t xml:space="preserve"> (Presidente, Asistente Personal, Secretaria Particular A, Secretaria Particular B)</w:t>
            </w:r>
          </w:p>
        </w:tc>
      </w:tr>
      <w:tr w:rsidR="00995CD9" w:rsidRPr="00EB5C6D" w14:paraId="4EBA26E1" w14:textId="77777777" w:rsidTr="00516FAC">
        <w:trPr>
          <w:trHeight w:val="480"/>
        </w:trPr>
        <w:tc>
          <w:tcPr>
            <w:cnfStyle w:val="001000000000" w:firstRow="0" w:lastRow="0" w:firstColumn="1" w:lastColumn="0" w:oddVBand="0" w:evenVBand="0" w:oddHBand="0" w:evenHBand="0" w:firstRowFirstColumn="0" w:firstRowLastColumn="0" w:lastRowFirstColumn="0" w:lastRowLastColumn="0"/>
            <w:tcW w:w="3803" w:type="dxa"/>
          </w:tcPr>
          <w:p w14:paraId="07DCEBEA" w14:textId="77777777" w:rsidR="00995CD9" w:rsidRPr="00583115" w:rsidRDefault="00D806E3" w:rsidP="00D43AE7">
            <w:pPr>
              <w:rPr>
                <w:rFonts w:ascii="Century Gothic" w:hAnsi="Century Gothic" w:cs="Tahoma"/>
                <w:i/>
                <w:iCs/>
                <w:sz w:val="16"/>
                <w:szCs w:val="16"/>
              </w:rPr>
            </w:pPr>
            <w:r>
              <w:rPr>
                <w:rFonts w:ascii="Century Gothic" w:hAnsi="Century Gothic" w:cs="Tahoma"/>
                <w:sz w:val="16"/>
                <w:szCs w:val="16"/>
              </w:rPr>
              <w:t>S</w:t>
            </w:r>
            <w:r w:rsidR="00995CD9" w:rsidRPr="00583115">
              <w:rPr>
                <w:rFonts w:ascii="Century Gothic" w:hAnsi="Century Gothic" w:cs="Tahoma"/>
                <w:sz w:val="16"/>
                <w:szCs w:val="16"/>
              </w:rPr>
              <w:t>ueldo base</w:t>
            </w:r>
            <w:r w:rsidR="00C0609C" w:rsidRPr="00583115">
              <w:rPr>
                <w:rFonts w:ascii="Century Gothic" w:hAnsi="Century Gothic" w:cs="Tahoma"/>
                <w:sz w:val="16"/>
                <w:szCs w:val="16"/>
              </w:rPr>
              <w:t>:</w:t>
            </w:r>
          </w:p>
          <w:p w14:paraId="41531399" w14:textId="77777777" w:rsidR="00995CD9" w:rsidRPr="00583115" w:rsidRDefault="00995CD9" w:rsidP="00D43AE7">
            <w:pPr>
              <w:rPr>
                <w:rFonts w:ascii="Century Gothic" w:hAnsi="Century Gothic" w:cs="Tahoma"/>
                <w:i/>
                <w:iCs/>
                <w:sz w:val="16"/>
                <w:szCs w:val="16"/>
              </w:rPr>
            </w:pPr>
            <w:r w:rsidRPr="00583115">
              <w:rPr>
                <w:rFonts w:ascii="Century Gothic" w:hAnsi="Century Gothic" w:cs="Tahoma"/>
                <w:sz w:val="16"/>
                <w:szCs w:val="16"/>
              </w:rPr>
              <w:t>Primas vacacional, dominical y gratificación de fin de año</w:t>
            </w:r>
            <w:r w:rsidR="00C0609C" w:rsidRPr="00583115">
              <w:rPr>
                <w:rFonts w:ascii="Century Gothic" w:hAnsi="Century Gothic" w:cs="Tahoma"/>
                <w:sz w:val="16"/>
                <w:szCs w:val="16"/>
              </w:rPr>
              <w:t>:</w:t>
            </w:r>
          </w:p>
        </w:tc>
        <w:tc>
          <w:tcPr>
            <w:tcW w:w="2562" w:type="dxa"/>
            <w:gridSpan w:val="2"/>
          </w:tcPr>
          <w:p w14:paraId="2B23B923" w14:textId="77777777" w:rsidR="00995CD9" w:rsidRPr="00583115" w:rsidRDefault="00995CD9" w:rsidP="00D43AE7">
            <w:pPr>
              <w:cnfStyle w:val="000000000000" w:firstRow="0" w:lastRow="0" w:firstColumn="0" w:lastColumn="0" w:oddVBand="0" w:evenVBand="0" w:oddHBand="0" w:evenHBand="0" w:firstRowFirstColumn="0" w:firstRowLastColumn="0" w:lastRowFirstColumn="0" w:lastRowLastColumn="0"/>
              <w:rPr>
                <w:rFonts w:ascii="Century Gothic" w:hAnsi="Century Gothic" w:cs="Tahoma"/>
                <w:sz w:val="16"/>
                <w:szCs w:val="16"/>
              </w:rPr>
            </w:pPr>
            <w:r w:rsidRPr="00583115">
              <w:rPr>
                <w:rFonts w:ascii="Century Gothic" w:hAnsi="Century Gothic" w:cs="Tahoma"/>
                <w:sz w:val="16"/>
                <w:szCs w:val="16"/>
              </w:rPr>
              <w:t>111-113</w:t>
            </w:r>
          </w:p>
          <w:p w14:paraId="1482446A" w14:textId="77777777" w:rsidR="00995CD9" w:rsidRPr="00583115" w:rsidRDefault="001033F9" w:rsidP="00D43AE7">
            <w:pPr>
              <w:cnfStyle w:val="000000000000" w:firstRow="0" w:lastRow="0" w:firstColumn="0" w:lastColumn="0" w:oddVBand="0" w:evenVBand="0" w:oddHBand="0" w:evenHBand="0" w:firstRowFirstColumn="0" w:firstRowLastColumn="0" w:lastRowFirstColumn="0" w:lastRowLastColumn="0"/>
              <w:rPr>
                <w:rFonts w:ascii="Century Gothic" w:hAnsi="Century Gothic" w:cs="Tahoma"/>
                <w:sz w:val="16"/>
                <w:szCs w:val="16"/>
              </w:rPr>
            </w:pPr>
            <w:r w:rsidRPr="00583115">
              <w:rPr>
                <w:rFonts w:ascii="Century Gothic" w:hAnsi="Century Gothic" w:cs="Tahoma"/>
                <w:sz w:val="16"/>
                <w:szCs w:val="16"/>
              </w:rPr>
              <w:t>132</w:t>
            </w:r>
          </w:p>
          <w:p w14:paraId="64876209" w14:textId="77777777" w:rsidR="00995CD9" w:rsidRPr="00583115" w:rsidRDefault="00995CD9" w:rsidP="00D43AE7">
            <w:pPr>
              <w:cnfStyle w:val="000000000000" w:firstRow="0" w:lastRow="0" w:firstColumn="0" w:lastColumn="0" w:oddVBand="0" w:evenVBand="0" w:oddHBand="0" w:evenHBand="0" w:firstRowFirstColumn="0" w:firstRowLastColumn="0" w:lastRowFirstColumn="0" w:lastRowLastColumn="0"/>
              <w:rPr>
                <w:rFonts w:ascii="Century Gothic" w:hAnsi="Century Gothic" w:cs="Tahoma"/>
                <w:sz w:val="16"/>
                <w:szCs w:val="16"/>
              </w:rPr>
            </w:pPr>
          </w:p>
        </w:tc>
        <w:tc>
          <w:tcPr>
            <w:tcW w:w="4487" w:type="dxa"/>
          </w:tcPr>
          <w:p w14:paraId="38C8D0B5" w14:textId="77777777" w:rsidR="00995CD9" w:rsidRPr="00583115" w:rsidRDefault="00995CD9" w:rsidP="00D43AE7">
            <w:pPr>
              <w:cnfStyle w:val="000000000000" w:firstRow="0" w:lastRow="0" w:firstColumn="0" w:lastColumn="0" w:oddVBand="0" w:evenVBand="0" w:oddHBand="0" w:evenHBand="0" w:firstRowFirstColumn="0" w:firstRowLastColumn="0" w:lastRowFirstColumn="0" w:lastRowLastColumn="0"/>
              <w:rPr>
                <w:rFonts w:ascii="Century Gothic" w:hAnsi="Century Gothic" w:cs="Tahoma"/>
                <w:sz w:val="16"/>
                <w:szCs w:val="16"/>
              </w:rPr>
            </w:pPr>
            <w:r w:rsidRPr="00583115">
              <w:rPr>
                <w:rFonts w:ascii="Century Gothic" w:hAnsi="Century Gothic" w:cs="Tahoma"/>
                <w:sz w:val="16"/>
                <w:szCs w:val="16"/>
              </w:rPr>
              <w:t>$</w:t>
            </w:r>
            <w:r w:rsidR="001033F9" w:rsidRPr="00583115">
              <w:rPr>
                <w:rFonts w:ascii="Century Gothic" w:hAnsi="Century Gothic" w:cs="Tahoma"/>
                <w:sz w:val="16"/>
                <w:szCs w:val="16"/>
              </w:rPr>
              <w:t>1,782,142.12</w:t>
            </w:r>
          </w:p>
          <w:p w14:paraId="0AFB76A4" w14:textId="77777777" w:rsidR="00995CD9" w:rsidRPr="00583115" w:rsidRDefault="00ED0AB5" w:rsidP="00D43AE7">
            <w:pPr>
              <w:cnfStyle w:val="000000000000" w:firstRow="0" w:lastRow="0" w:firstColumn="0" w:lastColumn="0" w:oddVBand="0" w:evenVBand="0" w:oddHBand="0" w:evenHBand="0" w:firstRowFirstColumn="0" w:firstRowLastColumn="0" w:lastRowFirstColumn="0" w:lastRowLastColumn="0"/>
              <w:rPr>
                <w:rFonts w:ascii="Century Gothic" w:hAnsi="Century Gothic" w:cs="Tahoma"/>
                <w:sz w:val="16"/>
                <w:szCs w:val="16"/>
              </w:rPr>
            </w:pPr>
            <w:r w:rsidRPr="00583115">
              <w:rPr>
                <w:rFonts w:ascii="Century Gothic" w:hAnsi="Century Gothic" w:cs="Tahoma"/>
                <w:sz w:val="16"/>
                <w:szCs w:val="16"/>
              </w:rPr>
              <w:br/>
            </w:r>
            <w:r w:rsidR="00995CD9" w:rsidRPr="00583115">
              <w:rPr>
                <w:rFonts w:ascii="Century Gothic" w:hAnsi="Century Gothic" w:cs="Tahoma"/>
                <w:sz w:val="16"/>
                <w:szCs w:val="16"/>
              </w:rPr>
              <w:t>$</w:t>
            </w:r>
            <w:r w:rsidR="001033F9" w:rsidRPr="00583115">
              <w:rPr>
                <w:rFonts w:ascii="Century Gothic" w:hAnsi="Century Gothic" w:cs="Tahoma"/>
                <w:sz w:val="16"/>
                <w:szCs w:val="16"/>
              </w:rPr>
              <w:t>303,774.23</w:t>
            </w:r>
          </w:p>
          <w:p w14:paraId="6C031E9C" w14:textId="77777777" w:rsidR="00995CD9" w:rsidRPr="00583115" w:rsidRDefault="00995CD9" w:rsidP="00D43AE7">
            <w:pPr>
              <w:cnfStyle w:val="000000000000" w:firstRow="0" w:lastRow="0" w:firstColumn="0" w:lastColumn="0" w:oddVBand="0" w:evenVBand="0" w:oddHBand="0" w:evenHBand="0" w:firstRowFirstColumn="0" w:firstRowLastColumn="0" w:lastRowFirstColumn="0" w:lastRowLastColumn="0"/>
              <w:rPr>
                <w:rFonts w:ascii="Century Gothic" w:hAnsi="Century Gothic" w:cs="Tahoma"/>
                <w:b/>
                <w:bCs/>
                <w:sz w:val="16"/>
                <w:szCs w:val="16"/>
              </w:rPr>
            </w:pPr>
            <w:r w:rsidRPr="00583115">
              <w:rPr>
                <w:rFonts w:ascii="Century Gothic" w:hAnsi="Century Gothic" w:cs="Tahoma"/>
                <w:b/>
                <w:bCs/>
                <w:sz w:val="16"/>
                <w:szCs w:val="16"/>
              </w:rPr>
              <w:t>TOTAL: $</w:t>
            </w:r>
            <w:r w:rsidR="001033F9" w:rsidRPr="00583115">
              <w:rPr>
                <w:rFonts w:ascii="Century Gothic" w:hAnsi="Century Gothic" w:cs="Tahoma"/>
                <w:b/>
                <w:bCs/>
                <w:sz w:val="16"/>
                <w:szCs w:val="16"/>
              </w:rPr>
              <w:t>2,085,916.35</w:t>
            </w:r>
          </w:p>
        </w:tc>
      </w:tr>
      <w:tr w:rsidR="00995CD9" w:rsidRPr="00EB5C6D" w14:paraId="7E16F36F" w14:textId="77777777" w:rsidTr="00516FAC">
        <w:trPr>
          <w:cnfStyle w:val="000000100000" w:firstRow="0" w:lastRow="0" w:firstColumn="0" w:lastColumn="0" w:oddVBand="0" w:evenVBand="0" w:oddHBand="1"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10852" w:type="dxa"/>
            <w:gridSpan w:val="4"/>
          </w:tcPr>
          <w:p w14:paraId="56726845" w14:textId="77777777" w:rsidR="00995CD9" w:rsidRPr="00583115" w:rsidRDefault="00995CD9" w:rsidP="00D43AE7">
            <w:pPr>
              <w:rPr>
                <w:rFonts w:ascii="Century Gothic" w:hAnsi="Century Gothic" w:cs="Tahoma"/>
                <w:b w:val="0"/>
                <w:bCs w:val="0"/>
                <w:i/>
                <w:iCs/>
                <w:sz w:val="16"/>
                <w:szCs w:val="16"/>
              </w:rPr>
            </w:pPr>
            <w:r w:rsidRPr="00583115">
              <w:rPr>
                <w:rFonts w:ascii="Century Gothic" w:hAnsi="Century Gothic" w:cs="Tahoma"/>
                <w:sz w:val="16"/>
                <w:szCs w:val="16"/>
              </w:rPr>
              <w:t xml:space="preserve">                                                                                          </w:t>
            </w:r>
            <w:r w:rsidRPr="00583115">
              <w:rPr>
                <w:rFonts w:ascii="Century Gothic" w:hAnsi="Century Gothic" w:cs="Tahoma"/>
                <w:sz w:val="18"/>
                <w:szCs w:val="16"/>
              </w:rPr>
              <w:t>RECURSOS MATERIALES</w:t>
            </w:r>
          </w:p>
        </w:tc>
      </w:tr>
      <w:tr w:rsidR="00995CD9" w:rsidRPr="00EB5C6D" w14:paraId="6AC06610" w14:textId="77777777" w:rsidTr="00516FAC">
        <w:trPr>
          <w:trHeight w:val="127"/>
        </w:trPr>
        <w:tc>
          <w:tcPr>
            <w:cnfStyle w:val="001000000000" w:firstRow="0" w:lastRow="0" w:firstColumn="1" w:lastColumn="0" w:oddVBand="0" w:evenVBand="0" w:oddHBand="0" w:evenHBand="0" w:firstRowFirstColumn="0" w:firstRowLastColumn="0" w:lastRowFirstColumn="0" w:lastRowLastColumn="0"/>
            <w:tcW w:w="3803" w:type="dxa"/>
          </w:tcPr>
          <w:p w14:paraId="5185D765" w14:textId="77777777" w:rsidR="00995CD9" w:rsidRPr="00583115" w:rsidRDefault="00995CD9" w:rsidP="00D43AE7">
            <w:pPr>
              <w:jc w:val="both"/>
              <w:rPr>
                <w:rFonts w:ascii="Century Gothic" w:hAnsi="Century Gothic" w:cs="Tahoma"/>
                <w:i/>
                <w:iCs/>
                <w:sz w:val="16"/>
                <w:szCs w:val="16"/>
              </w:rPr>
            </w:pPr>
            <w:r w:rsidRPr="00583115">
              <w:rPr>
                <w:rFonts w:ascii="Century Gothic" w:hAnsi="Century Gothic" w:cs="Tahoma"/>
                <w:sz w:val="16"/>
                <w:szCs w:val="16"/>
              </w:rPr>
              <w:t>Materiales, útiles y equipos menores de oficina</w:t>
            </w:r>
            <w:r w:rsidR="00C0609C" w:rsidRPr="00583115">
              <w:rPr>
                <w:rFonts w:ascii="Century Gothic" w:hAnsi="Century Gothic" w:cs="Tahoma"/>
                <w:sz w:val="16"/>
                <w:szCs w:val="16"/>
              </w:rPr>
              <w:t>:</w:t>
            </w:r>
          </w:p>
          <w:p w14:paraId="16A51117" w14:textId="77777777" w:rsidR="00BE7887" w:rsidRPr="00583115" w:rsidRDefault="00995CD9" w:rsidP="00D43AE7">
            <w:pPr>
              <w:jc w:val="both"/>
              <w:rPr>
                <w:rFonts w:ascii="Century Gothic" w:hAnsi="Century Gothic" w:cs="Tahoma"/>
                <w:sz w:val="16"/>
                <w:szCs w:val="16"/>
              </w:rPr>
            </w:pPr>
            <w:r w:rsidRPr="00583115">
              <w:rPr>
                <w:rFonts w:ascii="Century Gothic" w:hAnsi="Century Gothic" w:cs="Tahoma"/>
                <w:sz w:val="16"/>
                <w:szCs w:val="16"/>
              </w:rPr>
              <w:t>Servicios postales y telegráficos</w:t>
            </w:r>
            <w:r w:rsidR="00C0609C" w:rsidRPr="00583115">
              <w:rPr>
                <w:rFonts w:ascii="Century Gothic" w:hAnsi="Century Gothic" w:cs="Tahoma"/>
                <w:sz w:val="16"/>
                <w:szCs w:val="16"/>
              </w:rPr>
              <w:t>:</w:t>
            </w:r>
          </w:p>
          <w:p w14:paraId="558D5933" w14:textId="77777777" w:rsidR="00BE7887" w:rsidRPr="00583115" w:rsidRDefault="00BE7887" w:rsidP="00D43AE7">
            <w:pPr>
              <w:jc w:val="both"/>
              <w:rPr>
                <w:rFonts w:ascii="Century Gothic" w:hAnsi="Century Gothic" w:cs="Tahoma"/>
                <w:sz w:val="16"/>
                <w:szCs w:val="16"/>
              </w:rPr>
            </w:pPr>
          </w:p>
        </w:tc>
        <w:tc>
          <w:tcPr>
            <w:tcW w:w="2562" w:type="dxa"/>
            <w:gridSpan w:val="2"/>
          </w:tcPr>
          <w:p w14:paraId="2AA3DC0F" w14:textId="77777777" w:rsidR="00995CD9" w:rsidRPr="00583115" w:rsidRDefault="00995CD9" w:rsidP="00D43AE7">
            <w:pPr>
              <w:cnfStyle w:val="000000000000" w:firstRow="0" w:lastRow="0" w:firstColumn="0" w:lastColumn="0" w:oddVBand="0" w:evenVBand="0" w:oddHBand="0" w:evenHBand="0" w:firstRowFirstColumn="0" w:firstRowLastColumn="0" w:lastRowFirstColumn="0" w:lastRowLastColumn="0"/>
              <w:rPr>
                <w:rFonts w:ascii="Century Gothic" w:hAnsi="Century Gothic" w:cs="Tahoma"/>
                <w:sz w:val="16"/>
                <w:szCs w:val="16"/>
              </w:rPr>
            </w:pPr>
            <w:r w:rsidRPr="00583115">
              <w:rPr>
                <w:rFonts w:ascii="Century Gothic" w:hAnsi="Century Gothic" w:cs="Tahoma"/>
                <w:sz w:val="16"/>
                <w:szCs w:val="16"/>
              </w:rPr>
              <w:t>211</w:t>
            </w:r>
          </w:p>
          <w:p w14:paraId="6B3DFFD1" w14:textId="77777777" w:rsidR="00995CD9" w:rsidRPr="00583115" w:rsidRDefault="00ED0AB5" w:rsidP="00D43AE7">
            <w:pPr>
              <w:cnfStyle w:val="000000000000" w:firstRow="0" w:lastRow="0" w:firstColumn="0" w:lastColumn="0" w:oddVBand="0" w:evenVBand="0" w:oddHBand="0" w:evenHBand="0" w:firstRowFirstColumn="0" w:firstRowLastColumn="0" w:lastRowFirstColumn="0" w:lastRowLastColumn="0"/>
              <w:rPr>
                <w:rFonts w:ascii="Century Gothic" w:hAnsi="Century Gothic" w:cs="Tahoma"/>
                <w:sz w:val="16"/>
                <w:szCs w:val="16"/>
              </w:rPr>
            </w:pPr>
            <w:r w:rsidRPr="00583115">
              <w:rPr>
                <w:rFonts w:ascii="Century Gothic" w:hAnsi="Century Gothic" w:cs="Tahoma"/>
                <w:sz w:val="16"/>
                <w:szCs w:val="16"/>
              </w:rPr>
              <w:br/>
            </w:r>
            <w:r w:rsidR="00995CD9" w:rsidRPr="00583115">
              <w:rPr>
                <w:rFonts w:ascii="Century Gothic" w:hAnsi="Century Gothic" w:cs="Tahoma"/>
                <w:sz w:val="16"/>
                <w:szCs w:val="16"/>
              </w:rPr>
              <w:t>318</w:t>
            </w:r>
          </w:p>
        </w:tc>
        <w:tc>
          <w:tcPr>
            <w:tcW w:w="4487" w:type="dxa"/>
          </w:tcPr>
          <w:p w14:paraId="448BE2FF" w14:textId="77777777" w:rsidR="00995CD9" w:rsidRPr="00583115" w:rsidRDefault="00995CD9" w:rsidP="00D43AE7">
            <w:pPr>
              <w:cnfStyle w:val="000000000000" w:firstRow="0" w:lastRow="0" w:firstColumn="0" w:lastColumn="0" w:oddVBand="0" w:evenVBand="0" w:oddHBand="0" w:evenHBand="0" w:firstRowFirstColumn="0" w:firstRowLastColumn="0" w:lastRowFirstColumn="0" w:lastRowLastColumn="0"/>
              <w:rPr>
                <w:rFonts w:ascii="Century Gothic" w:hAnsi="Century Gothic" w:cs="Tahoma"/>
                <w:sz w:val="16"/>
                <w:szCs w:val="16"/>
              </w:rPr>
            </w:pPr>
            <w:r w:rsidRPr="00583115">
              <w:rPr>
                <w:rFonts w:ascii="Century Gothic" w:hAnsi="Century Gothic" w:cs="Tahoma"/>
                <w:sz w:val="16"/>
                <w:szCs w:val="16"/>
              </w:rPr>
              <w:t>$</w:t>
            </w:r>
            <w:r w:rsidR="004D1402">
              <w:rPr>
                <w:rFonts w:ascii="Century Gothic" w:hAnsi="Century Gothic" w:cs="Tahoma"/>
                <w:sz w:val="16"/>
                <w:szCs w:val="16"/>
              </w:rPr>
              <w:t>28,563.00</w:t>
            </w:r>
          </w:p>
          <w:p w14:paraId="45902408" w14:textId="77777777" w:rsidR="00995CD9" w:rsidRPr="00583115" w:rsidRDefault="00ED0AB5" w:rsidP="00D43AE7">
            <w:pPr>
              <w:cnfStyle w:val="000000000000" w:firstRow="0" w:lastRow="0" w:firstColumn="0" w:lastColumn="0" w:oddVBand="0" w:evenVBand="0" w:oddHBand="0" w:evenHBand="0" w:firstRowFirstColumn="0" w:firstRowLastColumn="0" w:lastRowFirstColumn="0" w:lastRowLastColumn="0"/>
              <w:rPr>
                <w:rFonts w:ascii="Century Gothic" w:hAnsi="Century Gothic" w:cs="Tahoma"/>
                <w:sz w:val="16"/>
                <w:szCs w:val="16"/>
              </w:rPr>
            </w:pPr>
            <w:r w:rsidRPr="00583115">
              <w:rPr>
                <w:rFonts w:ascii="Century Gothic" w:hAnsi="Century Gothic" w:cs="Tahoma"/>
                <w:sz w:val="16"/>
                <w:szCs w:val="16"/>
              </w:rPr>
              <w:br/>
            </w:r>
            <w:r w:rsidR="00DC2E96" w:rsidRPr="00583115">
              <w:rPr>
                <w:rFonts w:ascii="Century Gothic" w:hAnsi="Century Gothic" w:cs="Tahoma"/>
                <w:sz w:val="16"/>
                <w:szCs w:val="16"/>
              </w:rPr>
              <w:t>$</w:t>
            </w:r>
            <w:r w:rsidR="004D1402">
              <w:rPr>
                <w:rFonts w:ascii="Century Gothic" w:hAnsi="Century Gothic" w:cs="Tahoma"/>
                <w:sz w:val="16"/>
                <w:szCs w:val="16"/>
              </w:rPr>
              <w:t>3,500.00</w:t>
            </w:r>
          </w:p>
          <w:p w14:paraId="45C3271D" w14:textId="77777777" w:rsidR="00995CD9" w:rsidRPr="00583115" w:rsidRDefault="00ED0AB5" w:rsidP="00D43AE7">
            <w:pPr>
              <w:cnfStyle w:val="000000000000" w:firstRow="0" w:lastRow="0" w:firstColumn="0" w:lastColumn="0" w:oddVBand="0" w:evenVBand="0" w:oddHBand="0" w:evenHBand="0" w:firstRowFirstColumn="0" w:firstRowLastColumn="0" w:lastRowFirstColumn="0" w:lastRowLastColumn="0"/>
              <w:rPr>
                <w:rFonts w:ascii="Century Gothic" w:hAnsi="Century Gothic" w:cs="Tahoma"/>
                <w:b/>
                <w:bCs/>
                <w:sz w:val="16"/>
                <w:szCs w:val="16"/>
              </w:rPr>
            </w:pPr>
            <w:r w:rsidRPr="00583115">
              <w:rPr>
                <w:rFonts w:ascii="Century Gothic" w:hAnsi="Century Gothic" w:cs="Tahoma"/>
                <w:b/>
                <w:bCs/>
                <w:sz w:val="16"/>
                <w:szCs w:val="16"/>
              </w:rPr>
              <w:br/>
            </w:r>
            <w:r w:rsidR="00D43AE7" w:rsidRPr="00583115">
              <w:rPr>
                <w:rFonts w:ascii="Century Gothic" w:hAnsi="Century Gothic" w:cs="Tahoma"/>
                <w:b/>
                <w:bCs/>
                <w:sz w:val="16"/>
                <w:szCs w:val="16"/>
              </w:rPr>
              <w:t>TOTAL:</w:t>
            </w:r>
            <w:r w:rsidR="004D1402">
              <w:rPr>
                <w:rFonts w:ascii="Century Gothic" w:hAnsi="Century Gothic" w:cs="Tahoma"/>
                <w:b/>
                <w:bCs/>
                <w:sz w:val="16"/>
                <w:szCs w:val="16"/>
              </w:rPr>
              <w:t xml:space="preserve"> $32,063.00</w:t>
            </w:r>
          </w:p>
        </w:tc>
      </w:tr>
      <w:tr w:rsidR="00995CD9" w:rsidRPr="00EB5C6D" w14:paraId="2E55B891" w14:textId="77777777" w:rsidTr="00516FAC">
        <w:trPr>
          <w:cnfStyle w:val="000000100000" w:firstRow="0" w:lastRow="0" w:firstColumn="0" w:lastColumn="0" w:oddVBand="0" w:evenVBand="0" w:oddHBand="1"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10852" w:type="dxa"/>
            <w:gridSpan w:val="4"/>
          </w:tcPr>
          <w:p w14:paraId="72186E8B" w14:textId="77777777" w:rsidR="00BE7887" w:rsidRPr="00583115" w:rsidRDefault="00995CD9" w:rsidP="00D43AE7">
            <w:pPr>
              <w:rPr>
                <w:rFonts w:ascii="Century Gothic" w:hAnsi="Century Gothic" w:cs="Tahoma"/>
                <w:sz w:val="18"/>
                <w:szCs w:val="16"/>
              </w:rPr>
            </w:pPr>
            <w:r w:rsidRPr="00583115">
              <w:rPr>
                <w:rFonts w:ascii="Century Gothic" w:hAnsi="Century Gothic" w:cs="Tahoma"/>
                <w:sz w:val="18"/>
                <w:szCs w:val="16"/>
              </w:rPr>
              <w:t xml:space="preserve">                                           </w:t>
            </w:r>
            <w:r w:rsidR="00ED0AB5" w:rsidRPr="00583115">
              <w:rPr>
                <w:rFonts w:ascii="Century Gothic" w:hAnsi="Century Gothic" w:cs="Tahoma"/>
                <w:sz w:val="18"/>
                <w:szCs w:val="16"/>
              </w:rPr>
              <w:t xml:space="preserve">                           </w:t>
            </w:r>
            <w:r w:rsidRPr="00583115">
              <w:rPr>
                <w:rFonts w:ascii="Century Gothic" w:hAnsi="Century Gothic" w:cs="Tahoma"/>
                <w:sz w:val="18"/>
                <w:szCs w:val="16"/>
              </w:rPr>
              <w:t xml:space="preserve"> SERVICIOS DE TRASLADOS Y VIÁTICOS</w:t>
            </w:r>
          </w:p>
        </w:tc>
      </w:tr>
      <w:tr w:rsidR="000B3706" w:rsidRPr="00EB5C6D" w14:paraId="48ACE141" w14:textId="77777777" w:rsidTr="00516FAC">
        <w:trPr>
          <w:trHeight w:val="1622"/>
        </w:trPr>
        <w:tc>
          <w:tcPr>
            <w:cnfStyle w:val="001000000000" w:firstRow="0" w:lastRow="0" w:firstColumn="1" w:lastColumn="0" w:oddVBand="0" w:evenVBand="0" w:oddHBand="0" w:evenHBand="0" w:firstRowFirstColumn="0" w:firstRowLastColumn="0" w:lastRowFirstColumn="0" w:lastRowLastColumn="0"/>
            <w:tcW w:w="3803" w:type="dxa"/>
          </w:tcPr>
          <w:p w14:paraId="29966613" w14:textId="77777777" w:rsidR="000B3706" w:rsidRPr="00583115" w:rsidRDefault="000B3706" w:rsidP="00D43AE7">
            <w:pPr>
              <w:jc w:val="both"/>
              <w:rPr>
                <w:rFonts w:ascii="Century Gothic" w:hAnsi="Century Gothic" w:cs="Tahoma"/>
                <w:b w:val="0"/>
                <w:bCs w:val="0"/>
                <w:sz w:val="16"/>
                <w:szCs w:val="16"/>
              </w:rPr>
            </w:pPr>
            <w:r w:rsidRPr="00583115">
              <w:rPr>
                <w:rFonts w:ascii="Century Gothic" w:hAnsi="Century Gothic" w:cs="Tahoma"/>
                <w:sz w:val="16"/>
                <w:szCs w:val="16"/>
              </w:rPr>
              <w:t>Viáticos en el país:</w:t>
            </w:r>
          </w:p>
          <w:p w14:paraId="09D6A0C0" w14:textId="77777777" w:rsidR="000B3706" w:rsidRPr="00583115" w:rsidRDefault="000B3706" w:rsidP="00D43AE7">
            <w:pPr>
              <w:jc w:val="both"/>
              <w:rPr>
                <w:rFonts w:ascii="Century Gothic" w:hAnsi="Century Gothic" w:cs="Tahoma"/>
                <w:sz w:val="16"/>
                <w:szCs w:val="16"/>
              </w:rPr>
            </w:pPr>
            <w:r w:rsidRPr="00583115">
              <w:rPr>
                <w:rFonts w:ascii="Century Gothic" w:hAnsi="Century Gothic" w:cs="Tahoma"/>
                <w:sz w:val="16"/>
                <w:szCs w:val="16"/>
              </w:rPr>
              <w:t>Combustibles, lubricantes y aditivos:</w:t>
            </w:r>
            <w:r w:rsidR="00D43AE7" w:rsidRPr="00583115">
              <w:rPr>
                <w:rFonts w:ascii="Century Gothic" w:hAnsi="Century Gothic" w:cs="Tahoma"/>
                <w:sz w:val="16"/>
                <w:szCs w:val="16"/>
              </w:rPr>
              <w:br/>
              <w:t>Reparación y mantenimiento de equipo y transporte:</w:t>
            </w:r>
          </w:p>
          <w:p w14:paraId="09E1A1EC" w14:textId="77777777" w:rsidR="00ED0AB5" w:rsidRPr="00583115" w:rsidRDefault="00ED0AB5" w:rsidP="00D43AE7">
            <w:pPr>
              <w:jc w:val="both"/>
              <w:rPr>
                <w:rFonts w:ascii="Century Gothic" w:hAnsi="Century Gothic" w:cs="Tahoma"/>
                <w:sz w:val="16"/>
                <w:szCs w:val="16"/>
              </w:rPr>
            </w:pPr>
            <w:r w:rsidRPr="00583115">
              <w:rPr>
                <w:rFonts w:ascii="Century Gothic" w:hAnsi="Century Gothic" w:cs="Tahoma"/>
                <w:sz w:val="16"/>
                <w:szCs w:val="16"/>
              </w:rPr>
              <w:t xml:space="preserve">Refacciones y accesorios menores de equipo de trasporte: </w:t>
            </w:r>
          </w:p>
        </w:tc>
        <w:tc>
          <w:tcPr>
            <w:tcW w:w="2562" w:type="dxa"/>
            <w:gridSpan w:val="2"/>
          </w:tcPr>
          <w:p w14:paraId="300D88BE" w14:textId="77777777" w:rsidR="000B3706" w:rsidRPr="00583115" w:rsidRDefault="000B3706" w:rsidP="00D43AE7">
            <w:pPr>
              <w:cnfStyle w:val="000000000000" w:firstRow="0" w:lastRow="0" w:firstColumn="0" w:lastColumn="0" w:oddVBand="0" w:evenVBand="0" w:oddHBand="0" w:evenHBand="0" w:firstRowFirstColumn="0" w:firstRowLastColumn="0" w:lastRowFirstColumn="0" w:lastRowLastColumn="0"/>
              <w:rPr>
                <w:rFonts w:ascii="Century Gothic" w:hAnsi="Century Gothic" w:cs="Tahoma"/>
                <w:sz w:val="16"/>
                <w:szCs w:val="16"/>
              </w:rPr>
            </w:pPr>
            <w:r w:rsidRPr="00583115">
              <w:rPr>
                <w:rFonts w:ascii="Century Gothic" w:hAnsi="Century Gothic" w:cs="Tahoma"/>
                <w:sz w:val="16"/>
                <w:szCs w:val="16"/>
              </w:rPr>
              <w:t>375</w:t>
            </w:r>
            <w:r w:rsidRPr="00583115">
              <w:rPr>
                <w:rFonts w:ascii="Century Gothic" w:hAnsi="Century Gothic" w:cs="Tahoma"/>
                <w:sz w:val="16"/>
                <w:szCs w:val="16"/>
              </w:rPr>
              <w:br/>
              <w:t>261</w:t>
            </w:r>
            <w:r w:rsidR="00D43AE7" w:rsidRPr="00583115">
              <w:rPr>
                <w:rFonts w:ascii="Century Gothic" w:hAnsi="Century Gothic" w:cs="Tahoma"/>
                <w:sz w:val="16"/>
                <w:szCs w:val="16"/>
              </w:rPr>
              <w:br/>
              <w:t>355</w:t>
            </w:r>
            <w:r w:rsidR="00ED0AB5" w:rsidRPr="00583115">
              <w:rPr>
                <w:rFonts w:ascii="Century Gothic" w:hAnsi="Century Gothic" w:cs="Tahoma"/>
                <w:sz w:val="16"/>
                <w:szCs w:val="16"/>
              </w:rPr>
              <w:br/>
            </w:r>
            <w:r w:rsidR="00ED0AB5" w:rsidRPr="00583115">
              <w:rPr>
                <w:rFonts w:ascii="Century Gothic" w:hAnsi="Century Gothic" w:cs="Tahoma"/>
                <w:sz w:val="16"/>
                <w:szCs w:val="16"/>
              </w:rPr>
              <w:br/>
              <w:t>296</w:t>
            </w:r>
          </w:p>
        </w:tc>
        <w:tc>
          <w:tcPr>
            <w:tcW w:w="4487" w:type="dxa"/>
          </w:tcPr>
          <w:p w14:paraId="1243A8BC" w14:textId="77777777" w:rsidR="000B3706" w:rsidRPr="00583115" w:rsidRDefault="000B3706" w:rsidP="00D43AE7">
            <w:pPr>
              <w:cnfStyle w:val="000000000000" w:firstRow="0" w:lastRow="0" w:firstColumn="0" w:lastColumn="0" w:oddVBand="0" w:evenVBand="0" w:oddHBand="0" w:evenHBand="0" w:firstRowFirstColumn="0" w:firstRowLastColumn="0" w:lastRowFirstColumn="0" w:lastRowLastColumn="0"/>
              <w:rPr>
                <w:rFonts w:ascii="Century Gothic" w:hAnsi="Century Gothic" w:cs="Tahoma"/>
                <w:sz w:val="16"/>
                <w:szCs w:val="16"/>
              </w:rPr>
            </w:pPr>
            <w:r w:rsidRPr="00583115">
              <w:rPr>
                <w:rFonts w:ascii="Century Gothic" w:hAnsi="Century Gothic" w:cs="Tahoma"/>
                <w:sz w:val="16"/>
                <w:szCs w:val="16"/>
              </w:rPr>
              <w:t>$</w:t>
            </w:r>
            <w:r w:rsidR="00774AE3">
              <w:rPr>
                <w:rFonts w:ascii="Century Gothic" w:hAnsi="Century Gothic" w:cs="Tahoma"/>
                <w:sz w:val="16"/>
                <w:szCs w:val="16"/>
              </w:rPr>
              <w:t>130,300</w:t>
            </w:r>
            <w:r w:rsidR="007B2A9E">
              <w:rPr>
                <w:rFonts w:ascii="Century Gothic" w:hAnsi="Century Gothic" w:cs="Tahoma"/>
                <w:sz w:val="16"/>
                <w:szCs w:val="16"/>
              </w:rPr>
              <w:t>.00</w:t>
            </w:r>
            <w:r w:rsidRPr="00583115">
              <w:rPr>
                <w:rFonts w:ascii="Century Gothic" w:hAnsi="Century Gothic" w:cs="Tahoma"/>
                <w:sz w:val="16"/>
                <w:szCs w:val="16"/>
              </w:rPr>
              <w:br/>
              <w:t>$</w:t>
            </w:r>
            <w:r w:rsidR="00774AE3">
              <w:rPr>
                <w:rFonts w:ascii="Century Gothic" w:hAnsi="Century Gothic" w:cs="Tahoma"/>
                <w:sz w:val="16"/>
                <w:szCs w:val="16"/>
              </w:rPr>
              <w:t>180,256.00</w:t>
            </w:r>
            <w:r w:rsidR="00D43AE7" w:rsidRPr="00583115">
              <w:rPr>
                <w:rFonts w:ascii="Century Gothic" w:hAnsi="Century Gothic" w:cs="Tahoma"/>
                <w:sz w:val="16"/>
                <w:szCs w:val="16"/>
              </w:rPr>
              <w:br/>
            </w:r>
            <w:r w:rsidR="00ED0AB5" w:rsidRPr="00583115">
              <w:rPr>
                <w:rFonts w:ascii="Century Gothic" w:hAnsi="Century Gothic" w:cs="Tahoma"/>
                <w:sz w:val="16"/>
                <w:szCs w:val="16"/>
              </w:rPr>
              <w:br/>
            </w:r>
            <w:r w:rsidR="00D43AE7" w:rsidRPr="00583115">
              <w:rPr>
                <w:rFonts w:ascii="Century Gothic" w:hAnsi="Century Gothic" w:cs="Tahoma"/>
                <w:sz w:val="16"/>
                <w:szCs w:val="16"/>
              </w:rPr>
              <w:t>$</w:t>
            </w:r>
            <w:r w:rsidR="00774AE3">
              <w:rPr>
                <w:rFonts w:ascii="Century Gothic" w:hAnsi="Century Gothic" w:cs="Tahoma"/>
                <w:sz w:val="16"/>
                <w:szCs w:val="16"/>
              </w:rPr>
              <w:t>45,000.00</w:t>
            </w:r>
            <w:r w:rsidRPr="00583115">
              <w:rPr>
                <w:rFonts w:ascii="Century Gothic" w:hAnsi="Century Gothic" w:cs="Tahoma"/>
                <w:sz w:val="16"/>
                <w:szCs w:val="16"/>
              </w:rPr>
              <w:br/>
            </w:r>
            <w:r w:rsidR="00774AE3">
              <w:rPr>
                <w:rFonts w:ascii="Century Gothic" w:hAnsi="Century Gothic" w:cs="Tahoma"/>
                <w:sz w:val="16"/>
                <w:szCs w:val="16"/>
              </w:rPr>
              <w:t>$50,000.00</w:t>
            </w:r>
            <w:r w:rsidR="00774AE3">
              <w:rPr>
                <w:rFonts w:ascii="Century Gothic" w:hAnsi="Century Gothic" w:cs="Tahoma"/>
                <w:b/>
                <w:sz w:val="16"/>
                <w:szCs w:val="16"/>
              </w:rPr>
              <w:br/>
            </w:r>
            <w:r w:rsidR="00ED0AB5" w:rsidRPr="00583115">
              <w:rPr>
                <w:rFonts w:ascii="Century Gothic" w:hAnsi="Century Gothic" w:cs="Tahoma"/>
                <w:b/>
                <w:sz w:val="16"/>
                <w:szCs w:val="16"/>
              </w:rPr>
              <w:br/>
            </w:r>
            <w:r w:rsidR="00ED0AB5" w:rsidRPr="00583115">
              <w:rPr>
                <w:rFonts w:ascii="Century Gothic" w:hAnsi="Century Gothic" w:cs="Tahoma"/>
                <w:b/>
                <w:sz w:val="16"/>
                <w:szCs w:val="16"/>
              </w:rPr>
              <w:br/>
            </w:r>
            <w:r w:rsidRPr="00583115">
              <w:rPr>
                <w:rFonts w:ascii="Century Gothic" w:hAnsi="Century Gothic" w:cs="Tahoma"/>
                <w:b/>
                <w:sz w:val="16"/>
                <w:szCs w:val="16"/>
              </w:rPr>
              <w:t>TOTAL:</w:t>
            </w:r>
            <w:r w:rsidR="00774AE3">
              <w:rPr>
                <w:rFonts w:ascii="Century Gothic" w:hAnsi="Century Gothic" w:cs="Tahoma"/>
                <w:b/>
                <w:sz w:val="16"/>
                <w:szCs w:val="16"/>
              </w:rPr>
              <w:t xml:space="preserve"> $405,556.00</w:t>
            </w:r>
          </w:p>
        </w:tc>
      </w:tr>
      <w:tr w:rsidR="000B3706" w:rsidRPr="00EB5C6D" w14:paraId="31D5003F" w14:textId="77777777" w:rsidTr="00516FAC">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3803" w:type="dxa"/>
          </w:tcPr>
          <w:p w14:paraId="2B4A53DB" w14:textId="77777777" w:rsidR="000B3706" w:rsidRPr="00583115" w:rsidRDefault="000B3706" w:rsidP="00D43AE7">
            <w:pPr>
              <w:jc w:val="both"/>
              <w:rPr>
                <w:rFonts w:ascii="Century Gothic" w:hAnsi="Century Gothic" w:cs="Tahoma"/>
                <w:sz w:val="16"/>
                <w:szCs w:val="16"/>
              </w:rPr>
            </w:pPr>
          </w:p>
        </w:tc>
        <w:tc>
          <w:tcPr>
            <w:tcW w:w="2562" w:type="dxa"/>
            <w:gridSpan w:val="2"/>
          </w:tcPr>
          <w:p w14:paraId="5D7FB8D8" w14:textId="77777777" w:rsidR="000B3706" w:rsidRPr="00583115" w:rsidRDefault="000B3706" w:rsidP="00D43AE7">
            <w:pPr>
              <w:cnfStyle w:val="000000100000" w:firstRow="0" w:lastRow="0" w:firstColumn="0" w:lastColumn="0" w:oddVBand="0" w:evenVBand="0" w:oddHBand="1" w:evenHBand="0" w:firstRowFirstColumn="0" w:firstRowLastColumn="0" w:lastRowFirstColumn="0" w:lastRowLastColumn="0"/>
              <w:rPr>
                <w:rFonts w:ascii="Century Gothic" w:hAnsi="Century Gothic" w:cs="Tahoma"/>
                <w:b/>
                <w:sz w:val="16"/>
                <w:szCs w:val="16"/>
              </w:rPr>
            </w:pPr>
            <w:r w:rsidRPr="00583115">
              <w:rPr>
                <w:rFonts w:ascii="Century Gothic" w:hAnsi="Century Gothic" w:cs="Tahoma"/>
                <w:b/>
                <w:sz w:val="18"/>
                <w:szCs w:val="16"/>
              </w:rPr>
              <w:t xml:space="preserve">        </w:t>
            </w:r>
            <w:r w:rsidR="00D43AE7" w:rsidRPr="00583115">
              <w:rPr>
                <w:rFonts w:ascii="Century Gothic" w:hAnsi="Century Gothic" w:cs="Tahoma"/>
                <w:b/>
                <w:sz w:val="18"/>
                <w:szCs w:val="16"/>
              </w:rPr>
              <w:t>AYUDAS SOCIALES</w:t>
            </w:r>
            <w:r w:rsidRPr="00583115">
              <w:rPr>
                <w:rFonts w:ascii="Century Gothic" w:hAnsi="Century Gothic" w:cs="Tahoma"/>
                <w:b/>
                <w:sz w:val="16"/>
                <w:szCs w:val="16"/>
              </w:rPr>
              <w:br/>
            </w:r>
          </w:p>
        </w:tc>
        <w:tc>
          <w:tcPr>
            <w:tcW w:w="4487" w:type="dxa"/>
          </w:tcPr>
          <w:p w14:paraId="07E330D5" w14:textId="77777777" w:rsidR="000B3706" w:rsidRPr="00583115" w:rsidRDefault="000B3706" w:rsidP="00D43AE7">
            <w:pPr>
              <w:cnfStyle w:val="000000100000" w:firstRow="0" w:lastRow="0" w:firstColumn="0" w:lastColumn="0" w:oddVBand="0" w:evenVBand="0" w:oddHBand="1" w:evenHBand="0" w:firstRowFirstColumn="0" w:firstRowLastColumn="0" w:lastRowFirstColumn="0" w:lastRowLastColumn="0"/>
              <w:rPr>
                <w:rFonts w:ascii="Century Gothic" w:hAnsi="Century Gothic" w:cs="Tahoma"/>
                <w:b/>
                <w:bCs/>
                <w:sz w:val="16"/>
                <w:szCs w:val="16"/>
              </w:rPr>
            </w:pPr>
            <w:r w:rsidRPr="00583115">
              <w:rPr>
                <w:rFonts w:ascii="Century Gothic" w:hAnsi="Century Gothic" w:cs="Tahoma"/>
                <w:b/>
                <w:bCs/>
                <w:sz w:val="16"/>
                <w:szCs w:val="16"/>
              </w:rPr>
              <w:br/>
            </w:r>
          </w:p>
        </w:tc>
      </w:tr>
      <w:tr w:rsidR="00D43AE7" w:rsidRPr="00EB5C6D" w14:paraId="04789300" w14:textId="77777777" w:rsidTr="00516FAC">
        <w:trPr>
          <w:trHeight w:val="333"/>
        </w:trPr>
        <w:tc>
          <w:tcPr>
            <w:cnfStyle w:val="001000000000" w:firstRow="0" w:lastRow="0" w:firstColumn="1" w:lastColumn="0" w:oddVBand="0" w:evenVBand="0" w:oddHBand="0" w:evenHBand="0" w:firstRowFirstColumn="0" w:firstRowLastColumn="0" w:lastRowFirstColumn="0" w:lastRowLastColumn="0"/>
            <w:tcW w:w="3810" w:type="dxa"/>
            <w:gridSpan w:val="2"/>
          </w:tcPr>
          <w:p w14:paraId="53773273" w14:textId="77777777" w:rsidR="00D43AE7" w:rsidRPr="00583115" w:rsidRDefault="00D43AE7" w:rsidP="00D43AE7">
            <w:pPr>
              <w:rPr>
                <w:rFonts w:ascii="Century Gothic" w:hAnsi="Century Gothic" w:cs="Tahoma"/>
                <w:sz w:val="16"/>
                <w:szCs w:val="16"/>
              </w:rPr>
            </w:pPr>
            <w:r w:rsidRPr="00583115">
              <w:rPr>
                <w:rFonts w:ascii="Century Gothic" w:hAnsi="Century Gothic" w:cs="Tahoma"/>
                <w:sz w:val="16"/>
                <w:szCs w:val="16"/>
              </w:rPr>
              <w:t xml:space="preserve">Ayudas sociales a ciudadanos:                             </w:t>
            </w:r>
          </w:p>
          <w:p w14:paraId="1ED73D25" w14:textId="77777777" w:rsidR="00D43AE7" w:rsidRPr="00583115" w:rsidRDefault="00ED0AB5" w:rsidP="00ED0AB5">
            <w:pPr>
              <w:rPr>
                <w:rFonts w:ascii="Century Gothic" w:hAnsi="Century Gothic" w:cs="Tahoma"/>
                <w:b w:val="0"/>
                <w:bCs w:val="0"/>
                <w:sz w:val="16"/>
                <w:szCs w:val="16"/>
              </w:rPr>
            </w:pPr>
            <w:r w:rsidRPr="00583115">
              <w:rPr>
                <w:rFonts w:ascii="Century Gothic" w:hAnsi="Century Gothic" w:cs="Tahoma"/>
                <w:sz w:val="16"/>
                <w:szCs w:val="16"/>
              </w:rPr>
              <w:br/>
            </w:r>
          </w:p>
        </w:tc>
        <w:tc>
          <w:tcPr>
            <w:tcW w:w="2555" w:type="dxa"/>
          </w:tcPr>
          <w:p w14:paraId="42518657" w14:textId="77777777" w:rsidR="00D43AE7" w:rsidRPr="00583115" w:rsidRDefault="00D43AE7" w:rsidP="00D43AE7">
            <w:pPr>
              <w:cnfStyle w:val="000000000000" w:firstRow="0" w:lastRow="0" w:firstColumn="0" w:lastColumn="0" w:oddVBand="0" w:evenVBand="0" w:oddHBand="0" w:evenHBand="0" w:firstRowFirstColumn="0" w:firstRowLastColumn="0" w:lastRowFirstColumn="0" w:lastRowLastColumn="0"/>
              <w:rPr>
                <w:rFonts w:ascii="Century Gothic" w:hAnsi="Century Gothic" w:cs="Tahoma"/>
                <w:sz w:val="18"/>
                <w:szCs w:val="16"/>
              </w:rPr>
            </w:pPr>
            <w:r w:rsidRPr="00583115">
              <w:rPr>
                <w:rFonts w:ascii="Century Gothic" w:hAnsi="Century Gothic" w:cs="Tahoma"/>
                <w:sz w:val="18"/>
                <w:szCs w:val="16"/>
              </w:rPr>
              <w:t xml:space="preserve">441            </w:t>
            </w:r>
          </w:p>
        </w:tc>
        <w:tc>
          <w:tcPr>
            <w:tcW w:w="4487" w:type="dxa"/>
          </w:tcPr>
          <w:p w14:paraId="4C9B7F89" w14:textId="77777777" w:rsidR="00D43AE7" w:rsidRPr="00583115" w:rsidRDefault="00D43AE7" w:rsidP="00D806E3">
            <w:pPr>
              <w:cnfStyle w:val="000000000000" w:firstRow="0" w:lastRow="0" w:firstColumn="0" w:lastColumn="0" w:oddVBand="0" w:evenVBand="0" w:oddHBand="0" w:evenHBand="0" w:firstRowFirstColumn="0" w:firstRowLastColumn="0" w:lastRowFirstColumn="0" w:lastRowLastColumn="0"/>
              <w:rPr>
                <w:rFonts w:ascii="Century Gothic" w:hAnsi="Century Gothic" w:cs="Tahoma"/>
                <w:bCs/>
                <w:sz w:val="18"/>
                <w:szCs w:val="16"/>
              </w:rPr>
            </w:pPr>
            <w:r w:rsidRPr="00D56E38">
              <w:rPr>
                <w:rFonts w:ascii="Century Gothic" w:hAnsi="Century Gothic" w:cs="Tahoma"/>
                <w:bCs/>
                <w:sz w:val="16"/>
                <w:szCs w:val="16"/>
              </w:rPr>
              <w:t>$</w:t>
            </w:r>
            <w:r w:rsidR="00D56E38" w:rsidRPr="00D56E38">
              <w:rPr>
                <w:rFonts w:ascii="Century Gothic" w:hAnsi="Century Gothic" w:cs="Tahoma"/>
                <w:bCs/>
                <w:sz w:val="16"/>
                <w:szCs w:val="16"/>
              </w:rPr>
              <w:t>320,000.00</w:t>
            </w:r>
            <w:r w:rsidR="00D806E3">
              <w:rPr>
                <w:rFonts w:ascii="Century Gothic" w:hAnsi="Century Gothic" w:cs="Tahoma"/>
                <w:bCs/>
                <w:sz w:val="16"/>
                <w:szCs w:val="16"/>
              </w:rPr>
              <w:br/>
            </w:r>
            <w:r w:rsidR="00D806E3">
              <w:rPr>
                <w:rFonts w:ascii="Century Gothic" w:hAnsi="Century Gothic" w:cs="Tahoma"/>
                <w:bCs/>
                <w:sz w:val="16"/>
                <w:szCs w:val="16"/>
              </w:rPr>
              <w:br/>
            </w:r>
            <w:r w:rsidR="00D806E3" w:rsidRPr="00583115">
              <w:rPr>
                <w:rFonts w:ascii="Century Gothic" w:hAnsi="Century Gothic" w:cs="Tahoma"/>
                <w:b/>
                <w:sz w:val="16"/>
                <w:szCs w:val="16"/>
              </w:rPr>
              <w:t>TOTAL:</w:t>
            </w:r>
            <w:r w:rsidR="00D806E3">
              <w:rPr>
                <w:rFonts w:ascii="Century Gothic" w:hAnsi="Century Gothic" w:cs="Tahoma"/>
                <w:b/>
                <w:sz w:val="16"/>
                <w:szCs w:val="16"/>
              </w:rPr>
              <w:t xml:space="preserve"> $320,000.00</w:t>
            </w:r>
          </w:p>
        </w:tc>
      </w:tr>
      <w:tr w:rsidR="00D43AE7" w:rsidRPr="00EB5C6D" w14:paraId="3E34DCE8" w14:textId="77777777" w:rsidTr="00516FA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810" w:type="dxa"/>
            <w:gridSpan w:val="2"/>
          </w:tcPr>
          <w:p w14:paraId="20AC0D84" w14:textId="77777777" w:rsidR="00D43AE7" w:rsidRPr="00583115" w:rsidRDefault="00583115" w:rsidP="00D806E3">
            <w:pPr>
              <w:rPr>
                <w:rFonts w:ascii="Century Gothic" w:hAnsi="Century Gothic" w:cs="Tahoma"/>
                <w:sz w:val="16"/>
                <w:szCs w:val="16"/>
              </w:rPr>
            </w:pPr>
            <w:r w:rsidRPr="00583115">
              <w:rPr>
                <w:rFonts w:ascii="Century Gothic" w:hAnsi="Century Gothic" w:cs="Tahoma"/>
                <w:sz w:val="16"/>
                <w:szCs w:val="16"/>
              </w:rPr>
              <w:t xml:space="preserve">                                                  </w:t>
            </w:r>
            <w:r w:rsidR="00D806E3">
              <w:rPr>
                <w:rFonts w:ascii="Century Gothic" w:hAnsi="Century Gothic" w:cs="Tahoma"/>
                <w:sz w:val="16"/>
                <w:szCs w:val="16"/>
              </w:rPr>
              <w:br/>
              <w:t xml:space="preserve">                                                                    </w:t>
            </w:r>
            <w:r w:rsidRPr="00583115">
              <w:rPr>
                <w:rFonts w:ascii="Century Gothic" w:hAnsi="Century Gothic" w:cs="Tahoma"/>
                <w:sz w:val="16"/>
                <w:szCs w:val="16"/>
              </w:rPr>
              <w:t>TOTAL:</w:t>
            </w:r>
          </w:p>
        </w:tc>
        <w:tc>
          <w:tcPr>
            <w:tcW w:w="2555" w:type="dxa"/>
          </w:tcPr>
          <w:p w14:paraId="038F425F" w14:textId="77777777" w:rsidR="00D43AE7" w:rsidRPr="00583115" w:rsidRDefault="00D43AE7" w:rsidP="00D43AE7">
            <w:pPr>
              <w:cnfStyle w:val="000000100000" w:firstRow="0" w:lastRow="0" w:firstColumn="0" w:lastColumn="0" w:oddVBand="0" w:evenVBand="0" w:oddHBand="1" w:evenHBand="0" w:firstRowFirstColumn="0" w:firstRowLastColumn="0" w:lastRowFirstColumn="0" w:lastRowLastColumn="0"/>
              <w:rPr>
                <w:rFonts w:ascii="Century Gothic" w:hAnsi="Century Gothic" w:cs="Tahoma"/>
                <w:b/>
                <w:sz w:val="16"/>
                <w:szCs w:val="16"/>
              </w:rPr>
            </w:pPr>
          </w:p>
        </w:tc>
        <w:tc>
          <w:tcPr>
            <w:tcW w:w="4487" w:type="dxa"/>
          </w:tcPr>
          <w:p w14:paraId="29F1D994" w14:textId="77777777" w:rsidR="00D43AE7" w:rsidRPr="00583115" w:rsidRDefault="00D806E3" w:rsidP="00D806E3">
            <w:pPr>
              <w:cnfStyle w:val="000000100000" w:firstRow="0" w:lastRow="0" w:firstColumn="0" w:lastColumn="0" w:oddVBand="0" w:evenVBand="0" w:oddHBand="1" w:evenHBand="0" w:firstRowFirstColumn="0" w:firstRowLastColumn="0" w:lastRowFirstColumn="0" w:lastRowLastColumn="0"/>
              <w:rPr>
                <w:rFonts w:ascii="Century Gothic" w:hAnsi="Century Gothic" w:cs="Tahoma"/>
                <w:b/>
                <w:bCs/>
                <w:sz w:val="16"/>
                <w:szCs w:val="16"/>
              </w:rPr>
            </w:pPr>
            <w:r>
              <w:rPr>
                <w:rFonts w:ascii="Century Gothic" w:hAnsi="Century Gothic" w:cs="Tahoma"/>
                <w:b/>
                <w:bCs/>
                <w:sz w:val="16"/>
                <w:szCs w:val="16"/>
              </w:rPr>
              <w:br/>
            </w:r>
            <w:r w:rsidR="00D43AE7" w:rsidRPr="00583115">
              <w:rPr>
                <w:rFonts w:ascii="Century Gothic" w:hAnsi="Century Gothic" w:cs="Tahoma"/>
                <w:b/>
                <w:bCs/>
                <w:sz w:val="16"/>
                <w:szCs w:val="16"/>
              </w:rPr>
              <w:t>$</w:t>
            </w:r>
            <w:r w:rsidR="00D56E38">
              <w:rPr>
                <w:rFonts w:ascii="Century Gothic" w:hAnsi="Century Gothic" w:cs="Tahoma"/>
                <w:b/>
                <w:bCs/>
                <w:sz w:val="16"/>
                <w:szCs w:val="16"/>
              </w:rPr>
              <w:t>2,843,535.35</w:t>
            </w:r>
          </w:p>
        </w:tc>
      </w:tr>
      <w:tr w:rsidR="000B3706" w:rsidRPr="00EB5C6D" w14:paraId="7E80E36F" w14:textId="77777777" w:rsidTr="00516FAC">
        <w:trPr>
          <w:trHeight w:val="127"/>
        </w:trPr>
        <w:tc>
          <w:tcPr>
            <w:cnfStyle w:val="001000000000" w:firstRow="0" w:lastRow="0" w:firstColumn="1" w:lastColumn="0" w:oddVBand="0" w:evenVBand="0" w:oddHBand="0" w:evenHBand="0" w:firstRowFirstColumn="0" w:firstRowLastColumn="0" w:lastRowFirstColumn="0" w:lastRowLastColumn="0"/>
            <w:tcW w:w="6365" w:type="dxa"/>
            <w:gridSpan w:val="3"/>
          </w:tcPr>
          <w:p w14:paraId="0D0B7777" w14:textId="77777777" w:rsidR="000B3706" w:rsidRPr="00995CD9" w:rsidRDefault="000B3706" w:rsidP="00D43AE7">
            <w:pPr>
              <w:rPr>
                <w:rFonts w:ascii="Century Gothic" w:hAnsi="Century Gothic" w:cs="Tahoma"/>
                <w:sz w:val="16"/>
                <w:szCs w:val="16"/>
              </w:rPr>
            </w:pPr>
          </w:p>
        </w:tc>
        <w:tc>
          <w:tcPr>
            <w:tcW w:w="4487" w:type="dxa"/>
          </w:tcPr>
          <w:p w14:paraId="0BF2D924" w14:textId="77777777" w:rsidR="000B3706" w:rsidRPr="00995CD9" w:rsidRDefault="000B3706" w:rsidP="00D43AE7">
            <w:pPr>
              <w:cnfStyle w:val="000000000000" w:firstRow="0" w:lastRow="0" w:firstColumn="0" w:lastColumn="0" w:oddVBand="0" w:evenVBand="0" w:oddHBand="0" w:evenHBand="0" w:firstRowFirstColumn="0" w:firstRowLastColumn="0" w:lastRowFirstColumn="0" w:lastRowLastColumn="0"/>
              <w:rPr>
                <w:rFonts w:ascii="Century Gothic" w:hAnsi="Century Gothic" w:cs="Tahoma"/>
                <w:b/>
                <w:bCs/>
                <w:sz w:val="16"/>
                <w:szCs w:val="16"/>
              </w:rPr>
            </w:pPr>
          </w:p>
        </w:tc>
      </w:tr>
    </w:tbl>
    <w:p w14:paraId="31A223B8" w14:textId="77777777" w:rsidR="00995CD9" w:rsidRDefault="00995CD9" w:rsidP="0033563B">
      <w:pPr>
        <w:widowControl/>
        <w:autoSpaceDE/>
        <w:autoSpaceDN/>
        <w:spacing w:before="100" w:beforeAutospacing="1" w:after="100" w:afterAutospacing="1"/>
        <w:rPr>
          <w:sz w:val="20"/>
        </w:rPr>
      </w:pPr>
    </w:p>
    <w:p w14:paraId="34411034" w14:textId="77777777" w:rsidR="00995CD9" w:rsidRDefault="00995CD9" w:rsidP="0033563B">
      <w:pPr>
        <w:widowControl/>
        <w:autoSpaceDE/>
        <w:autoSpaceDN/>
        <w:spacing w:before="100" w:beforeAutospacing="1" w:after="100" w:afterAutospacing="1"/>
        <w:rPr>
          <w:sz w:val="20"/>
        </w:rPr>
      </w:pPr>
    </w:p>
    <w:p w14:paraId="3F1763DF" w14:textId="77777777" w:rsidR="008A2EDA" w:rsidRDefault="008A2EDA" w:rsidP="0033563B">
      <w:pPr>
        <w:widowControl/>
        <w:autoSpaceDE/>
        <w:autoSpaceDN/>
        <w:spacing w:before="100" w:beforeAutospacing="1" w:after="100" w:afterAutospacing="1"/>
        <w:rPr>
          <w:sz w:val="20"/>
        </w:rPr>
      </w:pPr>
    </w:p>
    <w:p w14:paraId="7F5F38B3" w14:textId="77777777" w:rsidR="008A2EDA" w:rsidRDefault="008A2EDA" w:rsidP="0033563B">
      <w:pPr>
        <w:widowControl/>
        <w:autoSpaceDE/>
        <w:autoSpaceDN/>
        <w:spacing w:before="100" w:beforeAutospacing="1" w:after="100" w:afterAutospacing="1"/>
        <w:rPr>
          <w:sz w:val="20"/>
        </w:rPr>
      </w:pPr>
    </w:p>
    <w:p w14:paraId="030F314E" w14:textId="77777777" w:rsidR="00BE7887" w:rsidRDefault="00BE7887" w:rsidP="0033563B">
      <w:pPr>
        <w:widowControl/>
        <w:autoSpaceDE/>
        <w:autoSpaceDN/>
        <w:spacing w:before="100" w:beforeAutospacing="1" w:after="100" w:afterAutospacing="1"/>
        <w:rPr>
          <w:sz w:val="20"/>
        </w:rPr>
      </w:pPr>
    </w:p>
    <w:p w14:paraId="78E31DA0" w14:textId="77777777" w:rsidR="00BE7887" w:rsidRDefault="00BE7887" w:rsidP="0033563B">
      <w:pPr>
        <w:widowControl/>
        <w:autoSpaceDE/>
        <w:autoSpaceDN/>
        <w:spacing w:before="100" w:beforeAutospacing="1" w:after="100" w:afterAutospacing="1"/>
        <w:rPr>
          <w:sz w:val="20"/>
        </w:rPr>
      </w:pPr>
    </w:p>
    <w:p w14:paraId="3BF48E58" w14:textId="77777777" w:rsidR="00BE7887" w:rsidRDefault="00BE7887" w:rsidP="0033563B">
      <w:pPr>
        <w:widowControl/>
        <w:autoSpaceDE/>
        <w:autoSpaceDN/>
        <w:spacing w:before="100" w:beforeAutospacing="1" w:after="100" w:afterAutospacing="1"/>
        <w:rPr>
          <w:sz w:val="20"/>
        </w:rPr>
      </w:pPr>
    </w:p>
    <w:p w14:paraId="3005A341" w14:textId="77777777" w:rsidR="00BE7887" w:rsidRDefault="00BE7887" w:rsidP="0033563B">
      <w:pPr>
        <w:widowControl/>
        <w:autoSpaceDE/>
        <w:autoSpaceDN/>
        <w:spacing w:before="100" w:beforeAutospacing="1" w:after="100" w:afterAutospacing="1"/>
        <w:rPr>
          <w:sz w:val="20"/>
        </w:rPr>
      </w:pPr>
    </w:p>
    <w:p w14:paraId="6354D3EC" w14:textId="77777777" w:rsidR="00321DB8" w:rsidRDefault="00321DB8" w:rsidP="0033563B">
      <w:pPr>
        <w:widowControl/>
        <w:autoSpaceDE/>
        <w:autoSpaceDN/>
        <w:spacing w:before="100" w:beforeAutospacing="1" w:after="100" w:afterAutospacing="1"/>
        <w:rPr>
          <w:sz w:val="20"/>
        </w:rPr>
      </w:pPr>
    </w:p>
    <w:p w14:paraId="4852E05F" w14:textId="77777777" w:rsidR="00321DB8" w:rsidRDefault="00321DB8" w:rsidP="0033563B">
      <w:pPr>
        <w:widowControl/>
        <w:autoSpaceDE/>
        <w:autoSpaceDN/>
        <w:spacing w:before="100" w:beforeAutospacing="1" w:after="100" w:afterAutospacing="1"/>
        <w:rPr>
          <w:sz w:val="20"/>
        </w:rPr>
      </w:pPr>
    </w:p>
    <w:p w14:paraId="2E767BF9" w14:textId="77777777" w:rsidR="00321DB8" w:rsidRDefault="00321DB8" w:rsidP="0033563B">
      <w:pPr>
        <w:widowControl/>
        <w:autoSpaceDE/>
        <w:autoSpaceDN/>
        <w:spacing w:before="100" w:beforeAutospacing="1" w:after="100" w:afterAutospacing="1"/>
        <w:rPr>
          <w:sz w:val="20"/>
        </w:rPr>
      </w:pPr>
    </w:p>
    <w:p w14:paraId="127EC2AC" w14:textId="77777777" w:rsidR="00BE7887" w:rsidRPr="00CD714E" w:rsidRDefault="00CD714E" w:rsidP="00CD714E">
      <w:pPr>
        <w:pStyle w:val="Citadestacada"/>
        <w:rPr>
          <w:rFonts w:ascii="Century Gothic" w:hAnsi="Century Gothic"/>
          <w:b/>
          <w:i w:val="0"/>
          <w:color w:val="auto"/>
        </w:rPr>
      </w:pPr>
      <w:r w:rsidRPr="00CD714E">
        <w:rPr>
          <w:rFonts w:ascii="Century Gothic" w:hAnsi="Century Gothic"/>
          <w:b/>
          <w:i w:val="0"/>
          <w:color w:val="auto"/>
        </w:rPr>
        <w:lastRenderedPageBreak/>
        <w:t>PROYECTOS ESTRATÉGICOS PRIORITARIOS</w:t>
      </w:r>
    </w:p>
    <w:tbl>
      <w:tblPr>
        <w:tblStyle w:val="Tablaconcuadrcula2-nfasis5"/>
        <w:tblpPr w:leftFromText="141" w:rightFromText="141" w:vertAnchor="text" w:horzAnchor="margin" w:tblpY="206"/>
        <w:tblW w:w="10006" w:type="dxa"/>
        <w:tblLook w:val="04A0" w:firstRow="1" w:lastRow="0" w:firstColumn="1" w:lastColumn="0" w:noHBand="0" w:noVBand="1"/>
      </w:tblPr>
      <w:tblGrid>
        <w:gridCol w:w="2276"/>
        <w:gridCol w:w="2724"/>
        <w:gridCol w:w="2731"/>
        <w:gridCol w:w="2275"/>
      </w:tblGrid>
      <w:tr w:rsidR="00C64AA3" w14:paraId="3964029F" w14:textId="77777777" w:rsidTr="00CD714E">
        <w:trPr>
          <w:cnfStyle w:val="100000000000" w:firstRow="1" w:lastRow="0" w:firstColumn="0" w:lastColumn="0" w:oddVBand="0" w:evenVBand="0" w:oddHBand="0" w:evenHBand="0" w:firstRowFirstColumn="0" w:firstRowLastColumn="0" w:lastRowFirstColumn="0" w:lastRowLastColumn="0"/>
          <w:trHeight w:val="762"/>
        </w:trPr>
        <w:tc>
          <w:tcPr>
            <w:cnfStyle w:val="001000000000" w:firstRow="0" w:lastRow="0" w:firstColumn="1" w:lastColumn="0" w:oddVBand="0" w:evenVBand="0" w:oddHBand="0" w:evenHBand="0" w:firstRowFirstColumn="0" w:firstRowLastColumn="0" w:lastRowFirstColumn="0" w:lastRowLastColumn="0"/>
            <w:tcW w:w="2276" w:type="dxa"/>
            <w:shd w:val="clear" w:color="auto" w:fill="92CDDC" w:themeFill="accent5" w:themeFillTint="99"/>
          </w:tcPr>
          <w:p w14:paraId="23FEF157" w14:textId="77777777" w:rsidR="00C64AA3" w:rsidRPr="00447A75" w:rsidRDefault="00C64AA3" w:rsidP="00447A75">
            <w:pPr>
              <w:widowControl/>
              <w:autoSpaceDE/>
              <w:autoSpaceDN/>
              <w:spacing w:before="100" w:beforeAutospacing="1" w:after="100" w:afterAutospacing="1"/>
              <w:jc w:val="center"/>
              <w:rPr>
                <w:rFonts w:ascii="Century Gothic" w:hAnsi="Century Gothic"/>
                <w:sz w:val="20"/>
              </w:rPr>
            </w:pPr>
            <w:r w:rsidRPr="00447A75">
              <w:rPr>
                <w:rFonts w:ascii="Century Gothic" w:hAnsi="Century Gothic"/>
                <w:sz w:val="20"/>
              </w:rPr>
              <w:t>No.</w:t>
            </w:r>
            <w:r w:rsidR="00447A75" w:rsidRPr="00447A75">
              <w:rPr>
                <w:rFonts w:ascii="Century Gothic" w:hAnsi="Century Gothic"/>
                <w:sz w:val="20"/>
              </w:rPr>
              <w:t xml:space="preserve"> PROYECTOS ESTRATÉGICOS PRIORITARIOS</w:t>
            </w:r>
          </w:p>
        </w:tc>
        <w:tc>
          <w:tcPr>
            <w:tcW w:w="2724" w:type="dxa"/>
            <w:shd w:val="clear" w:color="auto" w:fill="92CDDC" w:themeFill="accent5" w:themeFillTint="99"/>
          </w:tcPr>
          <w:p w14:paraId="067D5A92" w14:textId="77777777" w:rsidR="00C64AA3" w:rsidRPr="00447A75" w:rsidRDefault="001A5EF9" w:rsidP="00447A75">
            <w:pPr>
              <w:widowControl/>
              <w:autoSpaceDE/>
              <w:autoSpaceDN/>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Century Gothic" w:hAnsi="Century Gothic"/>
                <w:sz w:val="20"/>
              </w:rPr>
            </w:pPr>
            <w:r>
              <w:rPr>
                <w:rFonts w:ascii="Century Gothic" w:hAnsi="Century Gothic"/>
                <w:sz w:val="20"/>
              </w:rPr>
              <w:br/>
            </w:r>
            <w:r w:rsidR="00C64AA3" w:rsidRPr="00447A75">
              <w:rPr>
                <w:rFonts w:ascii="Century Gothic" w:hAnsi="Century Gothic"/>
                <w:sz w:val="20"/>
              </w:rPr>
              <w:t>ACTIVIDAD PROGRAMADA</w:t>
            </w:r>
          </w:p>
        </w:tc>
        <w:tc>
          <w:tcPr>
            <w:tcW w:w="2731" w:type="dxa"/>
            <w:shd w:val="clear" w:color="auto" w:fill="92CDDC" w:themeFill="accent5" w:themeFillTint="99"/>
          </w:tcPr>
          <w:p w14:paraId="12083CDA" w14:textId="77777777" w:rsidR="00C64AA3" w:rsidRPr="00447A75" w:rsidRDefault="001A5EF9" w:rsidP="00447A75">
            <w:pPr>
              <w:widowControl/>
              <w:autoSpaceDE/>
              <w:autoSpaceDN/>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Century Gothic" w:hAnsi="Century Gothic"/>
                <w:sz w:val="20"/>
              </w:rPr>
            </w:pPr>
            <w:r>
              <w:rPr>
                <w:rFonts w:ascii="Century Gothic" w:hAnsi="Century Gothic"/>
                <w:sz w:val="20"/>
              </w:rPr>
              <w:br/>
            </w:r>
            <w:r w:rsidR="00C64AA3" w:rsidRPr="00447A75">
              <w:rPr>
                <w:rFonts w:ascii="Century Gothic" w:hAnsi="Century Gothic"/>
                <w:sz w:val="20"/>
              </w:rPr>
              <w:t>METAS</w:t>
            </w:r>
          </w:p>
        </w:tc>
        <w:tc>
          <w:tcPr>
            <w:tcW w:w="2275" w:type="dxa"/>
            <w:shd w:val="clear" w:color="auto" w:fill="92CDDC" w:themeFill="accent5" w:themeFillTint="99"/>
          </w:tcPr>
          <w:p w14:paraId="6113384E" w14:textId="77777777" w:rsidR="00C64AA3" w:rsidRPr="00447A75" w:rsidRDefault="00447A75" w:rsidP="00447A75">
            <w:pPr>
              <w:widowControl/>
              <w:autoSpaceDE/>
              <w:autoSpaceDN/>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Century Gothic" w:hAnsi="Century Gothic"/>
                <w:sz w:val="20"/>
              </w:rPr>
            </w:pPr>
            <w:r>
              <w:rPr>
                <w:rFonts w:ascii="Century Gothic" w:hAnsi="Century Gothic"/>
                <w:sz w:val="20"/>
              </w:rPr>
              <w:br/>
            </w:r>
            <w:r w:rsidR="00C64AA3" w:rsidRPr="00447A75">
              <w:rPr>
                <w:rFonts w:ascii="Century Gothic" w:hAnsi="Century Gothic"/>
                <w:sz w:val="20"/>
              </w:rPr>
              <w:t>INDICADORES</w:t>
            </w:r>
          </w:p>
        </w:tc>
      </w:tr>
      <w:tr w:rsidR="00C64AA3" w14:paraId="757A8F27" w14:textId="77777777" w:rsidTr="00CD714E">
        <w:trPr>
          <w:cnfStyle w:val="000000100000" w:firstRow="0" w:lastRow="0" w:firstColumn="0" w:lastColumn="0" w:oddVBand="0" w:evenVBand="0" w:oddHBand="1" w:evenHBand="0" w:firstRowFirstColumn="0" w:firstRowLastColumn="0" w:lastRowFirstColumn="0" w:lastRowLastColumn="0"/>
          <w:trHeight w:val="2075"/>
        </w:trPr>
        <w:tc>
          <w:tcPr>
            <w:cnfStyle w:val="001000000000" w:firstRow="0" w:lastRow="0" w:firstColumn="1" w:lastColumn="0" w:oddVBand="0" w:evenVBand="0" w:oddHBand="0" w:evenHBand="0" w:firstRowFirstColumn="0" w:firstRowLastColumn="0" w:lastRowFirstColumn="0" w:lastRowLastColumn="0"/>
            <w:tcW w:w="2276" w:type="dxa"/>
          </w:tcPr>
          <w:p w14:paraId="4CC55205" w14:textId="77777777" w:rsidR="00447A75" w:rsidRPr="00447A75" w:rsidRDefault="00447A75" w:rsidP="00F4072C">
            <w:pPr>
              <w:widowControl/>
              <w:autoSpaceDE/>
              <w:autoSpaceDN/>
              <w:spacing w:before="100" w:beforeAutospacing="1" w:after="100" w:afterAutospacing="1"/>
              <w:jc w:val="both"/>
              <w:rPr>
                <w:rFonts w:ascii="Century Gothic" w:hAnsi="Century Gothic"/>
                <w:sz w:val="20"/>
              </w:rPr>
            </w:pPr>
            <w:r>
              <w:rPr>
                <w:rFonts w:ascii="Century Gothic" w:hAnsi="Century Gothic"/>
                <w:sz w:val="20"/>
              </w:rPr>
              <w:t>1. Presa de Agua  Los Panales.</w:t>
            </w:r>
          </w:p>
        </w:tc>
        <w:tc>
          <w:tcPr>
            <w:tcW w:w="2724" w:type="dxa"/>
          </w:tcPr>
          <w:p w14:paraId="48E875DD" w14:textId="77777777" w:rsidR="00C64AA3" w:rsidRPr="00583115" w:rsidRDefault="00835CE2" w:rsidP="0066555F">
            <w:pPr>
              <w:widowControl/>
              <w:autoSpaceDE/>
              <w:autoSpaceDN/>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18"/>
                <w:szCs w:val="18"/>
              </w:rPr>
            </w:pPr>
            <w:r w:rsidRPr="00583115">
              <w:rPr>
                <w:rFonts w:ascii="Century Gothic" w:hAnsi="Century Gothic"/>
                <w:sz w:val="18"/>
                <w:szCs w:val="18"/>
              </w:rPr>
              <w:t xml:space="preserve">-Retomar la gestión ante la Comisión Nacional del Agua y Saneamiento (CEAS). </w:t>
            </w:r>
            <w:r w:rsidRPr="00583115">
              <w:rPr>
                <w:rFonts w:ascii="Century Gothic" w:hAnsi="Century Gothic"/>
                <w:sz w:val="18"/>
                <w:szCs w:val="18"/>
              </w:rPr>
              <w:br/>
            </w:r>
            <w:r w:rsidRPr="00583115">
              <w:rPr>
                <w:rFonts w:ascii="Century Gothic" w:hAnsi="Century Gothic"/>
                <w:sz w:val="18"/>
                <w:szCs w:val="18"/>
              </w:rPr>
              <w:br/>
              <w:t>-Gestionar el respaldo ante el Congreso Estatal y Federal.</w:t>
            </w:r>
            <w:r w:rsidRPr="00583115">
              <w:rPr>
                <w:rFonts w:ascii="Century Gothic" w:hAnsi="Century Gothic"/>
                <w:sz w:val="18"/>
                <w:szCs w:val="18"/>
              </w:rPr>
              <w:br/>
            </w:r>
          </w:p>
        </w:tc>
        <w:tc>
          <w:tcPr>
            <w:tcW w:w="2731" w:type="dxa"/>
          </w:tcPr>
          <w:p w14:paraId="18FE7648" w14:textId="77777777" w:rsidR="00C64AA3" w:rsidRPr="00583115" w:rsidRDefault="00835CE2" w:rsidP="0066555F">
            <w:pPr>
              <w:widowControl/>
              <w:autoSpaceDE/>
              <w:autoSpaceDN/>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18"/>
                <w:szCs w:val="18"/>
              </w:rPr>
            </w:pPr>
            <w:r w:rsidRPr="00583115">
              <w:rPr>
                <w:rFonts w:ascii="Century Gothic" w:hAnsi="Century Gothic"/>
                <w:sz w:val="18"/>
                <w:szCs w:val="18"/>
              </w:rPr>
              <w:t xml:space="preserve">Garantizar el acceso seguro, suficiente y sostenible del agua para consumo humano, actividades productivas y preservación ambiental en el Municipio. </w:t>
            </w:r>
          </w:p>
        </w:tc>
        <w:tc>
          <w:tcPr>
            <w:tcW w:w="2275" w:type="dxa"/>
          </w:tcPr>
          <w:p w14:paraId="750C5735" w14:textId="77777777" w:rsidR="00C64AA3" w:rsidRPr="00583115" w:rsidRDefault="00835CE2" w:rsidP="0066555F">
            <w:pPr>
              <w:widowControl/>
              <w:autoSpaceDE/>
              <w:autoSpaceDN/>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18"/>
                <w:szCs w:val="18"/>
              </w:rPr>
            </w:pPr>
            <w:r w:rsidRPr="00583115">
              <w:rPr>
                <w:rFonts w:ascii="Century Gothic" w:hAnsi="Century Gothic"/>
                <w:sz w:val="18"/>
                <w:szCs w:val="18"/>
              </w:rPr>
              <w:t>Agenda de trabajo relacionada a este proyecto.</w:t>
            </w:r>
          </w:p>
        </w:tc>
      </w:tr>
      <w:tr w:rsidR="00C64AA3" w14:paraId="0CF13FCA" w14:textId="77777777" w:rsidTr="00CD714E">
        <w:trPr>
          <w:trHeight w:val="1835"/>
        </w:trPr>
        <w:tc>
          <w:tcPr>
            <w:cnfStyle w:val="001000000000" w:firstRow="0" w:lastRow="0" w:firstColumn="1" w:lastColumn="0" w:oddVBand="0" w:evenVBand="0" w:oddHBand="0" w:evenHBand="0" w:firstRowFirstColumn="0" w:firstRowLastColumn="0" w:lastRowFirstColumn="0" w:lastRowLastColumn="0"/>
            <w:tcW w:w="2276" w:type="dxa"/>
          </w:tcPr>
          <w:p w14:paraId="79D2B197" w14:textId="77777777" w:rsidR="00C64AA3" w:rsidRPr="00447A75" w:rsidRDefault="00447A75" w:rsidP="00F4072C">
            <w:pPr>
              <w:widowControl/>
              <w:autoSpaceDE/>
              <w:autoSpaceDN/>
              <w:spacing w:before="100" w:beforeAutospacing="1" w:after="100" w:afterAutospacing="1"/>
              <w:jc w:val="both"/>
              <w:rPr>
                <w:rFonts w:ascii="Century Gothic" w:hAnsi="Century Gothic"/>
                <w:sz w:val="20"/>
              </w:rPr>
            </w:pPr>
            <w:r>
              <w:rPr>
                <w:rFonts w:ascii="Century Gothic" w:hAnsi="Century Gothic"/>
                <w:sz w:val="20"/>
              </w:rPr>
              <w:t>2. Puente vehicular de Aquiles Serdán.</w:t>
            </w:r>
          </w:p>
        </w:tc>
        <w:tc>
          <w:tcPr>
            <w:tcW w:w="2724" w:type="dxa"/>
          </w:tcPr>
          <w:p w14:paraId="22F3F9C0" w14:textId="77777777" w:rsidR="00C64AA3" w:rsidRPr="00583115" w:rsidRDefault="000E6E95" w:rsidP="0066555F">
            <w:pPr>
              <w:widowControl/>
              <w:autoSpaceDE/>
              <w:autoSpaceDN/>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18"/>
                <w:szCs w:val="18"/>
              </w:rPr>
            </w:pPr>
            <w:r w:rsidRPr="00583115">
              <w:rPr>
                <w:rFonts w:ascii="Century Gothic" w:hAnsi="Century Gothic"/>
                <w:sz w:val="18"/>
                <w:szCs w:val="18"/>
              </w:rPr>
              <w:t>-Gestionar ante el gobernador del estado de Jalisco la realización del Proyecto.</w:t>
            </w:r>
            <w:r w:rsidRPr="00583115">
              <w:rPr>
                <w:rFonts w:ascii="Century Gothic" w:hAnsi="Century Gothic"/>
                <w:sz w:val="18"/>
                <w:szCs w:val="18"/>
              </w:rPr>
              <w:br/>
              <w:t xml:space="preserve">-Solicitar a la SIOP del Gobierno del Estado de Jalisco la realización del proyecto. </w:t>
            </w:r>
          </w:p>
        </w:tc>
        <w:tc>
          <w:tcPr>
            <w:tcW w:w="2731" w:type="dxa"/>
          </w:tcPr>
          <w:p w14:paraId="04C0F306" w14:textId="77777777" w:rsidR="00C64AA3" w:rsidRPr="00583115" w:rsidRDefault="000E6E95" w:rsidP="0066555F">
            <w:pPr>
              <w:widowControl/>
              <w:autoSpaceDE/>
              <w:autoSpaceDN/>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18"/>
                <w:szCs w:val="18"/>
              </w:rPr>
            </w:pPr>
            <w:r w:rsidRPr="00583115">
              <w:rPr>
                <w:rFonts w:ascii="Century Gothic" w:hAnsi="Century Gothic"/>
                <w:sz w:val="18"/>
                <w:szCs w:val="18"/>
              </w:rPr>
              <w:t>Mejorar la conectividad, seguridad y movilidad de las personas y vehículos entre las comunidades del municipio.</w:t>
            </w:r>
          </w:p>
        </w:tc>
        <w:tc>
          <w:tcPr>
            <w:tcW w:w="2275" w:type="dxa"/>
          </w:tcPr>
          <w:p w14:paraId="7937F076" w14:textId="77777777" w:rsidR="00C64AA3" w:rsidRPr="00583115" w:rsidRDefault="00CA797C" w:rsidP="0066555F">
            <w:pPr>
              <w:widowControl/>
              <w:autoSpaceDE/>
              <w:autoSpaceDN/>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18"/>
                <w:szCs w:val="18"/>
              </w:rPr>
            </w:pPr>
            <w:r w:rsidRPr="00583115">
              <w:rPr>
                <w:rFonts w:ascii="Century Gothic" w:hAnsi="Century Gothic"/>
                <w:sz w:val="18"/>
                <w:szCs w:val="18"/>
              </w:rPr>
              <w:t>Elaboración</w:t>
            </w:r>
            <w:r w:rsidR="000E6E95" w:rsidRPr="00583115">
              <w:rPr>
                <w:rFonts w:ascii="Century Gothic" w:hAnsi="Century Gothic"/>
                <w:sz w:val="18"/>
                <w:szCs w:val="18"/>
              </w:rPr>
              <w:t xml:space="preserve"> de proyecto ejecutivo y oficios a las dependencias correspondientes. </w:t>
            </w:r>
          </w:p>
          <w:p w14:paraId="7210E36A" w14:textId="77777777" w:rsidR="000E6E95" w:rsidRPr="00583115" w:rsidRDefault="000E6E95" w:rsidP="0066555F">
            <w:pPr>
              <w:widowControl/>
              <w:autoSpaceDE/>
              <w:autoSpaceDN/>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18"/>
                <w:szCs w:val="18"/>
              </w:rPr>
            </w:pPr>
          </w:p>
        </w:tc>
      </w:tr>
      <w:tr w:rsidR="00C64AA3" w14:paraId="1A313890" w14:textId="77777777" w:rsidTr="00CD714E">
        <w:trPr>
          <w:cnfStyle w:val="000000100000" w:firstRow="0" w:lastRow="0" w:firstColumn="0" w:lastColumn="0" w:oddVBand="0" w:evenVBand="0" w:oddHBand="1" w:evenHBand="0" w:firstRowFirstColumn="0" w:firstRowLastColumn="0" w:lastRowFirstColumn="0" w:lastRowLastColumn="0"/>
          <w:trHeight w:val="2527"/>
        </w:trPr>
        <w:tc>
          <w:tcPr>
            <w:cnfStyle w:val="001000000000" w:firstRow="0" w:lastRow="0" w:firstColumn="1" w:lastColumn="0" w:oddVBand="0" w:evenVBand="0" w:oddHBand="0" w:evenHBand="0" w:firstRowFirstColumn="0" w:firstRowLastColumn="0" w:lastRowFirstColumn="0" w:lastRowLastColumn="0"/>
            <w:tcW w:w="2276" w:type="dxa"/>
          </w:tcPr>
          <w:p w14:paraId="1E28D99D" w14:textId="77777777" w:rsidR="00C64AA3" w:rsidRPr="00447A75" w:rsidRDefault="00447A75" w:rsidP="00F4072C">
            <w:pPr>
              <w:widowControl/>
              <w:autoSpaceDE/>
              <w:autoSpaceDN/>
              <w:spacing w:before="100" w:beforeAutospacing="1" w:after="100" w:afterAutospacing="1"/>
              <w:jc w:val="both"/>
              <w:rPr>
                <w:rFonts w:ascii="Century Gothic" w:hAnsi="Century Gothic"/>
                <w:sz w:val="20"/>
              </w:rPr>
            </w:pPr>
            <w:r>
              <w:rPr>
                <w:rFonts w:ascii="Century Gothic" w:hAnsi="Century Gothic"/>
                <w:sz w:val="20"/>
              </w:rPr>
              <w:t>3. Plantas de tratamiento en; Yelapa, Las Juntas y Veranos, Tehuamixtle.</w:t>
            </w:r>
          </w:p>
        </w:tc>
        <w:tc>
          <w:tcPr>
            <w:tcW w:w="2724" w:type="dxa"/>
          </w:tcPr>
          <w:p w14:paraId="20311C7A" w14:textId="77777777" w:rsidR="00C64AA3" w:rsidRPr="00583115" w:rsidRDefault="00FF07CF" w:rsidP="0066555F">
            <w:pPr>
              <w:widowControl/>
              <w:autoSpaceDE/>
              <w:autoSpaceDN/>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18"/>
                <w:szCs w:val="18"/>
              </w:rPr>
            </w:pPr>
            <w:r w:rsidRPr="00583115">
              <w:rPr>
                <w:rFonts w:ascii="Century Gothic" w:hAnsi="Century Gothic"/>
                <w:sz w:val="18"/>
                <w:szCs w:val="18"/>
              </w:rPr>
              <w:t>-Gestionar ante el CEAS.</w:t>
            </w:r>
            <w:r w:rsidRPr="00583115">
              <w:rPr>
                <w:rFonts w:ascii="Century Gothic" w:hAnsi="Century Gothic"/>
                <w:sz w:val="18"/>
                <w:szCs w:val="18"/>
              </w:rPr>
              <w:br/>
              <w:t xml:space="preserve">-Gestionar ante el Gobernador del </w:t>
            </w:r>
            <w:r w:rsidRPr="00583115">
              <w:rPr>
                <w:rFonts w:ascii="Century Gothic" w:hAnsi="Century Gothic"/>
                <w:sz w:val="18"/>
                <w:szCs w:val="18"/>
              </w:rPr>
              <w:br/>
              <w:t>Estado y el Congreso</w:t>
            </w:r>
            <w:r w:rsidR="001A5EF9" w:rsidRPr="00583115">
              <w:rPr>
                <w:rFonts w:ascii="Century Gothic" w:hAnsi="Century Gothic"/>
                <w:sz w:val="18"/>
                <w:szCs w:val="18"/>
              </w:rPr>
              <w:t xml:space="preserve"> los recursos para la construcción. </w:t>
            </w:r>
          </w:p>
          <w:p w14:paraId="171E2FE4" w14:textId="77777777" w:rsidR="001A5EF9" w:rsidRPr="00583115" w:rsidRDefault="001A5EF9" w:rsidP="0066555F">
            <w:pPr>
              <w:widowControl/>
              <w:autoSpaceDE/>
              <w:autoSpaceDN/>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18"/>
                <w:szCs w:val="18"/>
              </w:rPr>
            </w:pPr>
          </w:p>
        </w:tc>
        <w:tc>
          <w:tcPr>
            <w:tcW w:w="2731" w:type="dxa"/>
          </w:tcPr>
          <w:p w14:paraId="7C2000D0" w14:textId="77777777" w:rsidR="00C64AA3" w:rsidRPr="00583115" w:rsidRDefault="0014003F" w:rsidP="0066555F">
            <w:pPr>
              <w:widowControl/>
              <w:autoSpaceDE/>
              <w:autoSpaceDN/>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18"/>
                <w:szCs w:val="18"/>
              </w:rPr>
            </w:pPr>
            <w:r w:rsidRPr="00583115">
              <w:rPr>
                <w:rFonts w:ascii="Century Gothic" w:hAnsi="Century Gothic"/>
                <w:sz w:val="18"/>
                <w:szCs w:val="18"/>
              </w:rPr>
              <w:t>Garantizar el saneamiento adecuado de las aguas residuales en las comunidades costeras y rurales del municipio, reduciendo la contaminación de cuerpos de agua y mejorando las condiciones de salud y medio ambiente.</w:t>
            </w:r>
          </w:p>
        </w:tc>
        <w:tc>
          <w:tcPr>
            <w:tcW w:w="2275" w:type="dxa"/>
          </w:tcPr>
          <w:p w14:paraId="72CC143C" w14:textId="77777777" w:rsidR="00C64AA3" w:rsidRPr="00583115" w:rsidRDefault="00A937B6" w:rsidP="0066555F">
            <w:pPr>
              <w:widowControl/>
              <w:autoSpaceDE/>
              <w:autoSpaceDN/>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18"/>
                <w:szCs w:val="18"/>
              </w:rPr>
            </w:pPr>
            <w:r w:rsidRPr="00583115">
              <w:rPr>
                <w:rFonts w:ascii="Century Gothic" w:hAnsi="Century Gothic"/>
                <w:sz w:val="18"/>
                <w:szCs w:val="18"/>
              </w:rPr>
              <w:t>-Estudios de factibilidad y proyecto ejecutivo.</w:t>
            </w:r>
            <w:r w:rsidRPr="00583115">
              <w:rPr>
                <w:rFonts w:ascii="Century Gothic" w:hAnsi="Century Gothic"/>
                <w:sz w:val="18"/>
                <w:szCs w:val="18"/>
              </w:rPr>
              <w:br/>
            </w:r>
            <w:r w:rsidRPr="00583115">
              <w:rPr>
                <w:rFonts w:ascii="Century Gothic" w:hAnsi="Century Gothic"/>
                <w:sz w:val="18"/>
                <w:szCs w:val="18"/>
              </w:rPr>
              <w:br/>
              <w:t>-Reportes de supervisión</w:t>
            </w:r>
          </w:p>
        </w:tc>
      </w:tr>
      <w:tr w:rsidR="00C64AA3" w14:paraId="09B9F82A" w14:textId="77777777" w:rsidTr="00CD714E">
        <w:trPr>
          <w:trHeight w:val="1383"/>
        </w:trPr>
        <w:tc>
          <w:tcPr>
            <w:cnfStyle w:val="001000000000" w:firstRow="0" w:lastRow="0" w:firstColumn="1" w:lastColumn="0" w:oddVBand="0" w:evenVBand="0" w:oddHBand="0" w:evenHBand="0" w:firstRowFirstColumn="0" w:firstRowLastColumn="0" w:lastRowFirstColumn="0" w:lastRowLastColumn="0"/>
            <w:tcW w:w="2276" w:type="dxa"/>
          </w:tcPr>
          <w:p w14:paraId="6D539C0A" w14:textId="77777777" w:rsidR="00C64AA3" w:rsidRPr="00447A75" w:rsidRDefault="00447A75" w:rsidP="00F4072C">
            <w:pPr>
              <w:widowControl/>
              <w:autoSpaceDE/>
              <w:autoSpaceDN/>
              <w:spacing w:before="100" w:beforeAutospacing="1" w:after="100" w:afterAutospacing="1"/>
              <w:jc w:val="both"/>
              <w:rPr>
                <w:rFonts w:ascii="Century Gothic" w:hAnsi="Century Gothic"/>
                <w:sz w:val="20"/>
              </w:rPr>
            </w:pPr>
            <w:r>
              <w:rPr>
                <w:rFonts w:ascii="Century Gothic" w:hAnsi="Century Gothic"/>
                <w:sz w:val="20"/>
              </w:rPr>
              <w:t>4. Ampliación de suministro de abastecimiento en la red de Agua Potable</w:t>
            </w:r>
          </w:p>
        </w:tc>
        <w:tc>
          <w:tcPr>
            <w:tcW w:w="2724" w:type="dxa"/>
          </w:tcPr>
          <w:p w14:paraId="3B962086" w14:textId="77777777" w:rsidR="00536CA4" w:rsidRPr="00583115" w:rsidRDefault="00536CA4" w:rsidP="0066555F">
            <w:pPr>
              <w:widowControl/>
              <w:autoSpaceDE/>
              <w:autoSpaceDN/>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18"/>
                <w:szCs w:val="18"/>
              </w:rPr>
            </w:pPr>
            <w:r w:rsidRPr="00583115">
              <w:rPr>
                <w:rFonts w:ascii="Century Gothic" w:hAnsi="Century Gothic"/>
                <w:sz w:val="18"/>
                <w:szCs w:val="18"/>
              </w:rPr>
              <w:t xml:space="preserve">-Ampliar y modernizar la red de tuberías y tanques de almacenamiento. </w:t>
            </w:r>
            <w:r w:rsidRPr="00583115">
              <w:rPr>
                <w:rFonts w:ascii="Century Gothic" w:hAnsi="Century Gothic"/>
                <w:sz w:val="18"/>
                <w:szCs w:val="18"/>
              </w:rPr>
              <w:br/>
              <w:t>-Fomentar el uso responsable del agua entre la población.</w:t>
            </w:r>
          </w:p>
        </w:tc>
        <w:tc>
          <w:tcPr>
            <w:tcW w:w="2731" w:type="dxa"/>
          </w:tcPr>
          <w:p w14:paraId="096A75F2" w14:textId="77777777" w:rsidR="00C64AA3" w:rsidRPr="00583115" w:rsidRDefault="00536CA4" w:rsidP="0066555F">
            <w:pPr>
              <w:widowControl/>
              <w:autoSpaceDE/>
              <w:autoSpaceDN/>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18"/>
                <w:szCs w:val="18"/>
              </w:rPr>
            </w:pPr>
            <w:r w:rsidRPr="00583115">
              <w:rPr>
                <w:rFonts w:ascii="Century Gothic" w:hAnsi="Century Gothic"/>
                <w:sz w:val="18"/>
                <w:szCs w:val="18"/>
              </w:rPr>
              <w:t xml:space="preserve">Garantizar que las familias de la cabecera municipal cuenten con acceso continuo, suficiente y seguro del agua potable. </w:t>
            </w:r>
          </w:p>
        </w:tc>
        <w:tc>
          <w:tcPr>
            <w:tcW w:w="2275" w:type="dxa"/>
          </w:tcPr>
          <w:p w14:paraId="543B8068" w14:textId="77777777" w:rsidR="00C64AA3" w:rsidRPr="00583115" w:rsidRDefault="00536CA4" w:rsidP="0066555F">
            <w:pPr>
              <w:widowControl/>
              <w:autoSpaceDE/>
              <w:autoSpaceDN/>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Century Gothic" w:hAnsi="Century Gothic"/>
                <w:sz w:val="18"/>
                <w:szCs w:val="18"/>
              </w:rPr>
            </w:pPr>
            <w:r w:rsidRPr="00583115">
              <w:rPr>
                <w:rFonts w:ascii="Century Gothic" w:hAnsi="Century Gothic"/>
                <w:sz w:val="18"/>
                <w:szCs w:val="18"/>
              </w:rPr>
              <w:t>-Cumplimiento del cronograma.</w:t>
            </w:r>
            <w:r w:rsidRPr="00583115">
              <w:rPr>
                <w:rFonts w:ascii="Century Gothic" w:hAnsi="Century Gothic"/>
                <w:sz w:val="18"/>
                <w:szCs w:val="18"/>
              </w:rPr>
              <w:br/>
              <w:t>-Evaluar si el proyecto avanza según el cronograma.</w:t>
            </w:r>
          </w:p>
        </w:tc>
      </w:tr>
      <w:tr w:rsidR="00C64AA3" w14:paraId="65135A89" w14:textId="77777777" w:rsidTr="00CD714E">
        <w:trPr>
          <w:cnfStyle w:val="000000100000" w:firstRow="0" w:lastRow="0" w:firstColumn="0" w:lastColumn="0" w:oddVBand="0" w:evenVBand="0" w:oddHBand="1" w:evenHBand="0" w:firstRowFirstColumn="0" w:firstRowLastColumn="0" w:lastRowFirstColumn="0" w:lastRowLastColumn="0"/>
          <w:trHeight w:val="2753"/>
        </w:trPr>
        <w:tc>
          <w:tcPr>
            <w:cnfStyle w:val="001000000000" w:firstRow="0" w:lastRow="0" w:firstColumn="1" w:lastColumn="0" w:oddVBand="0" w:evenVBand="0" w:oddHBand="0" w:evenHBand="0" w:firstRowFirstColumn="0" w:firstRowLastColumn="0" w:lastRowFirstColumn="0" w:lastRowLastColumn="0"/>
            <w:tcW w:w="2276" w:type="dxa"/>
          </w:tcPr>
          <w:p w14:paraId="3E7229B1" w14:textId="77777777" w:rsidR="00C64AA3" w:rsidRPr="00447A75" w:rsidRDefault="00447A75" w:rsidP="00F4072C">
            <w:pPr>
              <w:widowControl/>
              <w:autoSpaceDE/>
              <w:autoSpaceDN/>
              <w:spacing w:before="100" w:beforeAutospacing="1" w:after="100" w:afterAutospacing="1"/>
              <w:jc w:val="both"/>
              <w:rPr>
                <w:rFonts w:ascii="Century Gothic" w:hAnsi="Century Gothic"/>
                <w:sz w:val="20"/>
              </w:rPr>
            </w:pPr>
            <w:r>
              <w:rPr>
                <w:rFonts w:ascii="Century Gothic" w:hAnsi="Century Gothic"/>
                <w:sz w:val="20"/>
              </w:rPr>
              <w:t>5. Pavimentación de los tramos; Ixtlahuahuey- Chimo.</w:t>
            </w:r>
            <w:r>
              <w:rPr>
                <w:rFonts w:ascii="Century Gothic" w:hAnsi="Century Gothic"/>
                <w:sz w:val="20"/>
              </w:rPr>
              <w:br/>
              <w:t xml:space="preserve">Tehuamixtle- Peregrina de Gómez. </w:t>
            </w:r>
            <w:r>
              <w:rPr>
                <w:rFonts w:ascii="Century Gothic" w:hAnsi="Century Gothic"/>
                <w:sz w:val="20"/>
              </w:rPr>
              <w:br/>
              <w:t>Carretera Fed. 200 Crucero de Paulo-</w:t>
            </w:r>
            <w:proofErr w:type="spellStart"/>
            <w:r>
              <w:rPr>
                <w:rFonts w:ascii="Century Gothic" w:hAnsi="Century Gothic"/>
                <w:sz w:val="20"/>
              </w:rPr>
              <w:t>Bioto</w:t>
            </w:r>
            <w:proofErr w:type="spellEnd"/>
            <w:r>
              <w:rPr>
                <w:rFonts w:ascii="Century Gothic" w:hAnsi="Century Gothic"/>
                <w:sz w:val="20"/>
              </w:rPr>
              <w:t>.</w:t>
            </w:r>
          </w:p>
        </w:tc>
        <w:tc>
          <w:tcPr>
            <w:tcW w:w="2724" w:type="dxa"/>
          </w:tcPr>
          <w:p w14:paraId="3CB63B40" w14:textId="77777777" w:rsidR="00583115" w:rsidRPr="00583115" w:rsidRDefault="00C64AA3" w:rsidP="0066555F">
            <w:pPr>
              <w:widowControl/>
              <w:autoSpaceDE/>
              <w:autoSpaceDN/>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18"/>
                <w:szCs w:val="18"/>
              </w:rPr>
            </w:pPr>
            <w:r w:rsidRPr="00583115">
              <w:rPr>
                <w:rFonts w:ascii="Century Gothic" w:hAnsi="Century Gothic"/>
                <w:sz w:val="18"/>
                <w:szCs w:val="18"/>
              </w:rPr>
              <w:t xml:space="preserve"> </w:t>
            </w:r>
            <w:r w:rsidR="00583115" w:rsidRPr="00583115">
              <w:rPr>
                <w:rFonts w:ascii="Century Gothic" w:hAnsi="Century Gothic"/>
                <w:sz w:val="18"/>
                <w:szCs w:val="18"/>
              </w:rPr>
              <w:t>-Realizar estudios técnicos y topográficos ante la gestión de la SIOP.</w:t>
            </w:r>
            <w:r w:rsidR="00583115" w:rsidRPr="00583115">
              <w:rPr>
                <w:rFonts w:ascii="Century Gothic" w:hAnsi="Century Gothic"/>
                <w:sz w:val="18"/>
                <w:szCs w:val="18"/>
              </w:rPr>
              <w:br/>
              <w:t xml:space="preserve">-Gestionar recursos estatales y federales ante las instancias correspondientes. </w:t>
            </w:r>
            <w:r w:rsidR="00583115" w:rsidRPr="00583115">
              <w:rPr>
                <w:rFonts w:ascii="Century Gothic" w:hAnsi="Century Gothic"/>
                <w:sz w:val="18"/>
                <w:szCs w:val="18"/>
              </w:rPr>
              <w:br/>
              <w:t xml:space="preserve">-Involucrar a las comunidades y ejidos para que la obra pueda realizarse como marca la norma. </w:t>
            </w:r>
          </w:p>
        </w:tc>
        <w:tc>
          <w:tcPr>
            <w:tcW w:w="2731" w:type="dxa"/>
          </w:tcPr>
          <w:p w14:paraId="360BD8D2" w14:textId="77777777" w:rsidR="00C64AA3" w:rsidRPr="00583115" w:rsidRDefault="00583115" w:rsidP="0066555F">
            <w:pPr>
              <w:widowControl/>
              <w:autoSpaceDE/>
              <w:autoSpaceDN/>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18"/>
                <w:szCs w:val="18"/>
              </w:rPr>
            </w:pPr>
            <w:r w:rsidRPr="00583115">
              <w:rPr>
                <w:rFonts w:ascii="Century Gothic" w:hAnsi="Century Gothic"/>
                <w:sz w:val="18"/>
                <w:szCs w:val="18"/>
              </w:rPr>
              <w:t xml:space="preserve">Mejorar la movilidad, seguridad vial y desarrollo económico de las comunidades mediante la pavimentación de los tramos carreteros, facilitado el acceso a servicios, comercios y actividades productivas del Municipio. </w:t>
            </w:r>
          </w:p>
        </w:tc>
        <w:tc>
          <w:tcPr>
            <w:tcW w:w="2275" w:type="dxa"/>
          </w:tcPr>
          <w:p w14:paraId="7F89D092" w14:textId="77777777" w:rsidR="00C64AA3" w:rsidRPr="00583115" w:rsidRDefault="004D0174" w:rsidP="0066555F">
            <w:pPr>
              <w:widowControl/>
              <w:autoSpaceDE/>
              <w:autoSpaceDN/>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18"/>
                <w:szCs w:val="18"/>
              </w:rPr>
            </w:pPr>
            <w:r w:rsidRPr="00583115">
              <w:rPr>
                <w:rFonts w:ascii="Century Gothic" w:hAnsi="Century Gothic"/>
                <w:sz w:val="18"/>
                <w:szCs w:val="18"/>
              </w:rPr>
              <w:t>-Estudios de factibilidad y proyecto ejecutivo.</w:t>
            </w:r>
            <w:r w:rsidRPr="00583115">
              <w:rPr>
                <w:rFonts w:ascii="Century Gothic" w:hAnsi="Century Gothic"/>
                <w:sz w:val="18"/>
                <w:szCs w:val="18"/>
              </w:rPr>
              <w:br/>
            </w:r>
            <w:r w:rsidRPr="00583115">
              <w:rPr>
                <w:rFonts w:ascii="Century Gothic" w:hAnsi="Century Gothic"/>
                <w:sz w:val="18"/>
                <w:szCs w:val="18"/>
              </w:rPr>
              <w:br/>
              <w:t>-Reportes de supervisión</w:t>
            </w:r>
            <w:r w:rsidR="007200AC">
              <w:rPr>
                <w:rFonts w:ascii="Century Gothic" w:hAnsi="Century Gothic"/>
                <w:sz w:val="18"/>
                <w:szCs w:val="18"/>
              </w:rPr>
              <w:t>.</w:t>
            </w:r>
          </w:p>
        </w:tc>
      </w:tr>
    </w:tbl>
    <w:p w14:paraId="32853062" w14:textId="77777777" w:rsidR="00321DB8" w:rsidRDefault="00F53DB1" w:rsidP="00CD714E">
      <w:pPr>
        <w:tabs>
          <w:tab w:val="left" w:pos="490"/>
        </w:tabs>
        <w:spacing w:line="223" w:lineRule="exact"/>
      </w:pPr>
      <w:r>
        <w:t xml:space="preserve">                  </w:t>
      </w:r>
    </w:p>
    <w:p w14:paraId="3A9DE7AF" w14:textId="77777777" w:rsidR="00583115" w:rsidRDefault="00321DB8" w:rsidP="00FB2D73">
      <w:pPr>
        <w:tabs>
          <w:tab w:val="left" w:pos="490"/>
        </w:tabs>
        <w:spacing w:line="223" w:lineRule="exact"/>
        <w:ind w:left="490"/>
      </w:pPr>
      <w:r>
        <w:tab/>
      </w:r>
      <w:r>
        <w:tab/>
      </w:r>
      <w:r>
        <w:tab/>
      </w:r>
      <w:r>
        <w:tab/>
      </w:r>
      <w:r>
        <w:tab/>
      </w:r>
    </w:p>
    <w:p w14:paraId="56CDF45F" w14:textId="77777777" w:rsidR="00583115" w:rsidRDefault="00583115" w:rsidP="00FB2D73">
      <w:pPr>
        <w:tabs>
          <w:tab w:val="left" w:pos="490"/>
        </w:tabs>
        <w:spacing w:line="223" w:lineRule="exact"/>
        <w:ind w:left="490"/>
      </w:pPr>
      <w:r>
        <w:tab/>
      </w:r>
      <w:r>
        <w:tab/>
      </w:r>
      <w:r>
        <w:tab/>
      </w:r>
      <w:r>
        <w:tab/>
      </w:r>
      <w:r>
        <w:tab/>
      </w:r>
    </w:p>
    <w:p w14:paraId="3624CB83" w14:textId="77777777" w:rsidR="00172A07" w:rsidRDefault="00583115" w:rsidP="00FB2D73">
      <w:pPr>
        <w:tabs>
          <w:tab w:val="left" w:pos="490"/>
        </w:tabs>
        <w:spacing w:line="223" w:lineRule="exact"/>
        <w:ind w:left="490"/>
      </w:pPr>
      <w:r>
        <w:lastRenderedPageBreak/>
        <w:tab/>
      </w:r>
      <w:r>
        <w:tab/>
      </w:r>
      <w:r>
        <w:tab/>
      </w:r>
      <w:r>
        <w:tab/>
      </w:r>
      <w:r>
        <w:tab/>
      </w:r>
      <w:r w:rsidR="00FF07CF">
        <w:t xml:space="preserve">   </w:t>
      </w:r>
      <w:r w:rsidR="00015E6A">
        <w:t xml:space="preserve"> </w:t>
      </w:r>
      <w:r w:rsidR="00FB2D73">
        <w:t xml:space="preserve">   </w:t>
      </w:r>
      <w:r w:rsidR="00270598">
        <w:t xml:space="preserve">I. </w:t>
      </w:r>
      <w:r w:rsidR="006A5367">
        <w:t>PROGRAMA</w:t>
      </w:r>
    </w:p>
    <w:p w14:paraId="3CA022C1" w14:textId="77777777" w:rsidR="00172A07" w:rsidRDefault="00270598">
      <w:pPr>
        <w:pStyle w:val="Textoindependiente"/>
        <w:spacing w:before="7"/>
        <w:rPr>
          <w:sz w:val="15"/>
        </w:rPr>
      </w:pPr>
      <w:r>
        <w:rPr>
          <w:noProof/>
          <w:lang w:val="es-MX" w:eastAsia="es-MX"/>
        </w:rPr>
        <mc:AlternateContent>
          <mc:Choice Requires="wpg">
            <w:drawing>
              <wp:anchor distT="0" distB="0" distL="0" distR="0" simplePos="0" relativeHeight="487589888" behindDoc="1" locked="0" layoutInCell="1" allowOverlap="1" wp14:anchorId="1F3EDB3D" wp14:editId="496D850E">
                <wp:simplePos x="0" y="0"/>
                <wp:positionH relativeFrom="page">
                  <wp:posOffset>1095818</wp:posOffset>
                </wp:positionH>
                <wp:positionV relativeFrom="paragraph">
                  <wp:posOffset>415314</wp:posOffset>
                </wp:positionV>
                <wp:extent cx="5600065" cy="742315"/>
                <wp:effectExtent l="0" t="0" r="19685" b="19685"/>
                <wp:wrapTopAndBottom/>
                <wp:docPr id="2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0065" cy="742315"/>
                          <a:chOff x="1819" y="-5"/>
                          <a:chExt cx="8819" cy="1169"/>
                        </a:xfrm>
                      </wpg:grpSpPr>
                      <wps:wsp>
                        <wps:cNvPr id="27" name="Text Box 21"/>
                        <wps:cNvSpPr txBox="1">
                          <a:spLocks noChangeArrowheads="1"/>
                        </wps:cNvSpPr>
                        <wps:spPr bwMode="auto">
                          <a:xfrm>
                            <a:off x="1819" y="444"/>
                            <a:ext cx="8818" cy="720"/>
                          </a:xfrm>
                          <a:prstGeom prst="rect">
                            <a:avLst/>
                          </a:prstGeom>
                          <a:noFill/>
                          <a:ln w="12192">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500BF7E8" w14:textId="77777777" w:rsidR="00BE7887" w:rsidRPr="00813B56" w:rsidRDefault="00BE7887">
                              <w:pPr>
                                <w:spacing w:before="2" w:line="259" w:lineRule="auto"/>
                                <w:ind w:left="98" w:right="90"/>
                                <w:rPr>
                                  <w:rFonts w:ascii="Century Gothic" w:hAnsi="Century Gothic"/>
                                </w:rPr>
                              </w:pPr>
                              <w:r w:rsidRPr="00813B56">
                                <w:rPr>
                                  <w:rFonts w:ascii="Century Gothic" w:hAnsi="Century Gothic"/>
                                </w:rPr>
                                <w:t>Atender</w:t>
                              </w:r>
                              <w:r w:rsidRPr="00813B56">
                                <w:rPr>
                                  <w:rFonts w:ascii="Century Gothic" w:hAnsi="Century Gothic"/>
                                  <w:spacing w:val="-11"/>
                                </w:rPr>
                                <w:t xml:space="preserve"> </w:t>
                              </w:r>
                              <w:r w:rsidRPr="00813B56">
                                <w:rPr>
                                  <w:rFonts w:ascii="Century Gothic" w:hAnsi="Century Gothic"/>
                                </w:rPr>
                                <w:t>a</w:t>
                              </w:r>
                              <w:r w:rsidRPr="00813B56">
                                <w:rPr>
                                  <w:rFonts w:ascii="Century Gothic" w:hAnsi="Century Gothic"/>
                                  <w:spacing w:val="-8"/>
                                </w:rPr>
                                <w:t xml:space="preserve"> </w:t>
                              </w:r>
                              <w:r w:rsidRPr="00813B56">
                                <w:rPr>
                                  <w:rFonts w:ascii="Century Gothic" w:hAnsi="Century Gothic"/>
                                </w:rPr>
                                <w:t>la</w:t>
                              </w:r>
                              <w:r w:rsidRPr="00813B56">
                                <w:rPr>
                                  <w:rFonts w:ascii="Century Gothic" w:hAnsi="Century Gothic"/>
                                  <w:spacing w:val="-7"/>
                                </w:rPr>
                                <w:t xml:space="preserve"> </w:t>
                              </w:r>
                              <w:r w:rsidRPr="00813B56">
                                <w:rPr>
                                  <w:rFonts w:ascii="Century Gothic" w:hAnsi="Century Gothic"/>
                                </w:rPr>
                                <w:t>totalidad</w:t>
                              </w:r>
                              <w:r w:rsidRPr="00813B56">
                                <w:rPr>
                                  <w:rFonts w:ascii="Century Gothic" w:hAnsi="Century Gothic"/>
                                  <w:spacing w:val="-9"/>
                                </w:rPr>
                                <w:t xml:space="preserve"> </w:t>
                              </w:r>
                              <w:r w:rsidRPr="00813B56">
                                <w:rPr>
                                  <w:rFonts w:ascii="Century Gothic" w:hAnsi="Century Gothic"/>
                                </w:rPr>
                                <w:t>de</w:t>
                              </w:r>
                              <w:r w:rsidRPr="00813B56">
                                <w:rPr>
                                  <w:rFonts w:ascii="Century Gothic" w:hAnsi="Century Gothic"/>
                                  <w:spacing w:val="-10"/>
                                </w:rPr>
                                <w:t xml:space="preserve"> </w:t>
                              </w:r>
                              <w:r w:rsidRPr="00813B56">
                                <w:rPr>
                                  <w:rFonts w:ascii="Century Gothic" w:hAnsi="Century Gothic"/>
                                </w:rPr>
                                <w:t>ciudadanos</w:t>
                              </w:r>
                              <w:r w:rsidRPr="00813B56">
                                <w:rPr>
                                  <w:rFonts w:ascii="Century Gothic" w:hAnsi="Century Gothic"/>
                                  <w:spacing w:val="-7"/>
                                </w:rPr>
                                <w:t xml:space="preserve"> </w:t>
                              </w:r>
                              <w:r w:rsidRPr="00813B56">
                                <w:rPr>
                                  <w:rFonts w:ascii="Century Gothic" w:hAnsi="Century Gothic"/>
                                </w:rPr>
                                <w:t>que</w:t>
                              </w:r>
                              <w:r w:rsidRPr="00813B56">
                                <w:rPr>
                                  <w:rFonts w:ascii="Century Gothic" w:hAnsi="Century Gothic"/>
                                  <w:spacing w:val="-10"/>
                                </w:rPr>
                                <w:t xml:space="preserve"> </w:t>
                              </w:r>
                              <w:r w:rsidRPr="00813B56">
                                <w:rPr>
                                  <w:rFonts w:ascii="Century Gothic" w:hAnsi="Century Gothic"/>
                                </w:rPr>
                                <w:t>se</w:t>
                              </w:r>
                              <w:r w:rsidRPr="00813B56">
                                <w:rPr>
                                  <w:rFonts w:ascii="Century Gothic" w:hAnsi="Century Gothic"/>
                                  <w:spacing w:val="-10"/>
                                </w:rPr>
                                <w:t xml:space="preserve"> </w:t>
                              </w:r>
                              <w:r w:rsidRPr="00813B56">
                                <w:rPr>
                                  <w:rFonts w:ascii="Century Gothic" w:hAnsi="Century Gothic"/>
                                </w:rPr>
                                <w:t>acerquen</w:t>
                              </w:r>
                              <w:r w:rsidRPr="00813B56">
                                <w:rPr>
                                  <w:rFonts w:ascii="Century Gothic" w:hAnsi="Century Gothic"/>
                                  <w:spacing w:val="-8"/>
                                </w:rPr>
                                <w:t xml:space="preserve"> </w:t>
                              </w:r>
                              <w:r w:rsidRPr="00813B56">
                                <w:rPr>
                                  <w:rFonts w:ascii="Century Gothic" w:hAnsi="Century Gothic"/>
                                </w:rPr>
                                <w:t>a</w:t>
                              </w:r>
                              <w:r w:rsidRPr="00813B56">
                                <w:rPr>
                                  <w:rFonts w:ascii="Century Gothic" w:hAnsi="Century Gothic"/>
                                  <w:spacing w:val="-10"/>
                                </w:rPr>
                                <w:t xml:space="preserve"> </w:t>
                              </w:r>
                              <w:r w:rsidRPr="00813B56">
                                <w:rPr>
                                  <w:rFonts w:ascii="Century Gothic" w:hAnsi="Century Gothic"/>
                                </w:rPr>
                                <w:t>dialogar</w:t>
                              </w:r>
                              <w:r w:rsidRPr="00813B56">
                                <w:rPr>
                                  <w:rFonts w:ascii="Century Gothic" w:hAnsi="Century Gothic"/>
                                  <w:spacing w:val="-9"/>
                                </w:rPr>
                                <w:t xml:space="preserve"> </w:t>
                              </w:r>
                              <w:r w:rsidRPr="00813B56">
                                <w:rPr>
                                  <w:rFonts w:ascii="Century Gothic" w:hAnsi="Century Gothic"/>
                                </w:rPr>
                                <w:t>con</w:t>
                              </w:r>
                              <w:r w:rsidRPr="00813B56">
                                <w:rPr>
                                  <w:rFonts w:ascii="Century Gothic" w:hAnsi="Century Gothic"/>
                                  <w:spacing w:val="-8"/>
                                </w:rPr>
                                <w:t xml:space="preserve"> </w:t>
                              </w:r>
                              <w:r w:rsidRPr="00813B56">
                                <w:rPr>
                                  <w:rFonts w:ascii="Century Gothic" w:hAnsi="Century Gothic"/>
                                </w:rPr>
                                <w:t>el</w:t>
                              </w:r>
                              <w:r w:rsidRPr="00813B56">
                                <w:rPr>
                                  <w:rFonts w:ascii="Century Gothic" w:hAnsi="Century Gothic"/>
                                  <w:spacing w:val="-9"/>
                                </w:rPr>
                                <w:t xml:space="preserve"> </w:t>
                              </w:r>
                              <w:r>
                                <w:rPr>
                                  <w:rFonts w:ascii="Century Gothic" w:hAnsi="Century Gothic"/>
                                </w:rPr>
                                <w:t>P</w:t>
                              </w:r>
                              <w:r w:rsidRPr="00813B56">
                                <w:rPr>
                                  <w:rFonts w:ascii="Century Gothic" w:hAnsi="Century Gothic"/>
                                </w:rPr>
                                <w:t>residente</w:t>
                              </w:r>
                              <w:r w:rsidRPr="00813B56">
                                <w:rPr>
                                  <w:rFonts w:ascii="Century Gothic" w:hAnsi="Century Gothic"/>
                                  <w:spacing w:val="-8"/>
                                </w:rPr>
                                <w:t xml:space="preserve"> </w:t>
                              </w:r>
                              <w:r w:rsidRPr="00813B56">
                                <w:rPr>
                                  <w:rFonts w:ascii="Century Gothic" w:hAnsi="Century Gothic"/>
                                </w:rPr>
                                <w:t>o</w:t>
                              </w:r>
                              <w:r w:rsidRPr="00813B56">
                                <w:rPr>
                                  <w:rFonts w:ascii="Century Gothic" w:hAnsi="Century Gothic"/>
                                  <w:spacing w:val="-8"/>
                                </w:rPr>
                                <w:t xml:space="preserve"> </w:t>
                              </w:r>
                              <w:r w:rsidRPr="00813B56">
                                <w:rPr>
                                  <w:rFonts w:ascii="Century Gothic" w:hAnsi="Century Gothic"/>
                                </w:rPr>
                                <w:t>que</w:t>
                              </w:r>
                              <w:r w:rsidRPr="00813B56">
                                <w:rPr>
                                  <w:rFonts w:ascii="Century Gothic" w:hAnsi="Century Gothic"/>
                                  <w:spacing w:val="-52"/>
                                </w:rPr>
                                <w:t xml:space="preserve"> </w:t>
                              </w:r>
                              <w:r w:rsidRPr="00813B56">
                                <w:rPr>
                                  <w:rFonts w:ascii="Century Gothic" w:hAnsi="Century Gothic"/>
                                </w:rPr>
                                <w:t>requieran</w:t>
                              </w:r>
                              <w:r w:rsidRPr="00813B56">
                                <w:rPr>
                                  <w:rFonts w:ascii="Century Gothic" w:hAnsi="Century Gothic"/>
                                  <w:spacing w:val="-3"/>
                                </w:rPr>
                                <w:t xml:space="preserve"> </w:t>
                              </w:r>
                              <w:r w:rsidRPr="00813B56">
                                <w:rPr>
                                  <w:rFonts w:ascii="Century Gothic" w:hAnsi="Century Gothic"/>
                                </w:rPr>
                                <w:t>apoyo</w:t>
                              </w:r>
                              <w:r w:rsidRPr="00813B56">
                                <w:rPr>
                                  <w:rFonts w:ascii="Century Gothic" w:hAnsi="Century Gothic"/>
                                  <w:spacing w:val="-1"/>
                                </w:rPr>
                                <w:t xml:space="preserve"> </w:t>
                              </w:r>
                              <w:r w:rsidRPr="00813B56">
                                <w:rPr>
                                  <w:rFonts w:ascii="Century Gothic" w:hAnsi="Century Gothic"/>
                                </w:rPr>
                                <w:t>de</w:t>
                              </w:r>
                              <w:r w:rsidRPr="00813B56">
                                <w:rPr>
                                  <w:rFonts w:ascii="Century Gothic" w:hAnsi="Century Gothic"/>
                                  <w:spacing w:val="-1"/>
                                </w:rPr>
                                <w:t xml:space="preserve"> </w:t>
                              </w:r>
                              <w:r w:rsidRPr="00813B56">
                                <w:rPr>
                                  <w:rFonts w:ascii="Century Gothic" w:hAnsi="Century Gothic"/>
                                </w:rPr>
                                <w:t>algún</w:t>
                              </w:r>
                              <w:r w:rsidRPr="00813B56">
                                <w:rPr>
                                  <w:rFonts w:ascii="Century Gothic" w:hAnsi="Century Gothic"/>
                                  <w:spacing w:val="-2"/>
                                </w:rPr>
                                <w:t xml:space="preserve"> </w:t>
                              </w:r>
                              <w:r w:rsidRPr="00813B56">
                                <w:rPr>
                                  <w:rFonts w:ascii="Century Gothic" w:hAnsi="Century Gothic"/>
                                </w:rPr>
                                <w:t>trámite.</w:t>
                              </w:r>
                            </w:p>
                          </w:txbxContent>
                        </wps:txbx>
                        <wps:bodyPr rot="0" vert="horz" wrap="square" lIns="0" tIns="0" rIns="0" bIns="0" anchor="t" anchorCtr="0" upright="1">
                          <a:noAutofit/>
                        </wps:bodyPr>
                      </wps:wsp>
                      <wps:wsp>
                        <wps:cNvPr id="28" name="Text Box 20"/>
                        <wps:cNvSpPr txBox="1">
                          <a:spLocks noChangeArrowheads="1"/>
                        </wps:cNvSpPr>
                        <wps:spPr bwMode="auto">
                          <a:xfrm>
                            <a:off x="1820" y="-5"/>
                            <a:ext cx="8818" cy="449"/>
                          </a:xfrm>
                          <a:prstGeom prst="rect">
                            <a:avLst/>
                          </a:prstGeom>
                          <a:solidFill>
                            <a:schemeClr val="lt1">
                              <a:lumMod val="100000"/>
                              <a:lumOff val="0"/>
                            </a:schemeClr>
                          </a:solidFill>
                          <a:ln w="12700">
                            <a:solidFill>
                              <a:schemeClr val="accent5">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3818E9" w14:textId="77777777" w:rsidR="00BE7887" w:rsidRPr="00270598" w:rsidRDefault="00BE7887">
                              <w:pPr>
                                <w:spacing w:before="2"/>
                                <w:ind w:left="2065" w:right="2061"/>
                                <w:jc w:val="center"/>
                                <w:rPr>
                                  <w:rFonts w:ascii="Century Gothic" w:hAnsi="Century Gothic"/>
                                  <w:b/>
                                  <w:sz w:val="20"/>
                                </w:rPr>
                              </w:pPr>
                              <w:r w:rsidRPr="00270598">
                                <w:rPr>
                                  <w:rFonts w:ascii="Century Gothic" w:hAnsi="Century Gothic"/>
                                  <w:b/>
                                  <w:sz w:val="20"/>
                                </w:rPr>
                                <w:t>OBJETIVO</w:t>
                              </w:r>
                              <w:r w:rsidRPr="00270598">
                                <w:rPr>
                                  <w:rFonts w:ascii="Century Gothic" w:hAnsi="Century Gothic"/>
                                  <w:b/>
                                  <w:spacing w:val="-12"/>
                                  <w:sz w:val="20"/>
                                </w:rPr>
                                <w:t xml:space="preserve"> </w:t>
                              </w:r>
                              <w:r w:rsidRPr="00270598">
                                <w:rPr>
                                  <w:rFonts w:ascii="Century Gothic" w:hAnsi="Century Gothic"/>
                                  <w:b/>
                                  <w:sz w:val="20"/>
                                </w:rPr>
                                <w:t>TÁCTICO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2CB811" id="Group 19" o:spid="_x0000_s1033" style="position:absolute;margin-left:86.3pt;margin-top:32.7pt;width:440.95pt;height:58.45pt;z-index:-15726592;mso-wrap-distance-left:0;mso-wrap-distance-right:0;mso-position-horizontal-relative:page" coordorigin="1819,-5" coordsize="8819,1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">
                <v:shape id="Text Box 21" o:spid="_x0000_s1034" type="#_x0000_t202" style="position:absolute;left:1819;top:444;width:8818;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" filled="f" strokecolor="#7f7f7f" strokeweight=".96pt">
                  <v:textbox inset="0,0,0,0">
                    <w:txbxContent>
                      <w:p w:rsidR="00BE7887" w:rsidRPr="00813B56" w:rsidRDefault="00BE7887">
                        <w:pPr>
                          <w:spacing w:before="2" w:line="259" w:lineRule="auto"/>
                          <w:ind w:left="98" w:right="90"/>
                          <w:rPr>
                            <w:rFonts w:ascii="Century Gothic" w:hAnsi="Century Gothic"/>
                          </w:rPr>
                        </w:pPr>
                        <w:r w:rsidRPr="00813B56">
                          <w:rPr>
                            <w:rFonts w:ascii="Century Gothic" w:hAnsi="Century Gothic"/>
                          </w:rPr>
                          <w:t>Atender</w:t>
                        </w:r>
                        <w:r w:rsidRPr="00813B56">
                          <w:rPr>
                            <w:rFonts w:ascii="Century Gothic" w:hAnsi="Century Gothic"/>
                            <w:spacing w:val="-11"/>
                          </w:rPr>
                          <w:t xml:space="preserve"> </w:t>
                        </w:r>
                        <w:r w:rsidRPr="00813B56">
                          <w:rPr>
                            <w:rFonts w:ascii="Century Gothic" w:hAnsi="Century Gothic"/>
                          </w:rPr>
                          <w:t>a</w:t>
                        </w:r>
                        <w:r w:rsidRPr="00813B56">
                          <w:rPr>
                            <w:rFonts w:ascii="Century Gothic" w:hAnsi="Century Gothic"/>
                            <w:spacing w:val="-8"/>
                          </w:rPr>
                          <w:t xml:space="preserve"> </w:t>
                        </w:r>
                        <w:r w:rsidRPr="00813B56">
                          <w:rPr>
                            <w:rFonts w:ascii="Century Gothic" w:hAnsi="Century Gothic"/>
                          </w:rPr>
                          <w:t>la</w:t>
                        </w:r>
                        <w:r w:rsidRPr="00813B56">
                          <w:rPr>
                            <w:rFonts w:ascii="Century Gothic" w:hAnsi="Century Gothic"/>
                            <w:spacing w:val="-7"/>
                          </w:rPr>
                          <w:t xml:space="preserve"> </w:t>
                        </w:r>
                        <w:r w:rsidRPr="00813B56">
                          <w:rPr>
                            <w:rFonts w:ascii="Century Gothic" w:hAnsi="Century Gothic"/>
                          </w:rPr>
                          <w:t>totalidad</w:t>
                        </w:r>
                        <w:r w:rsidRPr="00813B56">
                          <w:rPr>
                            <w:rFonts w:ascii="Century Gothic" w:hAnsi="Century Gothic"/>
                            <w:spacing w:val="-9"/>
                          </w:rPr>
                          <w:t xml:space="preserve"> </w:t>
                        </w:r>
                        <w:r w:rsidRPr="00813B56">
                          <w:rPr>
                            <w:rFonts w:ascii="Century Gothic" w:hAnsi="Century Gothic"/>
                          </w:rPr>
                          <w:t>de</w:t>
                        </w:r>
                        <w:r w:rsidRPr="00813B56">
                          <w:rPr>
                            <w:rFonts w:ascii="Century Gothic" w:hAnsi="Century Gothic"/>
                            <w:spacing w:val="-10"/>
                          </w:rPr>
                          <w:t xml:space="preserve"> </w:t>
                        </w:r>
                        <w:r w:rsidRPr="00813B56">
                          <w:rPr>
                            <w:rFonts w:ascii="Century Gothic" w:hAnsi="Century Gothic"/>
                          </w:rPr>
                          <w:t>ciudadanos</w:t>
                        </w:r>
                        <w:r w:rsidRPr="00813B56">
                          <w:rPr>
                            <w:rFonts w:ascii="Century Gothic" w:hAnsi="Century Gothic"/>
                            <w:spacing w:val="-7"/>
                          </w:rPr>
                          <w:t xml:space="preserve"> </w:t>
                        </w:r>
                        <w:r w:rsidRPr="00813B56">
                          <w:rPr>
                            <w:rFonts w:ascii="Century Gothic" w:hAnsi="Century Gothic"/>
                          </w:rPr>
                          <w:t>que</w:t>
                        </w:r>
                        <w:r w:rsidRPr="00813B56">
                          <w:rPr>
                            <w:rFonts w:ascii="Century Gothic" w:hAnsi="Century Gothic"/>
                            <w:spacing w:val="-10"/>
                          </w:rPr>
                          <w:t xml:space="preserve"> </w:t>
                        </w:r>
                        <w:r w:rsidRPr="00813B56">
                          <w:rPr>
                            <w:rFonts w:ascii="Century Gothic" w:hAnsi="Century Gothic"/>
                          </w:rPr>
                          <w:t>se</w:t>
                        </w:r>
                        <w:r w:rsidRPr="00813B56">
                          <w:rPr>
                            <w:rFonts w:ascii="Century Gothic" w:hAnsi="Century Gothic"/>
                            <w:spacing w:val="-10"/>
                          </w:rPr>
                          <w:t xml:space="preserve"> </w:t>
                        </w:r>
                        <w:r w:rsidRPr="00813B56">
                          <w:rPr>
                            <w:rFonts w:ascii="Century Gothic" w:hAnsi="Century Gothic"/>
                          </w:rPr>
                          <w:t>acerquen</w:t>
                        </w:r>
                        <w:r w:rsidRPr="00813B56">
                          <w:rPr>
                            <w:rFonts w:ascii="Century Gothic" w:hAnsi="Century Gothic"/>
                            <w:spacing w:val="-8"/>
                          </w:rPr>
                          <w:t xml:space="preserve"> </w:t>
                        </w:r>
                        <w:r w:rsidRPr="00813B56">
                          <w:rPr>
                            <w:rFonts w:ascii="Century Gothic" w:hAnsi="Century Gothic"/>
                          </w:rPr>
                          <w:t>a</w:t>
                        </w:r>
                        <w:r w:rsidRPr="00813B56">
                          <w:rPr>
                            <w:rFonts w:ascii="Century Gothic" w:hAnsi="Century Gothic"/>
                            <w:spacing w:val="-10"/>
                          </w:rPr>
                          <w:t xml:space="preserve"> </w:t>
                        </w:r>
                        <w:r w:rsidRPr="00813B56">
                          <w:rPr>
                            <w:rFonts w:ascii="Century Gothic" w:hAnsi="Century Gothic"/>
                          </w:rPr>
                          <w:t>dialogar</w:t>
                        </w:r>
                        <w:r w:rsidRPr="00813B56">
                          <w:rPr>
                            <w:rFonts w:ascii="Century Gothic" w:hAnsi="Century Gothic"/>
                            <w:spacing w:val="-9"/>
                          </w:rPr>
                          <w:t xml:space="preserve"> </w:t>
                        </w:r>
                        <w:r w:rsidRPr="00813B56">
                          <w:rPr>
                            <w:rFonts w:ascii="Century Gothic" w:hAnsi="Century Gothic"/>
                          </w:rPr>
                          <w:t>con</w:t>
                        </w:r>
                        <w:r w:rsidRPr="00813B56">
                          <w:rPr>
                            <w:rFonts w:ascii="Century Gothic" w:hAnsi="Century Gothic"/>
                            <w:spacing w:val="-8"/>
                          </w:rPr>
                          <w:t xml:space="preserve"> </w:t>
                        </w:r>
                        <w:r w:rsidRPr="00813B56">
                          <w:rPr>
                            <w:rFonts w:ascii="Century Gothic" w:hAnsi="Century Gothic"/>
                          </w:rPr>
                          <w:t>el</w:t>
                        </w:r>
                        <w:r w:rsidRPr="00813B56">
                          <w:rPr>
                            <w:rFonts w:ascii="Century Gothic" w:hAnsi="Century Gothic"/>
                            <w:spacing w:val="-9"/>
                          </w:rPr>
                          <w:t xml:space="preserve"> </w:t>
                        </w:r>
                        <w:r>
                          <w:rPr>
                            <w:rFonts w:ascii="Century Gothic" w:hAnsi="Century Gothic"/>
                          </w:rPr>
                          <w:t>P</w:t>
                        </w:r>
                        <w:r w:rsidRPr="00813B56">
                          <w:rPr>
                            <w:rFonts w:ascii="Century Gothic" w:hAnsi="Century Gothic"/>
                          </w:rPr>
                          <w:t>residente</w:t>
                        </w:r>
                        <w:r w:rsidRPr="00813B56">
                          <w:rPr>
                            <w:rFonts w:ascii="Century Gothic" w:hAnsi="Century Gothic"/>
                            <w:spacing w:val="-8"/>
                          </w:rPr>
                          <w:t xml:space="preserve"> </w:t>
                        </w:r>
                        <w:r w:rsidRPr="00813B56">
                          <w:rPr>
                            <w:rFonts w:ascii="Century Gothic" w:hAnsi="Century Gothic"/>
                          </w:rPr>
                          <w:t>o</w:t>
                        </w:r>
                        <w:r w:rsidRPr="00813B56">
                          <w:rPr>
                            <w:rFonts w:ascii="Century Gothic" w:hAnsi="Century Gothic"/>
                            <w:spacing w:val="-8"/>
                          </w:rPr>
                          <w:t xml:space="preserve"> </w:t>
                        </w:r>
                        <w:r w:rsidRPr="00813B56">
                          <w:rPr>
                            <w:rFonts w:ascii="Century Gothic" w:hAnsi="Century Gothic"/>
                          </w:rPr>
                          <w:t>que</w:t>
                        </w:r>
                        <w:r w:rsidRPr="00813B56">
                          <w:rPr>
                            <w:rFonts w:ascii="Century Gothic" w:hAnsi="Century Gothic"/>
                            <w:spacing w:val="-52"/>
                          </w:rPr>
                          <w:t xml:space="preserve"> </w:t>
                        </w:r>
                        <w:r w:rsidRPr="00813B56">
                          <w:rPr>
                            <w:rFonts w:ascii="Century Gothic" w:hAnsi="Century Gothic"/>
                          </w:rPr>
                          <w:t>requieran</w:t>
                        </w:r>
                        <w:r w:rsidRPr="00813B56">
                          <w:rPr>
                            <w:rFonts w:ascii="Century Gothic" w:hAnsi="Century Gothic"/>
                            <w:spacing w:val="-3"/>
                          </w:rPr>
                          <w:t xml:space="preserve"> </w:t>
                        </w:r>
                        <w:r w:rsidRPr="00813B56">
                          <w:rPr>
                            <w:rFonts w:ascii="Century Gothic" w:hAnsi="Century Gothic"/>
                          </w:rPr>
                          <w:t>apoyo</w:t>
                        </w:r>
                        <w:r w:rsidRPr="00813B56">
                          <w:rPr>
                            <w:rFonts w:ascii="Century Gothic" w:hAnsi="Century Gothic"/>
                            <w:spacing w:val="-1"/>
                          </w:rPr>
                          <w:t xml:space="preserve"> </w:t>
                        </w:r>
                        <w:r w:rsidRPr="00813B56">
                          <w:rPr>
                            <w:rFonts w:ascii="Century Gothic" w:hAnsi="Century Gothic"/>
                          </w:rPr>
                          <w:t>de</w:t>
                        </w:r>
                        <w:r w:rsidRPr="00813B56">
                          <w:rPr>
                            <w:rFonts w:ascii="Century Gothic" w:hAnsi="Century Gothic"/>
                            <w:spacing w:val="-1"/>
                          </w:rPr>
                          <w:t xml:space="preserve"> </w:t>
                        </w:r>
                        <w:r w:rsidRPr="00813B56">
                          <w:rPr>
                            <w:rFonts w:ascii="Century Gothic" w:hAnsi="Century Gothic"/>
                          </w:rPr>
                          <w:t>algún</w:t>
                        </w:r>
                        <w:r w:rsidRPr="00813B56">
                          <w:rPr>
                            <w:rFonts w:ascii="Century Gothic" w:hAnsi="Century Gothic"/>
                            <w:spacing w:val="-2"/>
                          </w:rPr>
                          <w:t xml:space="preserve"> </w:t>
                        </w:r>
                        <w:r w:rsidRPr="00813B56">
                          <w:rPr>
                            <w:rFonts w:ascii="Century Gothic" w:hAnsi="Century Gothic"/>
                          </w:rPr>
                          <w:t>trámite.</w:t>
                        </w:r>
                      </w:p>
                    </w:txbxContent>
                  </v:textbox>
                </v:shape>
                <v:shape id="_x0000_s1035" type="#_x0000_t202" style="position:absolute;left:1820;top:-5;width:8818;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" fillcolor="white [3201]" strokecolor="#4bacc6 [3208]" strokeweight="1pt">
                  <v:stroke dashstyle="dash"/>
                  <v:shadow color="#868686"/>
                  <v:textbox inset="0,0,0,0">
                    <w:txbxContent>
                      <w:p w:rsidR="00BE7887" w:rsidRPr="00270598" w:rsidRDefault="00BE7887">
                        <w:pPr>
                          <w:spacing w:before="2"/>
                          <w:ind w:left="2065" w:right="2061"/>
                          <w:jc w:val="center"/>
                          <w:rPr>
                            <w:rFonts w:ascii="Century Gothic" w:hAnsi="Century Gothic"/>
                            <w:b/>
                            <w:sz w:val="20"/>
                          </w:rPr>
                        </w:pPr>
                        <w:r w:rsidRPr="00270598">
                          <w:rPr>
                            <w:rFonts w:ascii="Century Gothic" w:hAnsi="Century Gothic"/>
                            <w:b/>
                            <w:sz w:val="20"/>
                          </w:rPr>
                          <w:t>OBJETIVO</w:t>
                        </w:r>
                        <w:r w:rsidRPr="00270598">
                          <w:rPr>
                            <w:rFonts w:ascii="Century Gothic" w:hAnsi="Century Gothic"/>
                            <w:b/>
                            <w:spacing w:val="-12"/>
                            <w:sz w:val="20"/>
                          </w:rPr>
                          <w:t xml:space="preserve"> </w:t>
                        </w:r>
                        <w:r w:rsidRPr="00270598">
                          <w:rPr>
                            <w:rFonts w:ascii="Century Gothic" w:hAnsi="Century Gothic"/>
                            <w:b/>
                            <w:sz w:val="20"/>
                          </w:rPr>
                          <w:t>TÁCTICO</w:t>
                        </w:r>
                      </w:p>
                    </w:txbxContent>
                  </v:textbox>
                </v:shape>
                <w10:wrap type="topAndBottom" anchorx="page"/>
              </v:group>
            </w:pict>
          </mc:Fallback>
        </mc:AlternateContent>
      </w:r>
    </w:p>
    <w:tbl>
      <w:tblPr>
        <w:tblStyle w:val="TableNormal"/>
        <w:tblW w:w="0" w:type="auto"/>
        <w:tblInd w:w="341"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shd w:val="clear" w:color="auto" w:fill="DBE5F1" w:themeFill="accent1" w:themeFillTint="33"/>
        <w:tblLayout w:type="fixed"/>
        <w:tblLook w:val="01E0" w:firstRow="1" w:lastRow="1" w:firstColumn="1" w:lastColumn="1" w:noHBand="0" w:noVBand="0"/>
      </w:tblPr>
      <w:tblGrid>
        <w:gridCol w:w="1524"/>
        <w:gridCol w:w="7294"/>
      </w:tblGrid>
      <w:tr w:rsidR="00172A07" w14:paraId="716B4FAC" w14:textId="77777777" w:rsidTr="002B0EDB">
        <w:trPr>
          <w:trHeight w:val="428"/>
        </w:trPr>
        <w:tc>
          <w:tcPr>
            <w:tcW w:w="1524" w:type="dxa"/>
            <w:shd w:val="clear" w:color="auto" w:fill="DAEEF3" w:themeFill="accent5" w:themeFillTint="33"/>
          </w:tcPr>
          <w:p w14:paraId="6662087F" w14:textId="77777777" w:rsidR="00172A07" w:rsidRDefault="00172A07">
            <w:pPr>
              <w:pStyle w:val="TableParagraph"/>
              <w:rPr>
                <w:rFonts w:ascii="Times New Roman"/>
              </w:rPr>
            </w:pPr>
          </w:p>
        </w:tc>
        <w:tc>
          <w:tcPr>
            <w:tcW w:w="7294" w:type="dxa"/>
            <w:shd w:val="clear" w:color="auto" w:fill="DAEEF3" w:themeFill="accent5" w:themeFillTint="33"/>
          </w:tcPr>
          <w:p w14:paraId="59ECEDCA" w14:textId="77777777" w:rsidR="00172A07" w:rsidRPr="00813B56" w:rsidRDefault="00270598" w:rsidP="00270598">
            <w:pPr>
              <w:pStyle w:val="TableParagraph"/>
              <w:spacing w:line="249" w:lineRule="exact"/>
              <w:rPr>
                <w:rFonts w:ascii="Century Gothic" w:hAnsi="Century Gothic"/>
                <w:b/>
              </w:rPr>
            </w:pPr>
            <w:r>
              <w:rPr>
                <w:rFonts w:ascii="Century Gothic" w:hAnsi="Century Gothic"/>
                <w:b/>
                <w:spacing w:val="-1"/>
              </w:rPr>
              <w:t xml:space="preserve">                          ATENCIÓN CIUDADANA </w:t>
            </w:r>
          </w:p>
        </w:tc>
      </w:tr>
    </w:tbl>
    <w:p w14:paraId="3CDC6BE7" w14:textId="77777777" w:rsidR="00172A07" w:rsidRDefault="00172A07" w:rsidP="00270598">
      <w:pPr>
        <w:pStyle w:val="Textoindependiente"/>
        <w:spacing w:before="4"/>
        <w:rPr>
          <w:sz w:val="20"/>
        </w:rPr>
      </w:pPr>
    </w:p>
    <w:p w14:paraId="6F243E7A" w14:textId="77777777" w:rsidR="00172A07" w:rsidRDefault="00813B56">
      <w:pPr>
        <w:pStyle w:val="Textoindependiente"/>
        <w:spacing w:before="3"/>
        <w:rPr>
          <w:sz w:val="15"/>
        </w:rPr>
      </w:pPr>
      <w:r>
        <w:rPr>
          <w:sz w:val="15"/>
        </w:rPr>
        <w:t xml:space="preserve"> </w:t>
      </w:r>
    </w:p>
    <w:tbl>
      <w:tblPr>
        <w:tblStyle w:val="Tablaconcuadrcula1clara-nfasis5"/>
        <w:tblpPr w:leftFromText="141" w:rightFromText="141" w:vertAnchor="text" w:horzAnchor="margin" w:tblpXSpec="center" w:tblpY="41"/>
        <w:tblW w:w="0" w:type="auto"/>
        <w:tblLayout w:type="fixed"/>
        <w:tblLook w:val="01E0" w:firstRow="1" w:lastRow="1" w:firstColumn="1" w:lastColumn="1" w:noHBand="0" w:noVBand="0"/>
      </w:tblPr>
      <w:tblGrid>
        <w:gridCol w:w="704"/>
        <w:gridCol w:w="3842"/>
        <w:gridCol w:w="2395"/>
        <w:gridCol w:w="2126"/>
      </w:tblGrid>
      <w:tr w:rsidR="00F644AB" w14:paraId="10BEB154" w14:textId="77777777" w:rsidTr="006D08F1">
        <w:trPr>
          <w:cnfStyle w:val="100000000000" w:firstRow="1" w:lastRow="0" w:firstColumn="0" w:lastColumn="0" w:oddVBand="0" w:evenVBand="0" w:oddHBand="0"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704" w:type="dxa"/>
            <w:shd w:val="clear" w:color="auto" w:fill="92CDDC" w:themeFill="accent5" w:themeFillTint="99"/>
          </w:tcPr>
          <w:p w14:paraId="5C7DCC0C" w14:textId="77777777" w:rsidR="00F644AB" w:rsidRPr="00FB0DAB" w:rsidRDefault="00F644AB" w:rsidP="00F644AB">
            <w:pPr>
              <w:pStyle w:val="TableParagraph"/>
              <w:spacing w:before="2"/>
              <w:ind w:left="167"/>
              <w:jc w:val="both"/>
              <w:rPr>
                <w:rFonts w:ascii="Century Gothic" w:hAnsi="Century Gothic"/>
              </w:rPr>
            </w:pPr>
            <w:r>
              <w:rPr>
                <w:rFonts w:ascii="Century Gothic" w:hAnsi="Century Gothic"/>
                <w:sz w:val="20"/>
              </w:rPr>
              <w:t>No</w:t>
            </w:r>
          </w:p>
        </w:tc>
        <w:tc>
          <w:tcPr>
            <w:tcW w:w="3842" w:type="dxa"/>
            <w:shd w:val="clear" w:color="auto" w:fill="92CDDC" w:themeFill="accent5" w:themeFillTint="99"/>
          </w:tcPr>
          <w:p w14:paraId="6109E0C4" w14:textId="77777777" w:rsidR="00F644AB" w:rsidRPr="00FB0DAB" w:rsidRDefault="00F644AB" w:rsidP="00F644AB">
            <w:pPr>
              <w:pStyle w:val="TableParagraph"/>
              <w:spacing w:before="2"/>
              <w:ind w:left="1079"/>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FB0DAB">
              <w:rPr>
                <w:rFonts w:ascii="Century Gothic" w:hAnsi="Century Gothic"/>
              </w:rPr>
              <w:t>LÍNEAS</w:t>
            </w:r>
            <w:r w:rsidRPr="00FB0DAB">
              <w:rPr>
                <w:rFonts w:ascii="Century Gothic" w:hAnsi="Century Gothic"/>
                <w:spacing w:val="-12"/>
              </w:rPr>
              <w:t xml:space="preserve"> </w:t>
            </w:r>
            <w:r w:rsidRPr="00FB0DAB">
              <w:rPr>
                <w:rFonts w:ascii="Century Gothic" w:hAnsi="Century Gothic"/>
              </w:rPr>
              <w:t>DE</w:t>
            </w:r>
            <w:r w:rsidRPr="00FB0DAB">
              <w:rPr>
                <w:rFonts w:ascii="Century Gothic" w:hAnsi="Century Gothic"/>
                <w:spacing w:val="-12"/>
              </w:rPr>
              <w:t xml:space="preserve"> </w:t>
            </w:r>
            <w:r w:rsidRPr="00FB0DAB">
              <w:rPr>
                <w:rFonts w:ascii="Century Gothic" w:hAnsi="Century Gothic"/>
              </w:rPr>
              <w:t>ACCIÓN</w:t>
            </w:r>
          </w:p>
        </w:tc>
        <w:tc>
          <w:tcPr>
            <w:tcW w:w="2395" w:type="dxa"/>
            <w:shd w:val="clear" w:color="auto" w:fill="92CDDC" w:themeFill="accent5" w:themeFillTint="99"/>
          </w:tcPr>
          <w:p w14:paraId="5300BB6F" w14:textId="77777777" w:rsidR="00F644AB" w:rsidRPr="00FB0DAB" w:rsidRDefault="00F644AB" w:rsidP="00F644AB">
            <w:pPr>
              <w:pStyle w:val="TableParagraph"/>
              <w:spacing w:before="2"/>
              <w:ind w:left="717" w:right="699"/>
              <w:jc w:val="cente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FB0DAB">
              <w:rPr>
                <w:rFonts w:ascii="Century Gothic" w:hAnsi="Century Gothic"/>
                <w:sz w:val="20"/>
              </w:rPr>
              <w:t>METAS</w:t>
            </w:r>
          </w:p>
        </w:tc>
        <w:tc>
          <w:tcPr>
            <w:cnfStyle w:val="000100000000" w:firstRow="0" w:lastRow="0" w:firstColumn="0" w:lastColumn="1" w:oddVBand="0" w:evenVBand="0" w:oddHBand="0" w:evenHBand="0" w:firstRowFirstColumn="0" w:firstRowLastColumn="0" w:lastRowFirstColumn="0" w:lastRowLastColumn="0"/>
            <w:tcW w:w="2126" w:type="dxa"/>
            <w:shd w:val="clear" w:color="auto" w:fill="92CDDC" w:themeFill="accent5" w:themeFillTint="99"/>
          </w:tcPr>
          <w:p w14:paraId="5E23714E" w14:textId="77777777" w:rsidR="00F644AB" w:rsidRPr="00FB0DAB" w:rsidRDefault="00F644AB" w:rsidP="00F644AB">
            <w:pPr>
              <w:pStyle w:val="TableParagraph"/>
              <w:spacing w:before="2"/>
              <w:rPr>
                <w:rFonts w:ascii="Century Gothic" w:hAnsi="Century Gothic"/>
              </w:rPr>
            </w:pPr>
            <w:r>
              <w:rPr>
                <w:rFonts w:ascii="Century Gothic" w:hAnsi="Century Gothic"/>
                <w:sz w:val="20"/>
              </w:rPr>
              <w:t xml:space="preserve">    </w:t>
            </w:r>
            <w:r w:rsidRPr="00F644AB">
              <w:rPr>
                <w:rFonts w:ascii="Century Gothic" w:hAnsi="Century Gothic"/>
                <w:sz w:val="20"/>
              </w:rPr>
              <w:t>INDICADORES</w:t>
            </w:r>
          </w:p>
        </w:tc>
      </w:tr>
      <w:tr w:rsidR="00F644AB" w14:paraId="125EFFCC" w14:textId="77777777" w:rsidTr="006D08F1">
        <w:trPr>
          <w:trHeight w:val="1235"/>
        </w:trPr>
        <w:tc>
          <w:tcPr>
            <w:cnfStyle w:val="001000000000" w:firstRow="0" w:lastRow="0" w:firstColumn="1" w:lastColumn="0" w:oddVBand="0" w:evenVBand="0" w:oddHBand="0" w:evenHBand="0" w:firstRowFirstColumn="0" w:firstRowLastColumn="0" w:lastRowFirstColumn="0" w:lastRowLastColumn="0"/>
            <w:tcW w:w="704" w:type="dxa"/>
            <w:shd w:val="clear" w:color="auto" w:fill="92CDDC" w:themeFill="accent5" w:themeFillTint="99"/>
          </w:tcPr>
          <w:p w14:paraId="7EA59DE2" w14:textId="77777777" w:rsidR="00F644AB" w:rsidRPr="00FB0DAB" w:rsidRDefault="00F644AB" w:rsidP="00F644AB">
            <w:pPr>
              <w:pStyle w:val="TableParagraph"/>
              <w:spacing w:line="249" w:lineRule="exact"/>
              <w:ind w:left="107"/>
              <w:rPr>
                <w:rFonts w:ascii="Century Gothic" w:hAnsi="Century Gothic"/>
              </w:rPr>
            </w:pPr>
            <w:r>
              <w:rPr>
                <w:rFonts w:ascii="Century Gothic" w:hAnsi="Century Gothic"/>
              </w:rPr>
              <w:t xml:space="preserve">  </w:t>
            </w:r>
            <w:r w:rsidR="00BA55C9">
              <w:rPr>
                <w:rFonts w:ascii="Century Gothic" w:hAnsi="Century Gothic"/>
              </w:rPr>
              <w:br/>
            </w:r>
            <w:r w:rsidR="00BA55C9">
              <w:rPr>
                <w:rFonts w:ascii="Century Gothic" w:hAnsi="Century Gothic"/>
              </w:rPr>
              <w:br/>
            </w:r>
            <w:r w:rsidR="00BA55C9">
              <w:rPr>
                <w:rFonts w:ascii="Century Gothic" w:hAnsi="Century Gothic"/>
              </w:rPr>
              <w:br/>
              <w:t xml:space="preserve"> </w:t>
            </w:r>
            <w:r w:rsidRPr="00FB0DAB">
              <w:rPr>
                <w:rFonts w:ascii="Century Gothic" w:hAnsi="Century Gothic"/>
              </w:rPr>
              <w:t>1</w:t>
            </w:r>
          </w:p>
        </w:tc>
        <w:tc>
          <w:tcPr>
            <w:tcW w:w="3842" w:type="dxa"/>
          </w:tcPr>
          <w:p w14:paraId="32A6D40C" w14:textId="77777777" w:rsidR="00F644AB" w:rsidRPr="009C6D16" w:rsidRDefault="00F644AB" w:rsidP="009C6D16">
            <w:pPr>
              <w:pStyle w:val="TableParagraph"/>
              <w:spacing w:line="259" w:lineRule="auto"/>
              <w:ind w:left="107" w:right="451"/>
              <w:cnfStyle w:val="000000000000" w:firstRow="0" w:lastRow="0" w:firstColumn="0" w:lastColumn="0" w:oddVBand="0" w:evenVBand="0" w:oddHBand="0" w:evenHBand="0" w:firstRowFirstColumn="0" w:firstRowLastColumn="0" w:lastRowFirstColumn="0" w:lastRowLastColumn="0"/>
              <w:rPr>
                <w:rFonts w:ascii="Century Gothic" w:hAnsi="Century Gothic"/>
                <w:b/>
              </w:rPr>
            </w:pPr>
            <w:r w:rsidRPr="009C6D16">
              <w:rPr>
                <w:rFonts w:ascii="Century Gothic" w:hAnsi="Century Gothic"/>
                <w:b/>
              </w:rPr>
              <w:t>Contar</w:t>
            </w:r>
            <w:r w:rsidRPr="009C6D16">
              <w:rPr>
                <w:rFonts w:ascii="Century Gothic" w:hAnsi="Century Gothic"/>
                <w:b/>
                <w:spacing w:val="-10"/>
              </w:rPr>
              <w:t xml:space="preserve"> </w:t>
            </w:r>
            <w:r w:rsidRPr="009C6D16">
              <w:rPr>
                <w:rFonts w:ascii="Century Gothic" w:hAnsi="Century Gothic"/>
                <w:b/>
              </w:rPr>
              <w:t>con</w:t>
            </w:r>
            <w:r w:rsidRPr="009C6D16">
              <w:rPr>
                <w:rFonts w:ascii="Century Gothic" w:hAnsi="Century Gothic"/>
                <w:b/>
                <w:spacing w:val="-8"/>
              </w:rPr>
              <w:t xml:space="preserve"> </w:t>
            </w:r>
            <w:r w:rsidRPr="009C6D16">
              <w:rPr>
                <w:rFonts w:ascii="Century Gothic" w:hAnsi="Century Gothic"/>
                <w:b/>
              </w:rPr>
              <w:t>un</w:t>
            </w:r>
            <w:r w:rsidRPr="009C6D16">
              <w:rPr>
                <w:rFonts w:ascii="Century Gothic" w:hAnsi="Century Gothic"/>
                <w:b/>
                <w:spacing w:val="-9"/>
              </w:rPr>
              <w:t xml:space="preserve"> </w:t>
            </w:r>
            <w:r w:rsidRPr="009C6D16">
              <w:rPr>
                <w:rFonts w:ascii="Century Gothic" w:hAnsi="Century Gothic"/>
                <w:b/>
              </w:rPr>
              <w:t>registro</w:t>
            </w:r>
            <w:r w:rsidRPr="009C6D16">
              <w:rPr>
                <w:rFonts w:ascii="Century Gothic" w:hAnsi="Century Gothic"/>
                <w:b/>
                <w:spacing w:val="-10"/>
              </w:rPr>
              <w:t xml:space="preserve"> </w:t>
            </w:r>
            <w:r w:rsidRPr="009C6D16">
              <w:rPr>
                <w:rFonts w:ascii="Century Gothic" w:hAnsi="Century Gothic"/>
                <w:b/>
              </w:rPr>
              <w:t>de</w:t>
            </w:r>
            <w:r w:rsidRPr="009C6D16">
              <w:rPr>
                <w:rFonts w:ascii="Century Gothic" w:hAnsi="Century Gothic"/>
                <w:b/>
                <w:spacing w:val="-10"/>
              </w:rPr>
              <w:t xml:space="preserve"> </w:t>
            </w:r>
            <w:r w:rsidRPr="009C6D16">
              <w:rPr>
                <w:rFonts w:ascii="Century Gothic" w:hAnsi="Century Gothic"/>
                <w:b/>
              </w:rPr>
              <w:t>audiencia</w:t>
            </w:r>
            <w:r w:rsidR="00FB2D73" w:rsidRPr="009C6D16">
              <w:rPr>
                <w:rFonts w:ascii="Century Gothic" w:hAnsi="Century Gothic"/>
                <w:b/>
              </w:rPr>
              <w:t xml:space="preserve"> </w:t>
            </w:r>
            <w:r w:rsidRPr="009C6D16">
              <w:rPr>
                <w:rFonts w:ascii="Century Gothic" w:hAnsi="Century Gothic"/>
                <w:b/>
                <w:spacing w:val="-52"/>
              </w:rPr>
              <w:t xml:space="preserve"> </w:t>
            </w:r>
            <w:r w:rsidR="00FB2D73" w:rsidRPr="009C6D16">
              <w:rPr>
                <w:rFonts w:ascii="Century Gothic" w:hAnsi="Century Gothic"/>
                <w:b/>
                <w:spacing w:val="-52"/>
              </w:rPr>
              <w:t xml:space="preserve"> </w:t>
            </w:r>
            <w:r w:rsidR="00FB2D73" w:rsidRPr="009C6D16">
              <w:rPr>
                <w:rFonts w:ascii="Century Gothic" w:hAnsi="Century Gothic"/>
                <w:b/>
              </w:rPr>
              <w:t xml:space="preserve">pública. </w:t>
            </w:r>
          </w:p>
        </w:tc>
        <w:tc>
          <w:tcPr>
            <w:tcW w:w="2395" w:type="dxa"/>
          </w:tcPr>
          <w:p w14:paraId="4521AE65" w14:textId="77777777" w:rsidR="00F644AB" w:rsidRPr="009C6D16" w:rsidRDefault="00F644AB" w:rsidP="009C6D16">
            <w:pPr>
              <w:pStyle w:val="TableParagraph"/>
              <w:spacing w:line="259" w:lineRule="auto"/>
              <w:ind w:left="104" w:right="146"/>
              <w:jc w:val="both"/>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9C6D16">
              <w:rPr>
                <w:rFonts w:ascii="Century Gothic" w:hAnsi="Century Gothic"/>
                <w:spacing w:val="-1"/>
              </w:rPr>
              <w:t>Atender</w:t>
            </w:r>
            <w:r w:rsidR="00FB2D73" w:rsidRPr="009C6D16">
              <w:rPr>
                <w:rFonts w:ascii="Century Gothic" w:hAnsi="Century Gothic"/>
                <w:spacing w:val="-1"/>
              </w:rPr>
              <w:t xml:space="preserve"> de manera oportuna y amable</w:t>
            </w:r>
            <w:r w:rsidRPr="009C6D16">
              <w:rPr>
                <w:rFonts w:ascii="Century Gothic" w:hAnsi="Century Gothic"/>
                <w:spacing w:val="-13"/>
              </w:rPr>
              <w:t xml:space="preserve"> </w:t>
            </w:r>
            <w:r w:rsidRPr="009C6D16">
              <w:rPr>
                <w:rFonts w:ascii="Century Gothic" w:hAnsi="Century Gothic"/>
                <w:spacing w:val="-1"/>
              </w:rPr>
              <w:t>al</w:t>
            </w:r>
            <w:r w:rsidRPr="009C6D16">
              <w:rPr>
                <w:rFonts w:ascii="Century Gothic" w:hAnsi="Century Gothic"/>
                <w:spacing w:val="-11"/>
              </w:rPr>
              <w:t xml:space="preserve"> </w:t>
            </w:r>
            <w:r w:rsidRPr="009C6D16">
              <w:rPr>
                <w:rFonts w:ascii="Century Gothic" w:hAnsi="Century Gothic"/>
                <w:spacing w:val="-1"/>
              </w:rPr>
              <w:t>100%</w:t>
            </w:r>
            <w:r w:rsidRPr="009C6D16">
              <w:rPr>
                <w:rFonts w:ascii="Century Gothic" w:hAnsi="Century Gothic"/>
                <w:spacing w:val="-12"/>
              </w:rPr>
              <w:t xml:space="preserve"> </w:t>
            </w:r>
            <w:r w:rsidRPr="009C6D16">
              <w:rPr>
                <w:rFonts w:ascii="Century Gothic" w:hAnsi="Century Gothic"/>
              </w:rPr>
              <w:t>de</w:t>
            </w:r>
            <w:r w:rsidRPr="009C6D16">
              <w:rPr>
                <w:rFonts w:ascii="Century Gothic" w:hAnsi="Century Gothic"/>
                <w:spacing w:val="-52"/>
              </w:rPr>
              <w:t xml:space="preserve"> </w:t>
            </w:r>
            <w:r w:rsidR="00FB2D73" w:rsidRPr="009C6D16">
              <w:rPr>
                <w:rFonts w:ascii="Century Gothic" w:hAnsi="Century Gothic"/>
                <w:spacing w:val="-52"/>
              </w:rPr>
              <w:t xml:space="preserve">  </w:t>
            </w:r>
            <w:r w:rsidRPr="009C6D16">
              <w:rPr>
                <w:rFonts w:ascii="Century Gothic" w:hAnsi="Century Gothic"/>
              </w:rPr>
              <w:t>los</w:t>
            </w:r>
            <w:r w:rsidRPr="009C6D16">
              <w:rPr>
                <w:rFonts w:ascii="Century Gothic" w:hAnsi="Century Gothic"/>
                <w:spacing w:val="-1"/>
              </w:rPr>
              <w:t xml:space="preserve"> </w:t>
            </w:r>
            <w:r w:rsidRPr="009C6D16">
              <w:rPr>
                <w:rFonts w:ascii="Century Gothic" w:hAnsi="Century Gothic"/>
              </w:rPr>
              <w:t>ciudadanos</w:t>
            </w:r>
            <w:r w:rsidR="00FB2D73" w:rsidRPr="009C6D16">
              <w:rPr>
                <w:rFonts w:ascii="Century Gothic" w:hAnsi="Century Gothic"/>
              </w:rPr>
              <w:t>.</w:t>
            </w:r>
          </w:p>
        </w:tc>
        <w:tc>
          <w:tcPr>
            <w:cnfStyle w:val="000100000000" w:firstRow="0" w:lastRow="0" w:firstColumn="0" w:lastColumn="1" w:oddVBand="0" w:evenVBand="0" w:oddHBand="0" w:evenHBand="0" w:firstRowFirstColumn="0" w:firstRowLastColumn="0" w:lastRowFirstColumn="0" w:lastRowLastColumn="0"/>
            <w:tcW w:w="2126" w:type="dxa"/>
          </w:tcPr>
          <w:p w14:paraId="382C30F5" w14:textId="77777777" w:rsidR="00F644AB" w:rsidRPr="009C6D16" w:rsidRDefault="00F644AB" w:rsidP="009C6D16">
            <w:pPr>
              <w:pStyle w:val="TableParagraph"/>
              <w:spacing w:line="259" w:lineRule="auto"/>
              <w:ind w:left="104" w:right="343"/>
              <w:jc w:val="both"/>
              <w:rPr>
                <w:rFonts w:ascii="Century Gothic" w:hAnsi="Century Gothic"/>
                <w:b w:val="0"/>
              </w:rPr>
            </w:pPr>
            <w:r w:rsidRPr="009C6D16">
              <w:rPr>
                <w:rFonts w:ascii="Century Gothic" w:hAnsi="Century Gothic"/>
                <w:b w:val="0"/>
              </w:rPr>
              <w:t>Número de</w:t>
            </w:r>
            <w:r w:rsidRPr="009C6D16">
              <w:rPr>
                <w:rFonts w:ascii="Century Gothic" w:hAnsi="Century Gothic"/>
                <w:b w:val="0"/>
                <w:spacing w:val="1"/>
              </w:rPr>
              <w:t xml:space="preserve"> </w:t>
            </w:r>
            <w:r w:rsidRPr="009C6D16">
              <w:rPr>
                <w:rFonts w:ascii="Century Gothic" w:hAnsi="Century Gothic"/>
                <w:b w:val="0"/>
              </w:rPr>
              <w:t>ciudadanos</w:t>
            </w:r>
            <w:r w:rsidRPr="009C6D16">
              <w:rPr>
                <w:rFonts w:ascii="Century Gothic" w:hAnsi="Century Gothic"/>
                <w:b w:val="0"/>
                <w:spacing w:val="1"/>
              </w:rPr>
              <w:t xml:space="preserve"> </w:t>
            </w:r>
            <w:r w:rsidRPr="009C6D16">
              <w:rPr>
                <w:rFonts w:ascii="Century Gothic" w:hAnsi="Century Gothic"/>
                <w:b w:val="0"/>
              </w:rPr>
              <w:t>atendidos</w:t>
            </w:r>
            <w:r w:rsidRPr="009C6D16">
              <w:rPr>
                <w:rFonts w:ascii="Century Gothic" w:hAnsi="Century Gothic"/>
                <w:b w:val="0"/>
                <w:spacing w:val="-10"/>
              </w:rPr>
              <w:t xml:space="preserve"> </w:t>
            </w:r>
            <w:r w:rsidRPr="009C6D16">
              <w:rPr>
                <w:rFonts w:ascii="Century Gothic" w:hAnsi="Century Gothic"/>
                <w:b w:val="0"/>
              </w:rPr>
              <w:t>por</w:t>
            </w:r>
            <w:r w:rsidRPr="009C6D16">
              <w:rPr>
                <w:rFonts w:ascii="Century Gothic" w:hAnsi="Century Gothic"/>
                <w:b w:val="0"/>
                <w:spacing w:val="-13"/>
              </w:rPr>
              <w:t xml:space="preserve"> </w:t>
            </w:r>
            <w:r w:rsidRPr="009C6D16">
              <w:rPr>
                <w:rFonts w:ascii="Century Gothic" w:hAnsi="Century Gothic"/>
                <w:b w:val="0"/>
              </w:rPr>
              <w:t>día,</w:t>
            </w:r>
            <w:r w:rsidRPr="009C6D16">
              <w:rPr>
                <w:rFonts w:ascii="Century Gothic" w:hAnsi="Century Gothic"/>
                <w:b w:val="0"/>
                <w:spacing w:val="-52"/>
              </w:rPr>
              <w:t xml:space="preserve"> </w:t>
            </w:r>
            <w:r w:rsidRPr="009C6D16">
              <w:rPr>
                <w:rFonts w:ascii="Century Gothic" w:hAnsi="Century Gothic"/>
                <w:b w:val="0"/>
              </w:rPr>
              <w:t>semana</w:t>
            </w:r>
            <w:r w:rsidRPr="009C6D16">
              <w:rPr>
                <w:rFonts w:ascii="Century Gothic" w:hAnsi="Century Gothic"/>
                <w:b w:val="0"/>
                <w:spacing w:val="-7"/>
              </w:rPr>
              <w:t xml:space="preserve"> </w:t>
            </w:r>
            <w:r w:rsidRPr="009C6D16">
              <w:rPr>
                <w:rFonts w:ascii="Century Gothic" w:hAnsi="Century Gothic"/>
                <w:b w:val="0"/>
              </w:rPr>
              <w:t>y</w:t>
            </w:r>
            <w:r w:rsidRPr="009C6D16">
              <w:rPr>
                <w:rFonts w:ascii="Century Gothic" w:hAnsi="Century Gothic"/>
                <w:b w:val="0"/>
                <w:spacing w:val="-5"/>
              </w:rPr>
              <w:t xml:space="preserve"> </w:t>
            </w:r>
            <w:r w:rsidRPr="009C6D16">
              <w:rPr>
                <w:rFonts w:ascii="Century Gothic" w:hAnsi="Century Gothic"/>
                <w:b w:val="0"/>
              </w:rPr>
              <w:t>mes.</w:t>
            </w:r>
          </w:p>
        </w:tc>
      </w:tr>
      <w:tr w:rsidR="00F644AB" w14:paraId="1926B449" w14:textId="77777777" w:rsidTr="006D08F1">
        <w:trPr>
          <w:trHeight w:val="1237"/>
        </w:trPr>
        <w:tc>
          <w:tcPr>
            <w:cnfStyle w:val="001000000000" w:firstRow="0" w:lastRow="0" w:firstColumn="1" w:lastColumn="0" w:oddVBand="0" w:evenVBand="0" w:oddHBand="0" w:evenHBand="0" w:firstRowFirstColumn="0" w:firstRowLastColumn="0" w:lastRowFirstColumn="0" w:lastRowLastColumn="0"/>
            <w:tcW w:w="704" w:type="dxa"/>
            <w:shd w:val="clear" w:color="auto" w:fill="92CDDC" w:themeFill="accent5" w:themeFillTint="99"/>
          </w:tcPr>
          <w:p w14:paraId="6187F1F3" w14:textId="77777777" w:rsidR="00F644AB" w:rsidRPr="00FB0DAB" w:rsidRDefault="00BA55C9" w:rsidP="00F644AB">
            <w:pPr>
              <w:pStyle w:val="TableParagraph"/>
              <w:spacing w:before="2"/>
              <w:ind w:left="107"/>
              <w:rPr>
                <w:rFonts w:ascii="Century Gothic" w:hAnsi="Century Gothic"/>
              </w:rPr>
            </w:pPr>
            <w:r>
              <w:rPr>
                <w:rFonts w:ascii="Century Gothic" w:hAnsi="Century Gothic"/>
              </w:rPr>
              <w:br/>
            </w:r>
            <w:r>
              <w:rPr>
                <w:rFonts w:ascii="Century Gothic" w:hAnsi="Century Gothic"/>
              </w:rPr>
              <w:br/>
            </w:r>
            <w:r>
              <w:rPr>
                <w:rFonts w:ascii="Century Gothic" w:hAnsi="Century Gothic"/>
              </w:rPr>
              <w:br/>
              <w:t xml:space="preserve"> </w:t>
            </w:r>
            <w:r w:rsidR="00F644AB" w:rsidRPr="00FB0DAB">
              <w:rPr>
                <w:rFonts w:ascii="Century Gothic" w:hAnsi="Century Gothic"/>
              </w:rPr>
              <w:t>2</w:t>
            </w:r>
          </w:p>
        </w:tc>
        <w:tc>
          <w:tcPr>
            <w:tcW w:w="3842" w:type="dxa"/>
          </w:tcPr>
          <w:p w14:paraId="3759E400" w14:textId="77777777" w:rsidR="00F644AB" w:rsidRPr="009C6D16" w:rsidRDefault="00F644AB" w:rsidP="009C6D16">
            <w:pPr>
              <w:pStyle w:val="TableParagraph"/>
              <w:spacing w:before="2" w:line="259" w:lineRule="auto"/>
              <w:ind w:left="107" w:right="205"/>
              <w:cnfStyle w:val="000000000000" w:firstRow="0" w:lastRow="0" w:firstColumn="0" w:lastColumn="0" w:oddVBand="0" w:evenVBand="0" w:oddHBand="0" w:evenHBand="0" w:firstRowFirstColumn="0" w:firstRowLastColumn="0" w:lastRowFirstColumn="0" w:lastRowLastColumn="0"/>
              <w:rPr>
                <w:rFonts w:ascii="Century Gothic" w:hAnsi="Century Gothic"/>
                <w:b/>
              </w:rPr>
            </w:pPr>
            <w:r w:rsidRPr="009C6D16">
              <w:rPr>
                <w:rFonts w:ascii="Century Gothic" w:hAnsi="Century Gothic"/>
                <w:b/>
              </w:rPr>
              <w:t>Contar con un registro de llamadas</w:t>
            </w:r>
            <w:r w:rsidRPr="009C6D16">
              <w:rPr>
                <w:rFonts w:ascii="Century Gothic" w:hAnsi="Century Gothic"/>
                <w:b/>
                <w:spacing w:val="1"/>
              </w:rPr>
              <w:t xml:space="preserve"> </w:t>
            </w:r>
            <w:r w:rsidRPr="009C6D16">
              <w:rPr>
                <w:rFonts w:ascii="Century Gothic" w:hAnsi="Century Gothic"/>
                <w:b/>
                <w:spacing w:val="-1"/>
              </w:rPr>
              <w:t>telefónicas</w:t>
            </w:r>
            <w:r w:rsidRPr="009C6D16">
              <w:rPr>
                <w:rFonts w:ascii="Century Gothic" w:hAnsi="Century Gothic"/>
                <w:b/>
                <w:spacing w:val="-11"/>
              </w:rPr>
              <w:t xml:space="preserve"> </w:t>
            </w:r>
            <w:r w:rsidRPr="009C6D16">
              <w:rPr>
                <w:rFonts w:ascii="Century Gothic" w:hAnsi="Century Gothic"/>
                <w:b/>
              </w:rPr>
              <w:t>para</w:t>
            </w:r>
            <w:r w:rsidRPr="009C6D16">
              <w:rPr>
                <w:rFonts w:ascii="Century Gothic" w:hAnsi="Century Gothic"/>
                <w:b/>
                <w:spacing w:val="-10"/>
              </w:rPr>
              <w:t xml:space="preserve"> </w:t>
            </w:r>
            <w:r w:rsidRPr="009C6D16">
              <w:rPr>
                <w:rFonts w:ascii="Century Gothic" w:hAnsi="Century Gothic"/>
                <w:b/>
              </w:rPr>
              <w:t>peticiones</w:t>
            </w:r>
            <w:r w:rsidRPr="009C6D16">
              <w:rPr>
                <w:rFonts w:ascii="Century Gothic" w:hAnsi="Century Gothic"/>
                <w:b/>
                <w:spacing w:val="-10"/>
              </w:rPr>
              <w:t xml:space="preserve"> </w:t>
            </w:r>
            <w:r w:rsidRPr="009C6D16">
              <w:rPr>
                <w:rFonts w:ascii="Century Gothic" w:hAnsi="Century Gothic"/>
                <w:b/>
              </w:rPr>
              <w:t>de</w:t>
            </w:r>
            <w:r w:rsidRPr="009C6D16">
              <w:rPr>
                <w:rFonts w:ascii="Century Gothic" w:hAnsi="Century Gothic"/>
                <w:b/>
                <w:spacing w:val="-12"/>
              </w:rPr>
              <w:t xml:space="preserve"> </w:t>
            </w:r>
            <w:r w:rsidRPr="009C6D16">
              <w:rPr>
                <w:rFonts w:ascii="Century Gothic" w:hAnsi="Century Gothic"/>
                <w:b/>
              </w:rPr>
              <w:t>reunión</w:t>
            </w:r>
            <w:r w:rsidRPr="009C6D16">
              <w:rPr>
                <w:rFonts w:ascii="Century Gothic" w:hAnsi="Century Gothic"/>
                <w:b/>
                <w:spacing w:val="-52"/>
              </w:rPr>
              <w:t xml:space="preserve"> </w:t>
            </w:r>
            <w:r w:rsidR="00FB2D73" w:rsidRPr="009C6D16">
              <w:rPr>
                <w:rFonts w:ascii="Century Gothic" w:hAnsi="Century Gothic"/>
                <w:b/>
                <w:spacing w:val="-52"/>
              </w:rPr>
              <w:t xml:space="preserve">     </w:t>
            </w:r>
            <w:r w:rsidRPr="009C6D16">
              <w:rPr>
                <w:rFonts w:ascii="Century Gothic" w:hAnsi="Century Gothic"/>
                <w:b/>
              </w:rPr>
              <w:t>o</w:t>
            </w:r>
            <w:r w:rsidRPr="009C6D16">
              <w:rPr>
                <w:rFonts w:ascii="Century Gothic" w:hAnsi="Century Gothic"/>
                <w:b/>
                <w:spacing w:val="-1"/>
              </w:rPr>
              <w:t xml:space="preserve"> </w:t>
            </w:r>
            <w:r w:rsidRPr="009C6D16">
              <w:rPr>
                <w:rFonts w:ascii="Century Gothic" w:hAnsi="Century Gothic"/>
                <w:b/>
              </w:rPr>
              <w:t>audiencia.</w:t>
            </w:r>
          </w:p>
        </w:tc>
        <w:tc>
          <w:tcPr>
            <w:tcW w:w="2395" w:type="dxa"/>
          </w:tcPr>
          <w:p w14:paraId="0E8C9CFC" w14:textId="77777777" w:rsidR="00F644AB" w:rsidRPr="009C6D16" w:rsidRDefault="00FB2D73" w:rsidP="009C6D16">
            <w:pPr>
              <w:pStyle w:val="TableParagraph"/>
              <w:spacing w:before="2" w:line="259" w:lineRule="auto"/>
              <w:ind w:left="104" w:right="146"/>
              <w:jc w:val="both"/>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9C6D16">
              <w:rPr>
                <w:rFonts w:ascii="Century Gothic" w:hAnsi="Century Gothic"/>
                <w:spacing w:val="-1"/>
              </w:rPr>
              <w:t>Destinar las llamadas correspondientes al departamento solicitado.</w:t>
            </w:r>
          </w:p>
        </w:tc>
        <w:tc>
          <w:tcPr>
            <w:cnfStyle w:val="000100000000" w:firstRow="0" w:lastRow="0" w:firstColumn="0" w:lastColumn="1" w:oddVBand="0" w:evenVBand="0" w:oddHBand="0" w:evenHBand="0" w:firstRowFirstColumn="0" w:firstRowLastColumn="0" w:lastRowFirstColumn="0" w:lastRowLastColumn="0"/>
            <w:tcW w:w="2126" w:type="dxa"/>
          </w:tcPr>
          <w:p w14:paraId="436F1FE0" w14:textId="77777777" w:rsidR="00F644AB" w:rsidRPr="009C6D16" w:rsidRDefault="00FB2D73" w:rsidP="009C6D16">
            <w:pPr>
              <w:pStyle w:val="TableParagraph"/>
              <w:spacing w:before="2" w:line="259" w:lineRule="auto"/>
              <w:ind w:left="104" w:right="343"/>
              <w:jc w:val="both"/>
              <w:rPr>
                <w:rFonts w:ascii="Century Gothic" w:hAnsi="Century Gothic"/>
                <w:b w:val="0"/>
              </w:rPr>
            </w:pPr>
            <w:r w:rsidRPr="009C6D16">
              <w:rPr>
                <w:rFonts w:ascii="Century Gothic" w:hAnsi="Century Gothic"/>
                <w:b w:val="0"/>
                <w:spacing w:val="-1"/>
              </w:rPr>
              <w:t>Contar con un directorio completo, para la atención de los ciudadanos.</w:t>
            </w:r>
          </w:p>
        </w:tc>
      </w:tr>
      <w:tr w:rsidR="00034804" w14:paraId="3365A120" w14:textId="77777777" w:rsidTr="006D08F1">
        <w:trPr>
          <w:cnfStyle w:val="010000000000" w:firstRow="0" w:lastRow="1" w:firstColumn="0" w:lastColumn="0" w:oddVBand="0" w:evenVBand="0" w:oddHBand="0" w:evenHBand="0" w:firstRowFirstColumn="0" w:firstRowLastColumn="0" w:lastRowFirstColumn="0" w:lastRowLastColumn="0"/>
          <w:trHeight w:val="1237"/>
        </w:trPr>
        <w:tc>
          <w:tcPr>
            <w:cnfStyle w:val="001000000000" w:firstRow="0" w:lastRow="0" w:firstColumn="1" w:lastColumn="0" w:oddVBand="0" w:evenVBand="0" w:oddHBand="0" w:evenHBand="0" w:firstRowFirstColumn="0" w:firstRowLastColumn="0" w:lastRowFirstColumn="0" w:lastRowLastColumn="0"/>
            <w:tcW w:w="704" w:type="dxa"/>
            <w:shd w:val="clear" w:color="auto" w:fill="92CDDC" w:themeFill="accent5" w:themeFillTint="99"/>
          </w:tcPr>
          <w:p w14:paraId="7CDF1B2C" w14:textId="77777777" w:rsidR="00034804" w:rsidRPr="00FB0DAB" w:rsidRDefault="00BA55C9" w:rsidP="00F83D11">
            <w:pPr>
              <w:pStyle w:val="TableParagraph"/>
              <w:spacing w:before="2"/>
              <w:ind w:left="107"/>
              <w:rPr>
                <w:rFonts w:ascii="Century Gothic" w:hAnsi="Century Gothic"/>
              </w:rPr>
            </w:pPr>
            <w:r>
              <w:rPr>
                <w:rFonts w:ascii="Century Gothic" w:hAnsi="Century Gothic"/>
              </w:rPr>
              <w:br/>
            </w:r>
            <w:r>
              <w:rPr>
                <w:rFonts w:ascii="Century Gothic" w:hAnsi="Century Gothic"/>
              </w:rPr>
              <w:br/>
              <w:t xml:space="preserve"> </w:t>
            </w:r>
            <w:r w:rsidR="00034804">
              <w:rPr>
                <w:rFonts w:ascii="Century Gothic" w:hAnsi="Century Gothic"/>
              </w:rPr>
              <w:t>3</w:t>
            </w:r>
          </w:p>
        </w:tc>
        <w:tc>
          <w:tcPr>
            <w:tcW w:w="3842" w:type="dxa"/>
          </w:tcPr>
          <w:p w14:paraId="16227234" w14:textId="77777777" w:rsidR="00034804" w:rsidRPr="009C6D16" w:rsidRDefault="00034804" w:rsidP="009C6D16">
            <w:pPr>
              <w:pStyle w:val="TableParagraph"/>
              <w:spacing w:before="2" w:line="259" w:lineRule="auto"/>
              <w:ind w:left="107" w:right="205"/>
              <w:cnfStyle w:val="010000000000" w:firstRow="0" w:lastRow="1" w:firstColumn="0" w:lastColumn="0" w:oddVBand="0" w:evenVBand="0" w:oddHBand="0" w:evenHBand="0" w:firstRowFirstColumn="0" w:firstRowLastColumn="0" w:lastRowFirstColumn="0" w:lastRowLastColumn="0"/>
              <w:rPr>
                <w:rFonts w:ascii="Century Gothic" w:hAnsi="Century Gothic"/>
              </w:rPr>
            </w:pPr>
            <w:r w:rsidRPr="009C6D16">
              <w:rPr>
                <w:rFonts w:ascii="Century Gothic" w:eastAsia="Times New Roman" w:hAnsi="Century Gothic" w:cs="Times New Roman"/>
                <w:szCs w:val="24"/>
                <w:lang w:val="es-MX" w:eastAsia="es-MX"/>
              </w:rPr>
              <w:t>Gestión de agenda y compromisos.</w:t>
            </w:r>
          </w:p>
        </w:tc>
        <w:tc>
          <w:tcPr>
            <w:tcW w:w="2395" w:type="dxa"/>
          </w:tcPr>
          <w:p w14:paraId="4283FB40" w14:textId="77777777" w:rsidR="00034804" w:rsidRPr="009C6D16" w:rsidRDefault="00034804" w:rsidP="009C6D16">
            <w:pPr>
              <w:pStyle w:val="TableParagraph"/>
              <w:spacing w:before="2" w:line="259" w:lineRule="auto"/>
              <w:ind w:left="104" w:right="146"/>
              <w:jc w:val="both"/>
              <w:cnfStyle w:val="010000000000" w:firstRow="0" w:lastRow="1" w:firstColumn="0" w:lastColumn="0" w:oddVBand="0" w:evenVBand="0" w:oddHBand="0" w:evenHBand="0" w:firstRowFirstColumn="0" w:firstRowLastColumn="0" w:lastRowFirstColumn="0" w:lastRowLastColumn="0"/>
              <w:rPr>
                <w:rFonts w:ascii="Century Gothic" w:hAnsi="Century Gothic"/>
                <w:b w:val="0"/>
              </w:rPr>
            </w:pPr>
            <w:r w:rsidRPr="009C6D16">
              <w:rPr>
                <w:rFonts w:ascii="Century Gothic" w:hAnsi="Century Gothic"/>
                <w:b w:val="0"/>
              </w:rPr>
              <w:t>Organizar, coordinar y administrar la agenda diaria del Presidente Municipal.</w:t>
            </w:r>
          </w:p>
        </w:tc>
        <w:tc>
          <w:tcPr>
            <w:cnfStyle w:val="000100000000" w:firstRow="0" w:lastRow="0" w:firstColumn="0" w:lastColumn="1" w:oddVBand="0" w:evenVBand="0" w:oddHBand="0" w:evenHBand="0" w:firstRowFirstColumn="0" w:firstRowLastColumn="0" w:lastRowFirstColumn="0" w:lastRowLastColumn="0"/>
            <w:tcW w:w="2126" w:type="dxa"/>
          </w:tcPr>
          <w:p w14:paraId="5C4A8F3B" w14:textId="77777777" w:rsidR="00034804" w:rsidRPr="009C6D16" w:rsidRDefault="00034804" w:rsidP="009C6D16">
            <w:pPr>
              <w:pStyle w:val="TableParagraph"/>
              <w:spacing w:before="2" w:line="259" w:lineRule="auto"/>
              <w:ind w:left="104" w:right="343"/>
              <w:jc w:val="both"/>
              <w:rPr>
                <w:rFonts w:ascii="Century Gothic" w:hAnsi="Century Gothic"/>
                <w:b w:val="0"/>
              </w:rPr>
            </w:pPr>
            <w:r w:rsidRPr="009C6D16">
              <w:rPr>
                <w:rFonts w:ascii="Century Gothic" w:hAnsi="Century Gothic"/>
                <w:b w:val="0"/>
              </w:rPr>
              <w:t>Llevar un registro diario de audiencia.</w:t>
            </w:r>
          </w:p>
        </w:tc>
      </w:tr>
    </w:tbl>
    <w:p w14:paraId="5CE32888" w14:textId="77777777" w:rsidR="00034804" w:rsidRDefault="00034804" w:rsidP="00034804">
      <w:pPr>
        <w:pStyle w:val="Textoindependiente"/>
        <w:spacing w:before="3"/>
        <w:rPr>
          <w:sz w:val="15"/>
        </w:rPr>
      </w:pPr>
    </w:p>
    <w:p w14:paraId="1196D66E" w14:textId="77777777" w:rsidR="009C6D16" w:rsidRDefault="009C6D16" w:rsidP="00034804">
      <w:pPr>
        <w:pStyle w:val="Textoindependiente"/>
        <w:spacing w:before="3"/>
        <w:rPr>
          <w:sz w:val="15"/>
        </w:rPr>
      </w:pPr>
    </w:p>
    <w:p w14:paraId="62ACF873" w14:textId="77777777" w:rsidR="009C6D16" w:rsidRDefault="009C6D16" w:rsidP="00034804">
      <w:pPr>
        <w:pStyle w:val="Textoindependiente"/>
        <w:spacing w:before="3"/>
        <w:rPr>
          <w:sz w:val="15"/>
        </w:rPr>
      </w:pPr>
    </w:p>
    <w:p w14:paraId="20C4405A" w14:textId="77777777" w:rsidR="009C6D16" w:rsidRDefault="009C6D16" w:rsidP="00034804">
      <w:pPr>
        <w:pStyle w:val="Textoindependiente"/>
        <w:spacing w:before="3"/>
        <w:rPr>
          <w:sz w:val="15"/>
        </w:rPr>
      </w:pPr>
    </w:p>
    <w:p w14:paraId="23E577BE" w14:textId="77777777" w:rsidR="009C6D16" w:rsidRDefault="009C6D16" w:rsidP="00034804">
      <w:pPr>
        <w:pStyle w:val="Textoindependiente"/>
        <w:spacing w:before="3"/>
        <w:rPr>
          <w:sz w:val="15"/>
        </w:rPr>
      </w:pPr>
    </w:p>
    <w:p w14:paraId="352F6C98" w14:textId="77777777" w:rsidR="009C6D16" w:rsidRDefault="009C6D16" w:rsidP="00034804">
      <w:pPr>
        <w:pStyle w:val="Textoindependiente"/>
        <w:spacing w:before="3"/>
        <w:rPr>
          <w:sz w:val="15"/>
        </w:rPr>
      </w:pPr>
    </w:p>
    <w:p w14:paraId="7765E260" w14:textId="77777777" w:rsidR="009C6D16" w:rsidRDefault="009C6D16" w:rsidP="00034804">
      <w:pPr>
        <w:pStyle w:val="Textoindependiente"/>
        <w:spacing w:before="3"/>
        <w:rPr>
          <w:sz w:val="15"/>
        </w:rPr>
      </w:pPr>
    </w:p>
    <w:p w14:paraId="1AAA70F1" w14:textId="77777777" w:rsidR="009C6D16" w:rsidRDefault="009C6D16" w:rsidP="00034804">
      <w:pPr>
        <w:pStyle w:val="Textoindependiente"/>
        <w:spacing w:before="3"/>
        <w:rPr>
          <w:sz w:val="15"/>
        </w:rPr>
      </w:pPr>
    </w:p>
    <w:p w14:paraId="17BB8EF7" w14:textId="77777777" w:rsidR="009C6D16" w:rsidRDefault="009C6D16" w:rsidP="00034804">
      <w:pPr>
        <w:pStyle w:val="Textoindependiente"/>
        <w:spacing w:before="3"/>
        <w:rPr>
          <w:sz w:val="15"/>
        </w:rPr>
      </w:pPr>
    </w:p>
    <w:p w14:paraId="1168632A" w14:textId="77777777" w:rsidR="009C6D16" w:rsidRDefault="009C6D16" w:rsidP="00034804">
      <w:pPr>
        <w:pStyle w:val="Textoindependiente"/>
        <w:spacing w:before="3"/>
        <w:rPr>
          <w:sz w:val="15"/>
        </w:rPr>
      </w:pPr>
    </w:p>
    <w:p w14:paraId="6CB0F608" w14:textId="77777777" w:rsidR="009C6D16" w:rsidRDefault="009C6D16" w:rsidP="00034804">
      <w:pPr>
        <w:pStyle w:val="Textoindependiente"/>
        <w:spacing w:before="3"/>
        <w:rPr>
          <w:sz w:val="15"/>
        </w:rPr>
      </w:pPr>
    </w:p>
    <w:p w14:paraId="5BDB7E73" w14:textId="77777777" w:rsidR="009C6D16" w:rsidRDefault="009C6D16" w:rsidP="00034804">
      <w:pPr>
        <w:pStyle w:val="Textoindependiente"/>
        <w:spacing w:before="3"/>
        <w:rPr>
          <w:sz w:val="15"/>
        </w:rPr>
      </w:pPr>
    </w:p>
    <w:p w14:paraId="0E8EF133" w14:textId="77777777" w:rsidR="009C6D16" w:rsidRDefault="009C6D16" w:rsidP="00034804">
      <w:pPr>
        <w:pStyle w:val="Textoindependiente"/>
        <w:spacing w:before="3"/>
        <w:rPr>
          <w:sz w:val="15"/>
        </w:rPr>
      </w:pPr>
    </w:p>
    <w:p w14:paraId="1CC7E8D4" w14:textId="77777777" w:rsidR="00270598" w:rsidRDefault="00270598" w:rsidP="00034804">
      <w:pPr>
        <w:pStyle w:val="Textoindependiente"/>
        <w:spacing w:before="3"/>
        <w:rPr>
          <w:sz w:val="15"/>
        </w:rPr>
      </w:pPr>
    </w:p>
    <w:p w14:paraId="3C3BC271" w14:textId="77777777" w:rsidR="00270598" w:rsidRDefault="00270598">
      <w:pPr>
        <w:pStyle w:val="Textoindependiente"/>
        <w:spacing w:before="3"/>
        <w:rPr>
          <w:sz w:val="15"/>
        </w:rPr>
      </w:pPr>
    </w:p>
    <w:p w14:paraId="5B9F3015" w14:textId="77777777" w:rsidR="00270598" w:rsidRDefault="00270598">
      <w:pPr>
        <w:pStyle w:val="Textoindependiente"/>
        <w:spacing w:before="3"/>
        <w:rPr>
          <w:sz w:val="15"/>
        </w:rPr>
      </w:pPr>
    </w:p>
    <w:p w14:paraId="050476F7" w14:textId="77777777" w:rsidR="00172A07" w:rsidRDefault="00172A07">
      <w:pPr>
        <w:pStyle w:val="Textoindependiente"/>
        <w:rPr>
          <w:sz w:val="24"/>
        </w:rPr>
      </w:pPr>
    </w:p>
    <w:p w14:paraId="17549356" w14:textId="77777777" w:rsidR="00465CB6" w:rsidRDefault="00465CB6">
      <w:pPr>
        <w:pStyle w:val="Textoindependiente"/>
        <w:rPr>
          <w:sz w:val="24"/>
        </w:rPr>
      </w:pPr>
    </w:p>
    <w:p w14:paraId="22A50729" w14:textId="77777777" w:rsidR="00321DB8" w:rsidRDefault="00321DB8" w:rsidP="00FB2D73">
      <w:pPr>
        <w:tabs>
          <w:tab w:val="left" w:pos="545"/>
        </w:tabs>
        <w:spacing w:before="160"/>
        <w:ind w:left="323"/>
        <w:rPr>
          <w:rFonts w:ascii="Century Gothic" w:hAnsi="Century Gothic"/>
        </w:rPr>
      </w:pPr>
    </w:p>
    <w:p w14:paraId="30107D39" w14:textId="77777777" w:rsidR="00321DB8" w:rsidRDefault="00321DB8" w:rsidP="00FB2D73">
      <w:pPr>
        <w:tabs>
          <w:tab w:val="left" w:pos="545"/>
        </w:tabs>
        <w:spacing w:before="160"/>
        <w:ind w:left="323"/>
        <w:rPr>
          <w:rFonts w:ascii="Century Gothic" w:hAnsi="Century Gothic"/>
        </w:rPr>
      </w:pPr>
    </w:p>
    <w:p w14:paraId="03A0B892" w14:textId="77777777" w:rsidR="001F50F3" w:rsidRDefault="0048266E" w:rsidP="00FB2D73">
      <w:pPr>
        <w:tabs>
          <w:tab w:val="left" w:pos="545"/>
        </w:tabs>
        <w:spacing w:before="160"/>
        <w:ind w:left="323"/>
        <w:rPr>
          <w:rFonts w:ascii="Century Gothic" w:hAnsi="Century Gothic"/>
        </w:rPr>
      </w:pPr>
      <w:r>
        <w:rPr>
          <w:rFonts w:ascii="Century Gothic" w:hAnsi="Century Gothic"/>
        </w:rPr>
        <w:tab/>
      </w:r>
      <w:r>
        <w:rPr>
          <w:rFonts w:ascii="Century Gothic" w:hAnsi="Century Gothic"/>
        </w:rPr>
        <w:tab/>
      </w:r>
      <w:r w:rsidR="00321DB8">
        <w:rPr>
          <w:rFonts w:ascii="Century Gothic" w:hAnsi="Century Gothic"/>
        </w:rPr>
        <w:tab/>
      </w:r>
      <w:r w:rsidR="00321DB8">
        <w:rPr>
          <w:rFonts w:ascii="Century Gothic" w:hAnsi="Century Gothic"/>
        </w:rPr>
        <w:tab/>
      </w:r>
      <w:r w:rsidR="00321DB8">
        <w:rPr>
          <w:rFonts w:ascii="Century Gothic" w:hAnsi="Century Gothic"/>
        </w:rPr>
        <w:tab/>
      </w:r>
      <w:r w:rsidR="000F3676">
        <w:rPr>
          <w:rFonts w:ascii="Century Gothic" w:hAnsi="Century Gothic"/>
        </w:rPr>
        <w:tab/>
        <w:t xml:space="preserve"> </w:t>
      </w:r>
    </w:p>
    <w:p w14:paraId="47D569BE" w14:textId="77777777" w:rsidR="00172A07" w:rsidRPr="0048266E" w:rsidRDefault="001F50F3" w:rsidP="00FB2D73">
      <w:pPr>
        <w:tabs>
          <w:tab w:val="left" w:pos="545"/>
        </w:tabs>
        <w:spacing w:before="160"/>
        <w:ind w:left="323"/>
        <w:rPr>
          <w:rFonts w:ascii="Century Gothic" w:hAnsi="Century Gothic"/>
          <w:b/>
        </w:rPr>
      </w:pPr>
      <w:r>
        <w:rPr>
          <w:rFonts w:ascii="Century Gothic" w:hAnsi="Century Gothic"/>
        </w:rPr>
        <w:lastRenderedPageBreak/>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sidR="000F3676">
        <w:rPr>
          <w:rFonts w:ascii="Century Gothic" w:hAnsi="Century Gothic"/>
        </w:rPr>
        <w:t xml:space="preserve">    </w:t>
      </w:r>
      <w:r w:rsidR="00FB2D73" w:rsidRPr="0048266E">
        <w:rPr>
          <w:rFonts w:ascii="Century Gothic" w:hAnsi="Century Gothic"/>
          <w:b/>
        </w:rPr>
        <w:t xml:space="preserve">II. </w:t>
      </w:r>
      <w:r w:rsidR="006A5367" w:rsidRPr="0048266E">
        <w:rPr>
          <w:rFonts w:ascii="Century Gothic" w:hAnsi="Century Gothic"/>
          <w:b/>
        </w:rPr>
        <w:t>PROGRAMA</w:t>
      </w:r>
    </w:p>
    <w:p w14:paraId="61467A69" w14:textId="77777777" w:rsidR="00172A07" w:rsidRDefault="00465CB6">
      <w:pPr>
        <w:pStyle w:val="Textoindependiente"/>
        <w:spacing w:before="7"/>
        <w:rPr>
          <w:sz w:val="15"/>
        </w:rPr>
      </w:pPr>
      <w:r>
        <w:rPr>
          <w:noProof/>
          <w:lang w:val="es-MX" w:eastAsia="es-MX"/>
        </w:rPr>
        <mc:AlternateContent>
          <mc:Choice Requires="wpg">
            <w:drawing>
              <wp:anchor distT="0" distB="0" distL="0" distR="0" simplePos="0" relativeHeight="487590400" behindDoc="1" locked="0" layoutInCell="1" allowOverlap="1" wp14:anchorId="09965862" wp14:editId="67C96976">
                <wp:simplePos x="0" y="0"/>
                <wp:positionH relativeFrom="page">
                  <wp:posOffset>1112808</wp:posOffset>
                </wp:positionH>
                <wp:positionV relativeFrom="paragraph">
                  <wp:posOffset>421940</wp:posOffset>
                </wp:positionV>
                <wp:extent cx="5610860" cy="889635"/>
                <wp:effectExtent l="0" t="0" r="27940" b="24765"/>
                <wp:wrapTopAndBottom/>
                <wp:docPr id="2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0860" cy="889635"/>
                          <a:chOff x="1711" y="236"/>
                          <a:chExt cx="8836" cy="1401"/>
                        </a:xfrm>
                      </wpg:grpSpPr>
                      <wps:wsp>
                        <wps:cNvPr id="24" name="Text Box 18"/>
                        <wps:cNvSpPr txBox="1">
                          <a:spLocks noChangeArrowheads="1"/>
                        </wps:cNvSpPr>
                        <wps:spPr bwMode="auto">
                          <a:xfrm>
                            <a:off x="1711" y="782"/>
                            <a:ext cx="8836" cy="855"/>
                          </a:xfrm>
                          <a:prstGeom prst="rect">
                            <a:avLst/>
                          </a:prstGeom>
                          <a:noFill/>
                          <a:ln w="12192">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51AEBF47" w14:textId="77777777" w:rsidR="00BE7887" w:rsidRDefault="00BE7887" w:rsidP="00465CB6">
                              <w:pPr>
                                <w:spacing w:line="259" w:lineRule="auto"/>
                                <w:ind w:left="98" w:right="90"/>
                                <w:jc w:val="both"/>
                                <w:rPr>
                                  <w:rFonts w:ascii="Century Gothic" w:hAnsi="Century Gothic"/>
                                </w:rPr>
                              </w:pPr>
                              <w:r w:rsidRPr="00FB0DAB">
                                <w:rPr>
                                  <w:rFonts w:ascii="Century Gothic" w:hAnsi="Century Gothic"/>
                                  <w:spacing w:val="-1"/>
                                </w:rPr>
                                <w:t>Atención</w:t>
                              </w:r>
                              <w:r w:rsidRPr="00FB0DAB">
                                <w:rPr>
                                  <w:rFonts w:ascii="Century Gothic" w:hAnsi="Century Gothic"/>
                                  <w:spacing w:val="-13"/>
                                </w:rPr>
                                <w:t xml:space="preserve"> </w:t>
                              </w:r>
                              <w:r w:rsidRPr="00FB0DAB">
                                <w:rPr>
                                  <w:rFonts w:ascii="Century Gothic" w:hAnsi="Century Gothic"/>
                                  <w:spacing w:val="-1"/>
                                </w:rPr>
                                <w:t>oportuna</w:t>
                              </w:r>
                              <w:r w:rsidRPr="00FB0DAB">
                                <w:rPr>
                                  <w:rFonts w:ascii="Century Gothic" w:hAnsi="Century Gothic"/>
                                  <w:spacing w:val="-13"/>
                                </w:rPr>
                                <w:t xml:space="preserve"> </w:t>
                              </w:r>
                              <w:r w:rsidRPr="00FB0DAB">
                                <w:rPr>
                                  <w:rFonts w:ascii="Century Gothic" w:hAnsi="Century Gothic"/>
                                  <w:spacing w:val="-1"/>
                                </w:rPr>
                                <w:t>de</w:t>
                              </w:r>
                              <w:r w:rsidRPr="00FB0DAB">
                                <w:rPr>
                                  <w:rFonts w:ascii="Century Gothic" w:hAnsi="Century Gothic"/>
                                  <w:spacing w:val="-11"/>
                                </w:rPr>
                                <w:t xml:space="preserve"> </w:t>
                              </w:r>
                              <w:r w:rsidRPr="00FB0DAB">
                                <w:rPr>
                                  <w:rFonts w:ascii="Century Gothic" w:hAnsi="Century Gothic"/>
                                  <w:spacing w:val="-1"/>
                                </w:rPr>
                                <w:t>la</w:t>
                              </w:r>
                              <w:r w:rsidRPr="00FB0DAB">
                                <w:rPr>
                                  <w:rFonts w:ascii="Century Gothic" w:hAnsi="Century Gothic"/>
                                  <w:spacing w:val="-13"/>
                                </w:rPr>
                                <w:t xml:space="preserve"> </w:t>
                              </w:r>
                              <w:r w:rsidRPr="00FB0DAB">
                                <w:rPr>
                                  <w:rFonts w:ascii="Century Gothic" w:hAnsi="Century Gothic"/>
                                </w:rPr>
                                <w:t>comunicación</w:t>
                              </w:r>
                              <w:r w:rsidRPr="00FB0DAB">
                                <w:rPr>
                                  <w:rFonts w:ascii="Century Gothic" w:hAnsi="Century Gothic"/>
                                  <w:spacing w:val="-12"/>
                                </w:rPr>
                                <w:t xml:space="preserve"> </w:t>
                              </w:r>
                              <w:r w:rsidRPr="00FB0DAB">
                                <w:rPr>
                                  <w:rFonts w:ascii="Century Gothic" w:hAnsi="Century Gothic"/>
                                </w:rPr>
                                <w:t>escrita</w:t>
                              </w:r>
                              <w:r w:rsidRPr="00FB0DAB">
                                <w:rPr>
                                  <w:rFonts w:ascii="Century Gothic" w:hAnsi="Century Gothic"/>
                                  <w:spacing w:val="-13"/>
                                </w:rPr>
                                <w:t xml:space="preserve"> </w:t>
                              </w:r>
                              <w:r w:rsidRPr="00FB0DAB">
                                <w:rPr>
                                  <w:rFonts w:ascii="Century Gothic" w:hAnsi="Century Gothic"/>
                                </w:rPr>
                                <w:t>(oficios)</w:t>
                              </w:r>
                              <w:r w:rsidRPr="00FB0DAB">
                                <w:rPr>
                                  <w:rFonts w:ascii="Century Gothic" w:hAnsi="Century Gothic"/>
                                  <w:spacing w:val="-11"/>
                                </w:rPr>
                                <w:t xml:space="preserve"> </w:t>
                              </w:r>
                              <w:r w:rsidRPr="00FB0DAB">
                                <w:rPr>
                                  <w:rFonts w:ascii="Century Gothic" w:hAnsi="Century Gothic"/>
                                </w:rPr>
                                <w:t>y</w:t>
                              </w:r>
                              <w:r w:rsidRPr="00FB0DAB">
                                <w:rPr>
                                  <w:rFonts w:ascii="Century Gothic" w:hAnsi="Century Gothic"/>
                                  <w:spacing w:val="-12"/>
                                </w:rPr>
                                <w:t xml:space="preserve"> </w:t>
                              </w:r>
                              <w:r w:rsidRPr="00FB0DAB">
                                <w:rPr>
                                  <w:rFonts w:ascii="Century Gothic" w:hAnsi="Century Gothic"/>
                                </w:rPr>
                                <w:t>por</w:t>
                              </w:r>
                              <w:r w:rsidRPr="00FB0DAB">
                                <w:rPr>
                                  <w:rFonts w:ascii="Century Gothic" w:hAnsi="Century Gothic"/>
                                  <w:spacing w:val="-14"/>
                                </w:rPr>
                                <w:t xml:space="preserve"> </w:t>
                              </w:r>
                              <w:r w:rsidRPr="00FB0DAB">
                                <w:rPr>
                                  <w:rFonts w:ascii="Century Gothic" w:hAnsi="Century Gothic"/>
                                </w:rPr>
                                <w:t>correo</w:t>
                              </w:r>
                              <w:r w:rsidRPr="00FB0DAB">
                                <w:rPr>
                                  <w:rFonts w:ascii="Century Gothic" w:hAnsi="Century Gothic"/>
                                  <w:spacing w:val="-12"/>
                                </w:rPr>
                                <w:t xml:space="preserve"> </w:t>
                              </w:r>
                              <w:r w:rsidRPr="00FB0DAB">
                                <w:rPr>
                                  <w:rFonts w:ascii="Century Gothic" w:hAnsi="Century Gothic"/>
                                </w:rPr>
                                <w:t>electrónico</w:t>
                              </w:r>
                              <w:r w:rsidRPr="00FB0DAB">
                                <w:rPr>
                                  <w:rFonts w:ascii="Century Gothic" w:hAnsi="Century Gothic"/>
                                  <w:spacing w:val="-12"/>
                                </w:rPr>
                                <w:t xml:space="preserve"> </w:t>
                              </w:r>
                              <w:r w:rsidRPr="00FB0DAB">
                                <w:rPr>
                                  <w:rFonts w:ascii="Century Gothic" w:hAnsi="Century Gothic"/>
                                </w:rPr>
                                <w:t>entre</w:t>
                              </w:r>
                              <w:r w:rsidRPr="00FB0DAB">
                                <w:rPr>
                                  <w:rFonts w:ascii="Century Gothic" w:hAnsi="Century Gothic"/>
                                  <w:spacing w:val="-52"/>
                                </w:rPr>
                                <w:t xml:space="preserve"> </w:t>
                              </w:r>
                              <w:r w:rsidRPr="00FB0DAB">
                                <w:rPr>
                                  <w:rFonts w:ascii="Century Gothic" w:hAnsi="Century Gothic"/>
                                </w:rPr>
                                <w:t>dependencias,</w:t>
                              </w:r>
                              <w:r w:rsidRPr="00FB0DAB">
                                <w:rPr>
                                  <w:rFonts w:ascii="Century Gothic" w:hAnsi="Century Gothic"/>
                                  <w:spacing w:val="-4"/>
                                </w:rPr>
                                <w:t xml:space="preserve"> </w:t>
                              </w:r>
                              <w:r w:rsidRPr="00FB0DAB">
                                <w:rPr>
                                  <w:rFonts w:ascii="Century Gothic" w:hAnsi="Century Gothic"/>
                                </w:rPr>
                                <w:t>así</w:t>
                              </w:r>
                              <w:r w:rsidRPr="00FB0DAB">
                                <w:rPr>
                                  <w:rFonts w:ascii="Century Gothic" w:hAnsi="Century Gothic"/>
                                  <w:spacing w:val="-4"/>
                                </w:rPr>
                                <w:t xml:space="preserve"> </w:t>
                              </w:r>
                              <w:r w:rsidRPr="00FB0DAB">
                                <w:rPr>
                                  <w:rFonts w:ascii="Century Gothic" w:hAnsi="Century Gothic"/>
                                </w:rPr>
                                <w:t>como</w:t>
                              </w:r>
                              <w:r w:rsidRPr="00FB0DAB">
                                <w:rPr>
                                  <w:rFonts w:ascii="Century Gothic" w:hAnsi="Century Gothic"/>
                                  <w:spacing w:val="-1"/>
                                </w:rPr>
                                <w:t xml:space="preserve"> </w:t>
                              </w:r>
                              <w:r w:rsidRPr="00FB0DAB">
                                <w:rPr>
                                  <w:rFonts w:ascii="Century Gothic" w:hAnsi="Century Gothic"/>
                                </w:rPr>
                                <w:t>por</w:t>
                              </w:r>
                              <w:r w:rsidRPr="00FB0DAB">
                                <w:rPr>
                                  <w:rFonts w:ascii="Century Gothic" w:hAnsi="Century Gothic"/>
                                  <w:spacing w:val="-2"/>
                                </w:rPr>
                                <w:t xml:space="preserve"> </w:t>
                              </w:r>
                              <w:r w:rsidRPr="00FB0DAB">
                                <w:rPr>
                                  <w:rFonts w:ascii="Century Gothic" w:hAnsi="Century Gothic"/>
                                </w:rPr>
                                <w:t>vía</w:t>
                              </w:r>
                              <w:r w:rsidRPr="00FB0DAB">
                                <w:rPr>
                                  <w:rFonts w:ascii="Century Gothic" w:hAnsi="Century Gothic"/>
                                  <w:spacing w:val="1"/>
                                </w:rPr>
                                <w:t xml:space="preserve"> </w:t>
                              </w:r>
                              <w:r w:rsidRPr="00FB0DAB">
                                <w:rPr>
                                  <w:rFonts w:ascii="Century Gothic" w:hAnsi="Century Gothic"/>
                                </w:rPr>
                                <w:t>telefónica.</w:t>
                              </w:r>
                            </w:p>
                            <w:p w14:paraId="37ECF71C" w14:textId="77777777" w:rsidR="00BE7887" w:rsidRPr="00FB0DAB" w:rsidRDefault="00BE7887" w:rsidP="00465CB6">
                              <w:pPr>
                                <w:spacing w:line="259" w:lineRule="auto"/>
                                <w:ind w:left="98" w:right="90"/>
                                <w:jc w:val="both"/>
                                <w:rPr>
                                  <w:rFonts w:ascii="Century Gothic" w:hAnsi="Century Gothic"/>
                                </w:rPr>
                              </w:pPr>
                            </w:p>
                          </w:txbxContent>
                        </wps:txbx>
                        <wps:bodyPr rot="0" vert="horz" wrap="square" lIns="0" tIns="0" rIns="0" bIns="0" anchor="t" anchorCtr="0" upright="1">
                          <a:noAutofit/>
                        </wps:bodyPr>
                      </wps:wsp>
                      <wps:wsp>
                        <wps:cNvPr id="25" name="Text Box 17"/>
                        <wps:cNvSpPr txBox="1">
                          <a:spLocks noChangeArrowheads="1"/>
                        </wps:cNvSpPr>
                        <wps:spPr bwMode="auto">
                          <a:xfrm>
                            <a:off x="1711" y="236"/>
                            <a:ext cx="8818" cy="449"/>
                          </a:xfrm>
                          <a:prstGeom prst="rect">
                            <a:avLst/>
                          </a:prstGeom>
                          <a:noFill/>
                          <a:ln w="12700">
                            <a:solidFill>
                              <a:schemeClr val="accent5">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E0A9D45" w14:textId="77777777" w:rsidR="00BE7887" w:rsidRPr="00FB0DAB" w:rsidRDefault="00BE7887" w:rsidP="00FB0DAB">
                              <w:pPr>
                                <w:shd w:val="clear" w:color="auto" w:fill="DBE5F1" w:themeFill="accent1" w:themeFillTint="33"/>
                                <w:spacing w:before="2"/>
                                <w:ind w:left="2065" w:right="2061"/>
                                <w:jc w:val="center"/>
                                <w:rPr>
                                  <w:rFonts w:ascii="Century Gothic" w:hAnsi="Century Gothic"/>
                                  <w:b/>
                                </w:rPr>
                              </w:pPr>
                              <w:r w:rsidRPr="00FB0DAB">
                                <w:rPr>
                                  <w:rFonts w:ascii="Century Gothic" w:hAnsi="Century Gothic"/>
                                  <w:b/>
                                </w:rPr>
                                <w:t>OBJETIVO</w:t>
                              </w:r>
                              <w:r w:rsidRPr="00FB0DAB">
                                <w:rPr>
                                  <w:rFonts w:ascii="Century Gothic" w:hAnsi="Century Gothic"/>
                                  <w:b/>
                                  <w:spacing w:val="-12"/>
                                </w:rPr>
                                <w:t xml:space="preserve"> </w:t>
                              </w:r>
                              <w:r w:rsidRPr="00FB0DAB">
                                <w:rPr>
                                  <w:rFonts w:ascii="Century Gothic" w:hAnsi="Century Gothic"/>
                                  <w:b/>
                                </w:rPr>
                                <w:t>TÁCTICO</w:t>
                              </w:r>
                            </w:p>
                            <w:p w14:paraId="18402B99" w14:textId="77777777" w:rsidR="00BE7887" w:rsidRDefault="00BE7887"/>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E13C0B" id="Group 16" o:spid="_x0000_s1036" style="position:absolute;margin-left:87.6pt;margin-top:33.2pt;width:441.8pt;height:70.05pt;z-index:-15726080;mso-wrap-distance-left:0;mso-wrap-distance-right:0;mso-position-horizontal-relative:page" coordorigin="1711,236" coordsize="8836,1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">
                <v:shape id="Text Box 18" o:spid="_x0000_s1037" type="#_x0000_t202" style="position:absolute;left:1711;top:782;width:8836;height: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" filled="f" strokecolor="#7f7f7f" strokeweight=".96pt">
                  <v:textbox inset="0,0,0,0">
                    <w:txbxContent>
                      <w:p w:rsidR="00BE7887" w:rsidRDefault="00BE7887" w:rsidP="00465CB6">
                        <w:pPr>
                          <w:spacing w:line="259" w:lineRule="auto"/>
                          <w:ind w:left="98" w:right="90"/>
                          <w:jc w:val="both"/>
                          <w:rPr>
                            <w:rFonts w:ascii="Century Gothic" w:hAnsi="Century Gothic"/>
                          </w:rPr>
                        </w:pPr>
                        <w:r w:rsidRPr="00FB0DAB">
                          <w:rPr>
                            <w:rFonts w:ascii="Century Gothic" w:hAnsi="Century Gothic"/>
                            <w:spacing w:val="-1"/>
                          </w:rPr>
                          <w:t>Atención</w:t>
                        </w:r>
                        <w:r w:rsidRPr="00FB0DAB">
                          <w:rPr>
                            <w:rFonts w:ascii="Century Gothic" w:hAnsi="Century Gothic"/>
                            <w:spacing w:val="-13"/>
                          </w:rPr>
                          <w:t xml:space="preserve"> </w:t>
                        </w:r>
                        <w:r w:rsidRPr="00FB0DAB">
                          <w:rPr>
                            <w:rFonts w:ascii="Century Gothic" w:hAnsi="Century Gothic"/>
                            <w:spacing w:val="-1"/>
                          </w:rPr>
                          <w:t>oportuna</w:t>
                        </w:r>
                        <w:r w:rsidRPr="00FB0DAB">
                          <w:rPr>
                            <w:rFonts w:ascii="Century Gothic" w:hAnsi="Century Gothic"/>
                            <w:spacing w:val="-13"/>
                          </w:rPr>
                          <w:t xml:space="preserve"> </w:t>
                        </w:r>
                        <w:r w:rsidRPr="00FB0DAB">
                          <w:rPr>
                            <w:rFonts w:ascii="Century Gothic" w:hAnsi="Century Gothic"/>
                            <w:spacing w:val="-1"/>
                          </w:rPr>
                          <w:t>de</w:t>
                        </w:r>
                        <w:r w:rsidRPr="00FB0DAB">
                          <w:rPr>
                            <w:rFonts w:ascii="Century Gothic" w:hAnsi="Century Gothic"/>
                            <w:spacing w:val="-11"/>
                          </w:rPr>
                          <w:t xml:space="preserve"> </w:t>
                        </w:r>
                        <w:r w:rsidRPr="00FB0DAB">
                          <w:rPr>
                            <w:rFonts w:ascii="Century Gothic" w:hAnsi="Century Gothic"/>
                            <w:spacing w:val="-1"/>
                          </w:rPr>
                          <w:t>la</w:t>
                        </w:r>
                        <w:r w:rsidRPr="00FB0DAB">
                          <w:rPr>
                            <w:rFonts w:ascii="Century Gothic" w:hAnsi="Century Gothic"/>
                            <w:spacing w:val="-13"/>
                          </w:rPr>
                          <w:t xml:space="preserve"> </w:t>
                        </w:r>
                        <w:r w:rsidRPr="00FB0DAB">
                          <w:rPr>
                            <w:rFonts w:ascii="Century Gothic" w:hAnsi="Century Gothic"/>
                          </w:rPr>
                          <w:t>comunicación</w:t>
                        </w:r>
                        <w:r w:rsidRPr="00FB0DAB">
                          <w:rPr>
                            <w:rFonts w:ascii="Century Gothic" w:hAnsi="Century Gothic"/>
                            <w:spacing w:val="-12"/>
                          </w:rPr>
                          <w:t xml:space="preserve"> </w:t>
                        </w:r>
                        <w:r w:rsidRPr="00FB0DAB">
                          <w:rPr>
                            <w:rFonts w:ascii="Century Gothic" w:hAnsi="Century Gothic"/>
                          </w:rPr>
                          <w:t>escrita</w:t>
                        </w:r>
                        <w:r w:rsidRPr="00FB0DAB">
                          <w:rPr>
                            <w:rFonts w:ascii="Century Gothic" w:hAnsi="Century Gothic"/>
                            <w:spacing w:val="-13"/>
                          </w:rPr>
                          <w:t xml:space="preserve"> </w:t>
                        </w:r>
                        <w:r w:rsidRPr="00FB0DAB">
                          <w:rPr>
                            <w:rFonts w:ascii="Century Gothic" w:hAnsi="Century Gothic"/>
                          </w:rPr>
                          <w:t>(oficios)</w:t>
                        </w:r>
                        <w:r w:rsidRPr="00FB0DAB">
                          <w:rPr>
                            <w:rFonts w:ascii="Century Gothic" w:hAnsi="Century Gothic"/>
                            <w:spacing w:val="-11"/>
                          </w:rPr>
                          <w:t xml:space="preserve"> </w:t>
                        </w:r>
                        <w:r w:rsidRPr="00FB0DAB">
                          <w:rPr>
                            <w:rFonts w:ascii="Century Gothic" w:hAnsi="Century Gothic"/>
                          </w:rPr>
                          <w:t>y</w:t>
                        </w:r>
                        <w:r w:rsidRPr="00FB0DAB">
                          <w:rPr>
                            <w:rFonts w:ascii="Century Gothic" w:hAnsi="Century Gothic"/>
                            <w:spacing w:val="-12"/>
                          </w:rPr>
                          <w:t xml:space="preserve"> </w:t>
                        </w:r>
                        <w:r w:rsidRPr="00FB0DAB">
                          <w:rPr>
                            <w:rFonts w:ascii="Century Gothic" w:hAnsi="Century Gothic"/>
                          </w:rPr>
                          <w:t>por</w:t>
                        </w:r>
                        <w:r w:rsidRPr="00FB0DAB">
                          <w:rPr>
                            <w:rFonts w:ascii="Century Gothic" w:hAnsi="Century Gothic"/>
                            <w:spacing w:val="-14"/>
                          </w:rPr>
                          <w:t xml:space="preserve"> </w:t>
                        </w:r>
                        <w:r w:rsidRPr="00FB0DAB">
                          <w:rPr>
                            <w:rFonts w:ascii="Century Gothic" w:hAnsi="Century Gothic"/>
                          </w:rPr>
                          <w:t>correo</w:t>
                        </w:r>
                        <w:r w:rsidRPr="00FB0DAB">
                          <w:rPr>
                            <w:rFonts w:ascii="Century Gothic" w:hAnsi="Century Gothic"/>
                            <w:spacing w:val="-12"/>
                          </w:rPr>
                          <w:t xml:space="preserve"> </w:t>
                        </w:r>
                        <w:r w:rsidRPr="00FB0DAB">
                          <w:rPr>
                            <w:rFonts w:ascii="Century Gothic" w:hAnsi="Century Gothic"/>
                          </w:rPr>
                          <w:t>electrónico</w:t>
                        </w:r>
                        <w:r w:rsidRPr="00FB0DAB">
                          <w:rPr>
                            <w:rFonts w:ascii="Century Gothic" w:hAnsi="Century Gothic"/>
                            <w:spacing w:val="-12"/>
                          </w:rPr>
                          <w:t xml:space="preserve"> </w:t>
                        </w:r>
                        <w:r w:rsidRPr="00FB0DAB">
                          <w:rPr>
                            <w:rFonts w:ascii="Century Gothic" w:hAnsi="Century Gothic"/>
                          </w:rPr>
                          <w:t>entre</w:t>
                        </w:r>
                        <w:r w:rsidRPr="00FB0DAB">
                          <w:rPr>
                            <w:rFonts w:ascii="Century Gothic" w:hAnsi="Century Gothic"/>
                            <w:spacing w:val="-52"/>
                          </w:rPr>
                          <w:t xml:space="preserve"> </w:t>
                        </w:r>
                        <w:r w:rsidRPr="00FB0DAB">
                          <w:rPr>
                            <w:rFonts w:ascii="Century Gothic" w:hAnsi="Century Gothic"/>
                          </w:rPr>
                          <w:t>dependencias,</w:t>
                        </w:r>
                        <w:r w:rsidRPr="00FB0DAB">
                          <w:rPr>
                            <w:rFonts w:ascii="Century Gothic" w:hAnsi="Century Gothic"/>
                            <w:spacing w:val="-4"/>
                          </w:rPr>
                          <w:t xml:space="preserve"> </w:t>
                        </w:r>
                        <w:r w:rsidRPr="00FB0DAB">
                          <w:rPr>
                            <w:rFonts w:ascii="Century Gothic" w:hAnsi="Century Gothic"/>
                          </w:rPr>
                          <w:t>así</w:t>
                        </w:r>
                        <w:r w:rsidRPr="00FB0DAB">
                          <w:rPr>
                            <w:rFonts w:ascii="Century Gothic" w:hAnsi="Century Gothic"/>
                            <w:spacing w:val="-4"/>
                          </w:rPr>
                          <w:t xml:space="preserve"> </w:t>
                        </w:r>
                        <w:r w:rsidRPr="00FB0DAB">
                          <w:rPr>
                            <w:rFonts w:ascii="Century Gothic" w:hAnsi="Century Gothic"/>
                          </w:rPr>
                          <w:t>como</w:t>
                        </w:r>
                        <w:r w:rsidRPr="00FB0DAB">
                          <w:rPr>
                            <w:rFonts w:ascii="Century Gothic" w:hAnsi="Century Gothic"/>
                            <w:spacing w:val="-1"/>
                          </w:rPr>
                          <w:t xml:space="preserve"> </w:t>
                        </w:r>
                        <w:r w:rsidRPr="00FB0DAB">
                          <w:rPr>
                            <w:rFonts w:ascii="Century Gothic" w:hAnsi="Century Gothic"/>
                          </w:rPr>
                          <w:t>por</w:t>
                        </w:r>
                        <w:r w:rsidRPr="00FB0DAB">
                          <w:rPr>
                            <w:rFonts w:ascii="Century Gothic" w:hAnsi="Century Gothic"/>
                            <w:spacing w:val="-2"/>
                          </w:rPr>
                          <w:t xml:space="preserve"> </w:t>
                        </w:r>
                        <w:r w:rsidRPr="00FB0DAB">
                          <w:rPr>
                            <w:rFonts w:ascii="Century Gothic" w:hAnsi="Century Gothic"/>
                          </w:rPr>
                          <w:t>vía</w:t>
                        </w:r>
                        <w:r w:rsidRPr="00FB0DAB">
                          <w:rPr>
                            <w:rFonts w:ascii="Century Gothic" w:hAnsi="Century Gothic"/>
                            <w:spacing w:val="1"/>
                          </w:rPr>
                          <w:t xml:space="preserve"> </w:t>
                        </w:r>
                        <w:r w:rsidRPr="00FB0DAB">
                          <w:rPr>
                            <w:rFonts w:ascii="Century Gothic" w:hAnsi="Century Gothic"/>
                          </w:rPr>
                          <w:t>telefónica.</w:t>
                        </w:r>
                      </w:p>
                      <w:p w:rsidR="00BE7887" w:rsidRPr="00FB0DAB" w:rsidRDefault="00BE7887" w:rsidP="00465CB6">
                        <w:pPr>
                          <w:spacing w:line="259" w:lineRule="auto"/>
                          <w:ind w:left="98" w:right="90"/>
                          <w:jc w:val="both"/>
                          <w:rPr>
                            <w:rFonts w:ascii="Century Gothic" w:hAnsi="Century Gothic"/>
                          </w:rPr>
                        </w:pPr>
                      </w:p>
                    </w:txbxContent>
                  </v:textbox>
                </v:shape>
                <v:shape id="Text Box 17" o:spid="_x0000_s1038" type="#_x0000_t202" style="position:absolute;left:1711;top:236;width:8818;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" filled="f" strokecolor="#4bacc6 [3208]" strokeweight="1pt">
                  <v:stroke dashstyle="dash"/>
                  <v:shadow color="#868686"/>
                  <v:textbox inset="0,0,0,0">
                    <w:txbxContent>
                      <w:p w:rsidR="00BE7887" w:rsidRPr="00FB0DAB" w:rsidRDefault="00BE7887" w:rsidP="00FB0DAB">
                        <w:pPr>
                          <w:shd w:val="clear" w:color="auto" w:fill="DBE5F1" w:themeFill="accent1" w:themeFillTint="33"/>
                          <w:spacing w:before="2"/>
                          <w:ind w:left="2065" w:right="2061"/>
                          <w:jc w:val="center"/>
                          <w:rPr>
                            <w:rFonts w:ascii="Century Gothic" w:hAnsi="Century Gothic"/>
                            <w:b/>
                          </w:rPr>
                        </w:pPr>
                        <w:r w:rsidRPr="00FB0DAB">
                          <w:rPr>
                            <w:rFonts w:ascii="Century Gothic" w:hAnsi="Century Gothic"/>
                            <w:b/>
                          </w:rPr>
                          <w:t>OBJETIVO</w:t>
                        </w:r>
                        <w:r w:rsidRPr="00FB0DAB">
                          <w:rPr>
                            <w:rFonts w:ascii="Century Gothic" w:hAnsi="Century Gothic"/>
                            <w:b/>
                            <w:spacing w:val="-12"/>
                          </w:rPr>
                          <w:t xml:space="preserve"> </w:t>
                        </w:r>
                        <w:r w:rsidRPr="00FB0DAB">
                          <w:rPr>
                            <w:rFonts w:ascii="Century Gothic" w:hAnsi="Century Gothic"/>
                            <w:b/>
                          </w:rPr>
                          <w:t>TÁCTICO</w:t>
                        </w:r>
                      </w:p>
                      <w:p w:rsidR="00BE7887" w:rsidRDefault="00BE7887"/>
                    </w:txbxContent>
                  </v:textbox>
                </v:shape>
                <w10:wrap type="topAndBottom" anchorx="page"/>
              </v:group>
            </w:pict>
          </mc:Fallback>
        </mc:AlternateContent>
      </w:r>
    </w:p>
    <w:tbl>
      <w:tblPr>
        <w:tblStyle w:val="TableNormal"/>
        <w:tblW w:w="0" w:type="auto"/>
        <w:tblInd w:w="351"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ayout w:type="fixed"/>
        <w:tblLook w:val="01E0" w:firstRow="1" w:lastRow="1" w:firstColumn="1" w:lastColumn="1" w:noHBand="0" w:noVBand="0"/>
      </w:tblPr>
      <w:tblGrid>
        <w:gridCol w:w="8817"/>
      </w:tblGrid>
      <w:tr w:rsidR="00172A07" w14:paraId="20E3E2AE" w14:textId="77777777" w:rsidTr="002B0EDB">
        <w:trPr>
          <w:trHeight w:val="431"/>
        </w:trPr>
        <w:tc>
          <w:tcPr>
            <w:tcW w:w="8817" w:type="dxa"/>
            <w:shd w:val="clear" w:color="auto" w:fill="DAEEF3" w:themeFill="accent5" w:themeFillTint="33"/>
          </w:tcPr>
          <w:p w14:paraId="67D2E68F" w14:textId="77777777" w:rsidR="00172A07" w:rsidRPr="00465CB6" w:rsidRDefault="00465CB6" w:rsidP="00465CB6">
            <w:pPr>
              <w:pStyle w:val="TableParagraph"/>
              <w:tabs>
                <w:tab w:val="left" w:pos="3957"/>
              </w:tabs>
              <w:spacing w:before="4"/>
              <w:jc w:val="center"/>
              <w:rPr>
                <w:rFonts w:ascii="Century Gothic" w:hAnsi="Century Gothic"/>
                <w:b/>
              </w:rPr>
            </w:pPr>
            <w:r w:rsidRPr="00465CB6">
              <w:rPr>
                <w:rFonts w:ascii="Century Gothic" w:hAnsi="Century Gothic"/>
                <w:b/>
              </w:rPr>
              <w:t>ATENCIÓN CORREO ELECTRÓNICO</w:t>
            </w:r>
            <w:r w:rsidR="006A5FE0">
              <w:rPr>
                <w:rFonts w:ascii="Century Gothic" w:hAnsi="Century Gothic"/>
                <w:b/>
              </w:rPr>
              <w:t>,</w:t>
            </w:r>
            <w:r w:rsidRPr="00465CB6">
              <w:rPr>
                <w:rFonts w:ascii="Century Gothic" w:hAnsi="Century Gothic"/>
                <w:b/>
              </w:rPr>
              <w:t xml:space="preserve"> OFICIOS</w:t>
            </w:r>
            <w:r w:rsidR="006A5FE0">
              <w:rPr>
                <w:rFonts w:ascii="Century Gothic" w:hAnsi="Century Gothic"/>
                <w:b/>
              </w:rPr>
              <w:t xml:space="preserve"> Y SOLICITUDES</w:t>
            </w:r>
          </w:p>
        </w:tc>
      </w:tr>
    </w:tbl>
    <w:tbl>
      <w:tblPr>
        <w:tblStyle w:val="Tablaconcuadrcula1clara-nfasis5"/>
        <w:tblpPr w:leftFromText="141" w:rightFromText="141" w:vertAnchor="text" w:horzAnchor="margin" w:tblpX="-5" w:tblpY="2056"/>
        <w:tblW w:w="9214" w:type="dxa"/>
        <w:tblLayout w:type="fixed"/>
        <w:tblLook w:val="01E0" w:firstRow="1" w:lastRow="1" w:firstColumn="1" w:lastColumn="1" w:noHBand="0" w:noVBand="0"/>
      </w:tblPr>
      <w:tblGrid>
        <w:gridCol w:w="705"/>
        <w:gridCol w:w="3844"/>
        <w:gridCol w:w="2396"/>
        <w:gridCol w:w="2269"/>
      </w:tblGrid>
      <w:tr w:rsidR="00465CB6" w14:paraId="5F4A2CEB" w14:textId="77777777" w:rsidTr="002B0EDB">
        <w:trPr>
          <w:cnfStyle w:val="100000000000" w:firstRow="1" w:lastRow="0" w:firstColumn="0" w:lastColumn="0" w:oddVBand="0" w:evenVBand="0" w:oddHBand="0"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704" w:type="dxa"/>
            <w:shd w:val="clear" w:color="auto" w:fill="92CDDC" w:themeFill="accent5" w:themeFillTint="99"/>
          </w:tcPr>
          <w:p w14:paraId="617BE1CF" w14:textId="77777777" w:rsidR="00465CB6" w:rsidRPr="00FB0DAB" w:rsidRDefault="00465CB6" w:rsidP="00465CB6">
            <w:pPr>
              <w:pStyle w:val="TableParagraph"/>
              <w:spacing w:before="2"/>
              <w:ind w:left="167"/>
              <w:jc w:val="both"/>
              <w:rPr>
                <w:rFonts w:ascii="Century Gothic" w:hAnsi="Century Gothic"/>
              </w:rPr>
            </w:pPr>
            <w:r>
              <w:rPr>
                <w:rFonts w:ascii="Century Gothic" w:hAnsi="Century Gothic"/>
                <w:sz w:val="20"/>
              </w:rPr>
              <w:t>No</w:t>
            </w:r>
          </w:p>
        </w:tc>
        <w:tc>
          <w:tcPr>
            <w:tcW w:w="3842" w:type="dxa"/>
            <w:shd w:val="clear" w:color="auto" w:fill="92CDDC" w:themeFill="accent5" w:themeFillTint="99"/>
          </w:tcPr>
          <w:p w14:paraId="6892AFAB" w14:textId="77777777" w:rsidR="00465CB6" w:rsidRPr="00FB0DAB" w:rsidRDefault="00465CB6" w:rsidP="00465CB6">
            <w:pPr>
              <w:pStyle w:val="TableParagraph"/>
              <w:spacing w:before="2"/>
              <w:ind w:left="1079"/>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FB0DAB">
              <w:rPr>
                <w:rFonts w:ascii="Century Gothic" w:hAnsi="Century Gothic"/>
              </w:rPr>
              <w:t>LÍNEAS</w:t>
            </w:r>
            <w:r w:rsidRPr="00FB0DAB">
              <w:rPr>
                <w:rFonts w:ascii="Century Gothic" w:hAnsi="Century Gothic"/>
                <w:spacing w:val="-12"/>
              </w:rPr>
              <w:t xml:space="preserve"> </w:t>
            </w:r>
            <w:r w:rsidRPr="00FB0DAB">
              <w:rPr>
                <w:rFonts w:ascii="Century Gothic" w:hAnsi="Century Gothic"/>
              </w:rPr>
              <w:t>DE</w:t>
            </w:r>
            <w:r w:rsidRPr="00FB0DAB">
              <w:rPr>
                <w:rFonts w:ascii="Century Gothic" w:hAnsi="Century Gothic"/>
                <w:spacing w:val="-12"/>
              </w:rPr>
              <w:t xml:space="preserve"> </w:t>
            </w:r>
            <w:r w:rsidRPr="00FB0DAB">
              <w:rPr>
                <w:rFonts w:ascii="Century Gothic" w:hAnsi="Century Gothic"/>
              </w:rPr>
              <w:t>ACCIÓN</w:t>
            </w:r>
          </w:p>
        </w:tc>
        <w:tc>
          <w:tcPr>
            <w:tcW w:w="2395" w:type="dxa"/>
            <w:shd w:val="clear" w:color="auto" w:fill="92CDDC" w:themeFill="accent5" w:themeFillTint="99"/>
          </w:tcPr>
          <w:p w14:paraId="5E6A1B6B" w14:textId="77777777" w:rsidR="00465CB6" w:rsidRPr="00FB0DAB" w:rsidRDefault="00465CB6" w:rsidP="00465CB6">
            <w:pPr>
              <w:pStyle w:val="TableParagraph"/>
              <w:spacing w:before="2"/>
              <w:ind w:left="717" w:right="699"/>
              <w:jc w:val="cente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FB0DAB">
              <w:rPr>
                <w:rFonts w:ascii="Century Gothic" w:hAnsi="Century Gothic"/>
                <w:sz w:val="20"/>
              </w:rPr>
              <w:t>METAS</w:t>
            </w:r>
          </w:p>
        </w:tc>
        <w:tc>
          <w:tcPr>
            <w:cnfStyle w:val="000100000000" w:firstRow="0" w:lastRow="0" w:firstColumn="0" w:lastColumn="1" w:oddVBand="0" w:evenVBand="0" w:oddHBand="0" w:evenHBand="0" w:firstRowFirstColumn="0" w:firstRowLastColumn="0" w:lastRowFirstColumn="0" w:lastRowLastColumn="0"/>
            <w:tcW w:w="2268" w:type="dxa"/>
            <w:shd w:val="clear" w:color="auto" w:fill="92CDDC" w:themeFill="accent5" w:themeFillTint="99"/>
          </w:tcPr>
          <w:p w14:paraId="27AAD215" w14:textId="77777777" w:rsidR="00465CB6" w:rsidRPr="00FB0DAB" w:rsidRDefault="00465CB6" w:rsidP="00465CB6">
            <w:pPr>
              <w:pStyle w:val="TableParagraph"/>
              <w:spacing w:before="2"/>
              <w:rPr>
                <w:rFonts w:ascii="Century Gothic" w:hAnsi="Century Gothic"/>
              </w:rPr>
            </w:pPr>
            <w:r>
              <w:rPr>
                <w:rFonts w:ascii="Century Gothic" w:hAnsi="Century Gothic"/>
                <w:sz w:val="20"/>
              </w:rPr>
              <w:t xml:space="preserve">    </w:t>
            </w:r>
            <w:r w:rsidRPr="00F644AB">
              <w:rPr>
                <w:rFonts w:ascii="Century Gothic" w:hAnsi="Century Gothic"/>
                <w:sz w:val="20"/>
              </w:rPr>
              <w:t>INDICADORES</w:t>
            </w:r>
          </w:p>
        </w:tc>
      </w:tr>
      <w:tr w:rsidR="00465CB6" w14:paraId="4A7485BF" w14:textId="77777777" w:rsidTr="006D08F1">
        <w:trPr>
          <w:trHeight w:val="1235"/>
        </w:trPr>
        <w:tc>
          <w:tcPr>
            <w:cnfStyle w:val="001000000000" w:firstRow="0" w:lastRow="0" w:firstColumn="1" w:lastColumn="0" w:oddVBand="0" w:evenVBand="0" w:oddHBand="0" w:evenHBand="0" w:firstRowFirstColumn="0" w:firstRowLastColumn="0" w:lastRowFirstColumn="0" w:lastRowLastColumn="0"/>
            <w:tcW w:w="704" w:type="dxa"/>
            <w:shd w:val="clear" w:color="auto" w:fill="92CDDC" w:themeFill="accent5" w:themeFillTint="99"/>
          </w:tcPr>
          <w:p w14:paraId="3BAA238A" w14:textId="77777777" w:rsidR="00465CB6" w:rsidRPr="00FB0DAB" w:rsidRDefault="00465CB6" w:rsidP="00465CB6">
            <w:pPr>
              <w:pStyle w:val="TableParagraph"/>
              <w:spacing w:line="249" w:lineRule="exact"/>
              <w:ind w:left="107"/>
              <w:rPr>
                <w:rFonts w:ascii="Century Gothic" w:hAnsi="Century Gothic"/>
              </w:rPr>
            </w:pPr>
            <w:r>
              <w:rPr>
                <w:rFonts w:ascii="Century Gothic" w:hAnsi="Century Gothic"/>
              </w:rPr>
              <w:t xml:space="preserve">  </w:t>
            </w:r>
            <w:r w:rsidRPr="00FB0DAB">
              <w:rPr>
                <w:rFonts w:ascii="Century Gothic" w:hAnsi="Century Gothic"/>
              </w:rPr>
              <w:t>1</w:t>
            </w:r>
          </w:p>
        </w:tc>
        <w:tc>
          <w:tcPr>
            <w:tcW w:w="3842" w:type="dxa"/>
          </w:tcPr>
          <w:p w14:paraId="09223BC1" w14:textId="77777777" w:rsidR="00465CB6" w:rsidRPr="00FB0DAB" w:rsidRDefault="006A5FE0" w:rsidP="004D0174">
            <w:pPr>
              <w:pStyle w:val="TableParagraph"/>
              <w:spacing w:line="259" w:lineRule="auto"/>
              <w:ind w:left="107" w:right="451"/>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FB0DAB">
              <w:rPr>
                <w:rFonts w:ascii="Century Gothic" w:hAnsi="Century Gothic"/>
              </w:rPr>
              <w:t>Recepción</w:t>
            </w:r>
            <w:r w:rsidRPr="00FB0DAB">
              <w:rPr>
                <w:rFonts w:ascii="Century Gothic" w:hAnsi="Century Gothic"/>
                <w:spacing w:val="-11"/>
              </w:rPr>
              <w:t xml:space="preserve"> </w:t>
            </w:r>
            <w:r w:rsidRPr="00FB0DAB">
              <w:rPr>
                <w:rFonts w:ascii="Century Gothic" w:hAnsi="Century Gothic"/>
              </w:rPr>
              <w:t>y</w:t>
            </w:r>
            <w:r w:rsidRPr="00FB0DAB">
              <w:rPr>
                <w:rFonts w:ascii="Century Gothic" w:hAnsi="Century Gothic"/>
                <w:spacing w:val="-11"/>
              </w:rPr>
              <w:t xml:space="preserve"> </w:t>
            </w:r>
            <w:r w:rsidRPr="00FB0DAB">
              <w:rPr>
                <w:rFonts w:ascii="Century Gothic" w:hAnsi="Century Gothic"/>
              </w:rPr>
              <w:t>respuesta</w:t>
            </w:r>
            <w:r w:rsidRPr="00FB0DAB">
              <w:rPr>
                <w:rFonts w:ascii="Century Gothic" w:hAnsi="Century Gothic"/>
                <w:spacing w:val="-10"/>
              </w:rPr>
              <w:t xml:space="preserve"> </w:t>
            </w:r>
            <w:r w:rsidRPr="00FB0DAB">
              <w:rPr>
                <w:rFonts w:ascii="Century Gothic" w:hAnsi="Century Gothic"/>
              </w:rPr>
              <w:t>oportuna</w:t>
            </w:r>
            <w:r w:rsidRPr="00FB0DAB">
              <w:rPr>
                <w:rFonts w:ascii="Century Gothic" w:hAnsi="Century Gothic"/>
                <w:spacing w:val="-12"/>
              </w:rPr>
              <w:t xml:space="preserve"> </w:t>
            </w:r>
            <w:r w:rsidRPr="00FB0DAB">
              <w:rPr>
                <w:rFonts w:ascii="Century Gothic" w:hAnsi="Century Gothic"/>
              </w:rPr>
              <w:t>de</w:t>
            </w:r>
            <w:r w:rsidRPr="00FB0DAB">
              <w:rPr>
                <w:rFonts w:ascii="Century Gothic" w:hAnsi="Century Gothic"/>
                <w:spacing w:val="-10"/>
              </w:rPr>
              <w:t xml:space="preserve"> </w:t>
            </w:r>
            <w:r w:rsidRPr="00FB0DAB">
              <w:rPr>
                <w:rFonts w:ascii="Century Gothic" w:hAnsi="Century Gothic"/>
              </w:rPr>
              <w:t>la</w:t>
            </w:r>
            <w:r w:rsidRPr="00FB0DAB">
              <w:rPr>
                <w:rFonts w:ascii="Century Gothic" w:hAnsi="Century Gothic"/>
                <w:spacing w:val="-52"/>
              </w:rPr>
              <w:t xml:space="preserve"> </w:t>
            </w:r>
            <w:r w:rsidRPr="00FB0DAB">
              <w:rPr>
                <w:rFonts w:ascii="Century Gothic" w:hAnsi="Century Gothic"/>
              </w:rPr>
              <w:t>correspondencia recibida</w:t>
            </w:r>
            <w:r>
              <w:rPr>
                <w:rFonts w:ascii="Century Gothic" w:hAnsi="Century Gothic"/>
              </w:rPr>
              <w:t>.</w:t>
            </w:r>
          </w:p>
        </w:tc>
        <w:tc>
          <w:tcPr>
            <w:tcW w:w="2395" w:type="dxa"/>
          </w:tcPr>
          <w:p w14:paraId="015B0DB2" w14:textId="77777777" w:rsidR="00465CB6" w:rsidRPr="00FB0DAB" w:rsidRDefault="006A5FE0" w:rsidP="004D0174">
            <w:pPr>
              <w:pStyle w:val="TableParagraph"/>
              <w:spacing w:line="259" w:lineRule="auto"/>
              <w:ind w:left="104" w:right="146"/>
              <w:jc w:val="both"/>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FB0DAB">
              <w:rPr>
                <w:rFonts w:ascii="Century Gothic" w:hAnsi="Century Gothic"/>
                <w:spacing w:val="-2"/>
              </w:rPr>
              <w:t>Atender y canalizar</w:t>
            </w:r>
            <w:r>
              <w:rPr>
                <w:rFonts w:ascii="Century Gothic" w:hAnsi="Century Gothic"/>
                <w:spacing w:val="-2"/>
              </w:rPr>
              <w:t xml:space="preserve"> </w:t>
            </w:r>
            <w:r w:rsidRPr="00FB0DAB">
              <w:rPr>
                <w:rFonts w:ascii="Century Gothic" w:hAnsi="Century Gothic"/>
                <w:spacing w:val="-52"/>
              </w:rPr>
              <w:t xml:space="preserve"> </w:t>
            </w:r>
            <w:r w:rsidRPr="00FB0DAB">
              <w:rPr>
                <w:rFonts w:ascii="Century Gothic" w:hAnsi="Century Gothic"/>
              </w:rPr>
              <w:t>el 100% de los</w:t>
            </w:r>
            <w:r w:rsidRPr="00FB0DAB">
              <w:rPr>
                <w:rFonts w:ascii="Century Gothic" w:hAnsi="Century Gothic"/>
                <w:spacing w:val="1"/>
              </w:rPr>
              <w:t xml:space="preserve"> </w:t>
            </w:r>
            <w:r w:rsidRPr="00FB0DAB">
              <w:rPr>
                <w:rFonts w:ascii="Century Gothic" w:hAnsi="Century Gothic"/>
              </w:rPr>
              <w:t>oficios</w:t>
            </w:r>
            <w:r w:rsidRPr="00FB0DAB">
              <w:rPr>
                <w:rFonts w:ascii="Century Gothic" w:hAnsi="Century Gothic"/>
                <w:spacing w:val="-5"/>
              </w:rPr>
              <w:t xml:space="preserve"> </w:t>
            </w:r>
            <w:r w:rsidRPr="00FB0DAB">
              <w:rPr>
                <w:rFonts w:ascii="Century Gothic" w:hAnsi="Century Gothic"/>
              </w:rPr>
              <w:t>recibidos.</w:t>
            </w:r>
          </w:p>
        </w:tc>
        <w:tc>
          <w:tcPr>
            <w:cnfStyle w:val="000100000000" w:firstRow="0" w:lastRow="0" w:firstColumn="0" w:lastColumn="1" w:oddVBand="0" w:evenVBand="0" w:oddHBand="0" w:evenHBand="0" w:firstRowFirstColumn="0" w:firstRowLastColumn="0" w:lastRowFirstColumn="0" w:lastRowLastColumn="0"/>
            <w:tcW w:w="2268" w:type="dxa"/>
          </w:tcPr>
          <w:p w14:paraId="1D290A15" w14:textId="77777777" w:rsidR="00465CB6" w:rsidRPr="00F644AB" w:rsidRDefault="006A5FE0" w:rsidP="004D0174">
            <w:pPr>
              <w:pStyle w:val="TableParagraph"/>
              <w:spacing w:line="259" w:lineRule="auto"/>
              <w:ind w:left="104" w:right="343"/>
              <w:jc w:val="both"/>
              <w:rPr>
                <w:rFonts w:ascii="Century Gothic" w:hAnsi="Century Gothic"/>
                <w:b w:val="0"/>
              </w:rPr>
            </w:pPr>
            <w:r w:rsidRPr="006A5FE0">
              <w:rPr>
                <w:rFonts w:ascii="Century Gothic" w:hAnsi="Century Gothic"/>
                <w:b w:val="0"/>
              </w:rPr>
              <w:t>Número</w:t>
            </w:r>
            <w:r w:rsidR="004D0174">
              <w:rPr>
                <w:rFonts w:ascii="Century Gothic" w:hAnsi="Century Gothic"/>
                <w:b w:val="0"/>
              </w:rPr>
              <w:t xml:space="preserve"> </w:t>
            </w:r>
            <w:r w:rsidRPr="006A5FE0">
              <w:rPr>
                <w:rFonts w:ascii="Century Gothic" w:hAnsi="Century Gothic"/>
                <w:b w:val="0"/>
              </w:rPr>
              <w:t>de oficios emitidos.</w:t>
            </w:r>
          </w:p>
        </w:tc>
      </w:tr>
      <w:tr w:rsidR="00465CB6" w14:paraId="1A04ACB0" w14:textId="77777777" w:rsidTr="006D08F1">
        <w:trPr>
          <w:cnfStyle w:val="010000000000" w:firstRow="0" w:lastRow="1" w:firstColumn="0" w:lastColumn="0" w:oddVBand="0" w:evenVBand="0" w:oddHBand="0" w:evenHBand="0" w:firstRowFirstColumn="0" w:firstRowLastColumn="0" w:lastRowFirstColumn="0" w:lastRowLastColumn="0"/>
          <w:trHeight w:val="1237"/>
        </w:trPr>
        <w:tc>
          <w:tcPr>
            <w:cnfStyle w:val="001000000000" w:firstRow="0" w:lastRow="0" w:firstColumn="1" w:lastColumn="0" w:oddVBand="0" w:evenVBand="0" w:oddHBand="0" w:evenHBand="0" w:firstRowFirstColumn="0" w:firstRowLastColumn="0" w:lastRowFirstColumn="0" w:lastRowLastColumn="0"/>
            <w:tcW w:w="704" w:type="dxa"/>
            <w:shd w:val="clear" w:color="auto" w:fill="92CDDC" w:themeFill="accent5" w:themeFillTint="99"/>
          </w:tcPr>
          <w:p w14:paraId="733BC59D" w14:textId="77777777" w:rsidR="00465CB6" w:rsidRPr="00FB0DAB" w:rsidRDefault="00465CB6" w:rsidP="00465CB6">
            <w:pPr>
              <w:pStyle w:val="TableParagraph"/>
              <w:spacing w:before="2"/>
              <w:ind w:left="107"/>
              <w:rPr>
                <w:rFonts w:ascii="Century Gothic" w:hAnsi="Century Gothic"/>
              </w:rPr>
            </w:pPr>
            <w:r>
              <w:rPr>
                <w:rFonts w:ascii="Century Gothic" w:hAnsi="Century Gothic"/>
              </w:rPr>
              <w:t xml:space="preserve"> </w:t>
            </w:r>
            <w:r w:rsidRPr="00FB0DAB">
              <w:rPr>
                <w:rFonts w:ascii="Century Gothic" w:hAnsi="Century Gothic"/>
              </w:rPr>
              <w:t>2</w:t>
            </w:r>
          </w:p>
        </w:tc>
        <w:tc>
          <w:tcPr>
            <w:tcW w:w="3842" w:type="dxa"/>
          </w:tcPr>
          <w:p w14:paraId="57191CA8" w14:textId="77777777" w:rsidR="00465CB6" w:rsidRPr="00F644AB" w:rsidRDefault="006A5FE0" w:rsidP="004D0174">
            <w:pPr>
              <w:pStyle w:val="TableParagraph"/>
              <w:spacing w:before="2" w:line="259" w:lineRule="auto"/>
              <w:ind w:left="107" w:right="205"/>
              <w:cnfStyle w:val="010000000000" w:firstRow="0" w:lastRow="1" w:firstColumn="0" w:lastColumn="0" w:oddVBand="0" w:evenVBand="0" w:oddHBand="0" w:evenHBand="0" w:firstRowFirstColumn="0" w:firstRowLastColumn="0" w:lastRowFirstColumn="0" w:lastRowLastColumn="0"/>
              <w:rPr>
                <w:rFonts w:ascii="Century Gothic" w:hAnsi="Century Gothic"/>
                <w:b w:val="0"/>
              </w:rPr>
            </w:pPr>
            <w:r>
              <w:rPr>
                <w:rFonts w:ascii="Century Gothic" w:hAnsi="Century Gothic"/>
                <w:b w:val="0"/>
              </w:rPr>
              <w:t xml:space="preserve">Recepción y atención de todas las solicitudes de los ciudadanos a esta dependencia. </w:t>
            </w:r>
          </w:p>
        </w:tc>
        <w:tc>
          <w:tcPr>
            <w:tcW w:w="2395" w:type="dxa"/>
          </w:tcPr>
          <w:p w14:paraId="796D4659" w14:textId="77777777" w:rsidR="00465CB6" w:rsidRPr="00F644AB" w:rsidRDefault="006A5FE0" w:rsidP="004D0174">
            <w:pPr>
              <w:pStyle w:val="TableParagraph"/>
              <w:spacing w:before="2" w:line="259" w:lineRule="auto"/>
              <w:ind w:left="104" w:right="146"/>
              <w:jc w:val="both"/>
              <w:cnfStyle w:val="010000000000" w:firstRow="0" w:lastRow="1" w:firstColumn="0" w:lastColumn="0" w:oddVBand="0" w:evenVBand="0" w:oddHBand="0" w:evenHBand="0" w:firstRowFirstColumn="0" w:firstRowLastColumn="0" w:lastRowFirstColumn="0" w:lastRowLastColumn="0"/>
              <w:rPr>
                <w:rFonts w:ascii="Century Gothic" w:hAnsi="Century Gothic"/>
                <w:b w:val="0"/>
              </w:rPr>
            </w:pPr>
            <w:r w:rsidRPr="006A5FE0">
              <w:rPr>
                <w:rFonts w:ascii="Century Gothic" w:hAnsi="Century Gothic"/>
                <w:b w:val="0"/>
              </w:rPr>
              <w:t xml:space="preserve">Atender y canalizar  el 100% </w:t>
            </w:r>
            <w:r>
              <w:rPr>
                <w:rFonts w:ascii="Century Gothic" w:hAnsi="Century Gothic"/>
                <w:b w:val="0"/>
              </w:rPr>
              <w:t>de las solicitudes recibida</w:t>
            </w:r>
            <w:r w:rsidRPr="006A5FE0">
              <w:rPr>
                <w:rFonts w:ascii="Century Gothic" w:hAnsi="Century Gothic"/>
                <w:b w:val="0"/>
              </w:rPr>
              <w:t>s.</w:t>
            </w:r>
          </w:p>
        </w:tc>
        <w:tc>
          <w:tcPr>
            <w:cnfStyle w:val="000100000000" w:firstRow="0" w:lastRow="0" w:firstColumn="0" w:lastColumn="1" w:oddVBand="0" w:evenVBand="0" w:oddHBand="0" w:evenHBand="0" w:firstRowFirstColumn="0" w:firstRowLastColumn="0" w:lastRowFirstColumn="0" w:lastRowLastColumn="0"/>
            <w:tcW w:w="2268" w:type="dxa"/>
          </w:tcPr>
          <w:p w14:paraId="7030C50E" w14:textId="77777777" w:rsidR="00465CB6" w:rsidRPr="00F644AB" w:rsidRDefault="00D07C6E" w:rsidP="004D0174">
            <w:pPr>
              <w:pStyle w:val="TableParagraph"/>
              <w:spacing w:before="2" w:line="259" w:lineRule="auto"/>
              <w:ind w:left="104" w:right="343"/>
              <w:jc w:val="both"/>
              <w:rPr>
                <w:rFonts w:ascii="Century Gothic" w:hAnsi="Century Gothic"/>
                <w:b w:val="0"/>
              </w:rPr>
            </w:pPr>
            <w:r>
              <w:rPr>
                <w:rFonts w:ascii="Century Gothic" w:hAnsi="Century Gothic"/>
                <w:b w:val="0"/>
              </w:rPr>
              <w:t xml:space="preserve">Control y atención de todas las solicitudes. </w:t>
            </w:r>
          </w:p>
        </w:tc>
      </w:tr>
    </w:tbl>
    <w:p w14:paraId="4061A67E" w14:textId="77777777" w:rsidR="00172A07" w:rsidRDefault="00172A07">
      <w:pPr>
        <w:pStyle w:val="Textoindependiente"/>
        <w:rPr>
          <w:sz w:val="20"/>
        </w:rPr>
      </w:pPr>
    </w:p>
    <w:p w14:paraId="7D3CFF58" w14:textId="77777777" w:rsidR="00465CB6" w:rsidRDefault="00465CB6">
      <w:pPr>
        <w:pStyle w:val="Textoindependiente"/>
        <w:rPr>
          <w:sz w:val="20"/>
        </w:rPr>
      </w:pPr>
    </w:p>
    <w:p w14:paraId="281CCF6D" w14:textId="77777777" w:rsidR="00465CB6" w:rsidRDefault="00465CB6">
      <w:pPr>
        <w:pStyle w:val="Textoindependiente"/>
        <w:rPr>
          <w:sz w:val="20"/>
        </w:rPr>
      </w:pPr>
    </w:p>
    <w:p w14:paraId="744E5732" w14:textId="77777777" w:rsidR="00321DB8" w:rsidRDefault="00321DB8" w:rsidP="00B27C60">
      <w:pPr>
        <w:tabs>
          <w:tab w:val="left" w:pos="600"/>
        </w:tabs>
        <w:spacing w:before="2"/>
        <w:rPr>
          <w:rFonts w:ascii="Century Gothic" w:hAnsi="Century Gothic"/>
          <w:b/>
        </w:rPr>
      </w:pPr>
    </w:p>
    <w:p w14:paraId="7C7407C1" w14:textId="77777777" w:rsidR="00321DB8" w:rsidRDefault="00321DB8" w:rsidP="00B27C60">
      <w:pPr>
        <w:tabs>
          <w:tab w:val="left" w:pos="600"/>
        </w:tabs>
        <w:spacing w:before="2"/>
        <w:rPr>
          <w:rFonts w:ascii="Century Gothic" w:hAnsi="Century Gothic"/>
          <w:b/>
        </w:rPr>
      </w:pPr>
    </w:p>
    <w:p w14:paraId="0A5A7B37" w14:textId="77777777" w:rsidR="00172A07" w:rsidRDefault="00321DB8" w:rsidP="00B27C60">
      <w:pPr>
        <w:tabs>
          <w:tab w:val="left" w:pos="600"/>
        </w:tabs>
        <w:spacing w:before="2"/>
        <w:rPr>
          <w:rFonts w:ascii="Century Gothic" w:hAnsi="Century Gothic"/>
          <w:b/>
        </w:rPr>
      </w:pPr>
      <w:r>
        <w:rPr>
          <w:rFonts w:ascii="Century Gothic" w:hAnsi="Century Gothic"/>
          <w:b/>
        </w:rPr>
        <w:tab/>
      </w:r>
      <w:r>
        <w:rPr>
          <w:rFonts w:ascii="Century Gothic" w:hAnsi="Century Gothic"/>
          <w:b/>
        </w:rPr>
        <w:tab/>
      </w:r>
      <w:r>
        <w:rPr>
          <w:rFonts w:ascii="Century Gothic" w:hAnsi="Century Gothic"/>
          <w:b/>
        </w:rPr>
        <w:tab/>
      </w:r>
      <w:r>
        <w:rPr>
          <w:rFonts w:ascii="Century Gothic" w:hAnsi="Century Gothic"/>
          <w:b/>
        </w:rPr>
        <w:tab/>
      </w:r>
      <w:r>
        <w:rPr>
          <w:rFonts w:ascii="Century Gothic" w:hAnsi="Century Gothic"/>
          <w:b/>
        </w:rPr>
        <w:tab/>
        <w:t xml:space="preserve">  </w:t>
      </w:r>
      <w:r w:rsidR="00F53DB1">
        <w:rPr>
          <w:rFonts w:ascii="Century Gothic" w:hAnsi="Century Gothic"/>
          <w:b/>
        </w:rPr>
        <w:t xml:space="preserve"> </w:t>
      </w:r>
      <w:r w:rsidR="00034804">
        <w:rPr>
          <w:rFonts w:ascii="Century Gothic" w:hAnsi="Century Gothic"/>
          <w:b/>
        </w:rPr>
        <w:tab/>
      </w:r>
      <w:r w:rsidR="005E79F8">
        <w:rPr>
          <w:rFonts w:ascii="Century Gothic" w:hAnsi="Century Gothic"/>
          <w:b/>
        </w:rPr>
        <w:t xml:space="preserve">  </w:t>
      </w:r>
      <w:r w:rsidR="00FB0DAB" w:rsidRPr="00A43D9F">
        <w:rPr>
          <w:rFonts w:ascii="Century Gothic" w:hAnsi="Century Gothic"/>
          <w:b/>
        </w:rPr>
        <w:t xml:space="preserve">III. </w:t>
      </w:r>
      <w:r w:rsidR="006A5367" w:rsidRPr="00A43D9F">
        <w:rPr>
          <w:rFonts w:ascii="Century Gothic" w:hAnsi="Century Gothic"/>
          <w:b/>
        </w:rPr>
        <w:t>PROGRAMA</w:t>
      </w:r>
    </w:p>
    <w:p w14:paraId="4C35A972" w14:textId="77777777" w:rsidR="005E79F8" w:rsidRDefault="005E79F8" w:rsidP="005E79F8">
      <w:pPr>
        <w:tabs>
          <w:tab w:val="left" w:pos="600"/>
        </w:tabs>
        <w:spacing w:before="2"/>
        <w:ind w:left="720"/>
        <w:rPr>
          <w:rFonts w:ascii="Century Gothic" w:hAnsi="Century Gothic"/>
          <w:b/>
        </w:rPr>
      </w:pPr>
    </w:p>
    <w:tbl>
      <w:tblPr>
        <w:tblStyle w:val="TableNormal"/>
        <w:tblW w:w="0" w:type="auto"/>
        <w:tblInd w:w="341"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shd w:val="clear" w:color="auto" w:fill="DBE5F1" w:themeFill="accent1" w:themeFillTint="33"/>
        <w:tblLayout w:type="fixed"/>
        <w:tblLook w:val="01E0" w:firstRow="1" w:lastRow="1" w:firstColumn="1" w:lastColumn="1" w:noHBand="0" w:noVBand="0"/>
      </w:tblPr>
      <w:tblGrid>
        <w:gridCol w:w="1524"/>
        <w:gridCol w:w="7294"/>
      </w:tblGrid>
      <w:tr w:rsidR="005E79F8" w14:paraId="00C95E39" w14:textId="77777777" w:rsidTr="002B0EDB">
        <w:trPr>
          <w:trHeight w:val="428"/>
        </w:trPr>
        <w:tc>
          <w:tcPr>
            <w:tcW w:w="1524" w:type="dxa"/>
            <w:shd w:val="clear" w:color="auto" w:fill="DAEEF3" w:themeFill="accent5" w:themeFillTint="33"/>
          </w:tcPr>
          <w:p w14:paraId="41B26AA8" w14:textId="77777777" w:rsidR="005E79F8" w:rsidRDefault="005E79F8" w:rsidP="00F83D11">
            <w:pPr>
              <w:pStyle w:val="TableParagraph"/>
              <w:rPr>
                <w:rFonts w:ascii="Times New Roman"/>
              </w:rPr>
            </w:pPr>
          </w:p>
        </w:tc>
        <w:tc>
          <w:tcPr>
            <w:tcW w:w="7294" w:type="dxa"/>
            <w:shd w:val="clear" w:color="auto" w:fill="DAEEF3" w:themeFill="accent5" w:themeFillTint="33"/>
          </w:tcPr>
          <w:p w14:paraId="74B28C9D" w14:textId="77777777" w:rsidR="005E79F8" w:rsidRPr="00813B56" w:rsidRDefault="00B27C60" w:rsidP="005E79F8">
            <w:pPr>
              <w:pStyle w:val="TableParagraph"/>
              <w:spacing w:line="249" w:lineRule="exact"/>
              <w:rPr>
                <w:rFonts w:ascii="Century Gothic" w:hAnsi="Century Gothic"/>
                <w:b/>
              </w:rPr>
            </w:pPr>
            <w:r>
              <w:rPr>
                <w:rFonts w:ascii="Century Gothic" w:hAnsi="Century Gothic"/>
                <w:b/>
                <w:spacing w:val="-1"/>
              </w:rPr>
              <w:t xml:space="preserve">          </w:t>
            </w:r>
            <w:r w:rsidR="006B5397">
              <w:rPr>
                <w:rFonts w:ascii="Century Gothic" w:hAnsi="Century Gothic"/>
                <w:b/>
                <w:spacing w:val="-1"/>
              </w:rPr>
              <w:t xml:space="preserve"> </w:t>
            </w:r>
            <w:r w:rsidR="005E79F8">
              <w:rPr>
                <w:rFonts w:ascii="Century Gothic" w:hAnsi="Century Gothic"/>
                <w:b/>
                <w:spacing w:val="-1"/>
              </w:rPr>
              <w:t xml:space="preserve"> ATENCIÓN A PLATAFORMA DIGITAL </w:t>
            </w:r>
            <w:r w:rsidR="006B5397">
              <w:rPr>
                <w:rFonts w:ascii="Century Gothic" w:hAnsi="Century Gothic"/>
                <w:b/>
                <w:spacing w:val="-1"/>
              </w:rPr>
              <w:t>“SOLICITUDES”</w:t>
            </w:r>
          </w:p>
        </w:tc>
      </w:tr>
    </w:tbl>
    <w:p w14:paraId="4830557F" w14:textId="77777777" w:rsidR="005E79F8" w:rsidRDefault="00E80781" w:rsidP="005E79F8">
      <w:pPr>
        <w:tabs>
          <w:tab w:val="left" w:pos="600"/>
        </w:tabs>
        <w:spacing w:before="2"/>
        <w:ind w:left="720"/>
        <w:rPr>
          <w:rFonts w:ascii="Century Gothic" w:hAnsi="Century Gothic"/>
          <w:b/>
        </w:rPr>
      </w:pPr>
      <w:r>
        <w:rPr>
          <w:noProof/>
          <w:lang w:val="es-MX" w:eastAsia="es-MX"/>
        </w:rPr>
        <mc:AlternateContent>
          <mc:Choice Requires="wps">
            <w:drawing>
              <wp:anchor distT="0" distB="0" distL="114300" distR="114300" simplePos="0" relativeHeight="487605248" behindDoc="0" locked="0" layoutInCell="1" allowOverlap="1" wp14:anchorId="34DFC71C" wp14:editId="07E63E97">
                <wp:simplePos x="0" y="0"/>
                <wp:positionH relativeFrom="margin">
                  <wp:align>center</wp:align>
                </wp:positionH>
                <wp:positionV relativeFrom="paragraph">
                  <wp:posOffset>16809</wp:posOffset>
                </wp:positionV>
                <wp:extent cx="5599430" cy="285115"/>
                <wp:effectExtent l="0" t="0" r="20320" b="19685"/>
                <wp:wrapNone/>
                <wp:docPr id="1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9430" cy="285115"/>
                        </a:xfrm>
                        <a:prstGeom prst="rect">
                          <a:avLst/>
                        </a:prstGeom>
                        <a:solidFill>
                          <a:schemeClr val="lt1">
                            <a:lumMod val="100000"/>
                            <a:lumOff val="0"/>
                          </a:schemeClr>
                        </a:solidFill>
                        <a:ln w="12700">
                          <a:solidFill>
                            <a:schemeClr val="accent5">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914AEA" w14:textId="77777777" w:rsidR="00E80781" w:rsidRPr="00270598" w:rsidRDefault="00E80781" w:rsidP="00E80781">
                            <w:pPr>
                              <w:spacing w:before="2"/>
                              <w:ind w:left="2065" w:right="2061"/>
                              <w:jc w:val="center"/>
                              <w:rPr>
                                <w:rFonts w:ascii="Century Gothic" w:hAnsi="Century Gothic"/>
                                <w:b/>
                                <w:sz w:val="20"/>
                              </w:rPr>
                            </w:pPr>
                            <w:r w:rsidRPr="00270598">
                              <w:rPr>
                                <w:rFonts w:ascii="Century Gothic" w:hAnsi="Century Gothic"/>
                                <w:b/>
                                <w:sz w:val="20"/>
                              </w:rPr>
                              <w:t>OBJETIVO</w:t>
                            </w:r>
                            <w:r w:rsidRPr="00270598">
                              <w:rPr>
                                <w:rFonts w:ascii="Century Gothic" w:hAnsi="Century Gothic"/>
                                <w:b/>
                                <w:spacing w:val="-12"/>
                                <w:sz w:val="20"/>
                              </w:rPr>
                              <w:t xml:space="preserve"> </w:t>
                            </w:r>
                            <w:r w:rsidRPr="00270598">
                              <w:rPr>
                                <w:rFonts w:ascii="Century Gothic" w:hAnsi="Century Gothic"/>
                                <w:b/>
                                <w:sz w:val="20"/>
                              </w:rPr>
                              <w:t>TÁCTICO</w:t>
                            </w:r>
                          </w:p>
                        </w:txbxContent>
                      </wps:txbx>
                      <wps:bodyPr rot="0" vert="horz" wrap="square" lIns="0" tIns="0" rIns="0" bIns="0" anchor="t" anchorCtr="0" upright="1">
                        <a:noAutofit/>
                      </wps:bodyPr>
                    </wps:wsp>
                  </a:graphicData>
                </a:graphic>
              </wp:anchor>
            </w:drawing>
          </mc:Choice>
          <mc:Fallback>
            <w:pict>
              <v:shape w14:anchorId="41A63F33" id="Text Box 20" o:spid="_x0000_s1039" type="#_x0000_t202" style="position:absolute;left:0;text-align:left;margin-left:0;margin-top:1.3pt;width:440.9pt;height:22.45pt;z-index:48760524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" fillcolor="white [3201]" strokecolor="#4bacc6 [3208]" strokeweight="1pt">
                <v:stroke dashstyle="dash"/>
                <v:shadow color="#868686"/>
                <v:textbox inset="0,0,0,0">
                  <w:txbxContent>
                    <w:p w:rsidR="00E80781" w:rsidRPr="00270598" w:rsidRDefault="00E80781" w:rsidP="00E80781">
                      <w:pPr>
                        <w:spacing w:before="2"/>
                        <w:ind w:left="2065" w:right="2061"/>
                        <w:jc w:val="center"/>
                        <w:rPr>
                          <w:rFonts w:ascii="Century Gothic" w:hAnsi="Century Gothic"/>
                          <w:b/>
                          <w:sz w:val="20"/>
                        </w:rPr>
                      </w:pPr>
                      <w:r w:rsidRPr="00270598">
                        <w:rPr>
                          <w:rFonts w:ascii="Century Gothic" w:hAnsi="Century Gothic"/>
                          <w:b/>
                          <w:sz w:val="20"/>
                        </w:rPr>
                        <w:t>OBJETIVO</w:t>
                      </w:r>
                      <w:r w:rsidRPr="00270598">
                        <w:rPr>
                          <w:rFonts w:ascii="Century Gothic" w:hAnsi="Century Gothic"/>
                          <w:b/>
                          <w:spacing w:val="-12"/>
                          <w:sz w:val="20"/>
                        </w:rPr>
                        <w:t xml:space="preserve"> </w:t>
                      </w:r>
                      <w:r w:rsidRPr="00270598">
                        <w:rPr>
                          <w:rFonts w:ascii="Century Gothic" w:hAnsi="Century Gothic"/>
                          <w:b/>
                          <w:sz w:val="20"/>
                        </w:rPr>
                        <w:t>TÁCTICO</w:t>
                      </w:r>
                    </w:p>
                  </w:txbxContent>
                </v:textbox>
                <w10:wrap anchorx="margin"/>
              </v:shape>
            </w:pict>
          </mc:Fallback>
        </mc:AlternateContent>
      </w:r>
    </w:p>
    <w:p w14:paraId="014CCA19" w14:textId="77777777" w:rsidR="00E80781" w:rsidRDefault="00E80781" w:rsidP="005E79F8">
      <w:pPr>
        <w:tabs>
          <w:tab w:val="left" w:pos="600"/>
        </w:tabs>
        <w:spacing w:before="2"/>
        <w:ind w:left="720"/>
        <w:rPr>
          <w:rFonts w:ascii="Century Gothic" w:hAnsi="Century Gothic"/>
          <w:b/>
        </w:rPr>
      </w:pPr>
    </w:p>
    <w:tbl>
      <w:tblPr>
        <w:tblStyle w:val="Tablaconcuadrcula1clara-nfasis5"/>
        <w:tblpPr w:leftFromText="141" w:rightFromText="141" w:vertAnchor="text" w:horzAnchor="margin" w:tblpY="144"/>
        <w:tblW w:w="9214" w:type="dxa"/>
        <w:tblLayout w:type="fixed"/>
        <w:tblLook w:val="01E0" w:firstRow="1" w:lastRow="1" w:firstColumn="1" w:lastColumn="1" w:noHBand="0" w:noVBand="0"/>
      </w:tblPr>
      <w:tblGrid>
        <w:gridCol w:w="705"/>
        <w:gridCol w:w="3844"/>
        <w:gridCol w:w="2396"/>
        <w:gridCol w:w="2269"/>
      </w:tblGrid>
      <w:tr w:rsidR="00F53DB1" w14:paraId="093DB713" w14:textId="77777777" w:rsidTr="002B0EDB">
        <w:trPr>
          <w:cnfStyle w:val="100000000000" w:firstRow="1" w:lastRow="0" w:firstColumn="0" w:lastColumn="0" w:oddVBand="0" w:evenVBand="0" w:oddHBand="0"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705" w:type="dxa"/>
            <w:shd w:val="clear" w:color="auto" w:fill="92CDDC" w:themeFill="accent5" w:themeFillTint="99"/>
          </w:tcPr>
          <w:p w14:paraId="79F1E1AB" w14:textId="77777777" w:rsidR="00F53DB1" w:rsidRPr="00FB0DAB" w:rsidRDefault="00F53DB1" w:rsidP="00F53DB1">
            <w:pPr>
              <w:pStyle w:val="TableParagraph"/>
              <w:spacing w:before="2"/>
              <w:ind w:left="167"/>
              <w:jc w:val="both"/>
              <w:rPr>
                <w:rFonts w:ascii="Century Gothic" w:hAnsi="Century Gothic"/>
              </w:rPr>
            </w:pPr>
            <w:r>
              <w:rPr>
                <w:rFonts w:ascii="Century Gothic" w:hAnsi="Century Gothic"/>
                <w:sz w:val="20"/>
              </w:rPr>
              <w:t>No</w:t>
            </w:r>
          </w:p>
        </w:tc>
        <w:tc>
          <w:tcPr>
            <w:tcW w:w="3844" w:type="dxa"/>
            <w:shd w:val="clear" w:color="auto" w:fill="92CDDC" w:themeFill="accent5" w:themeFillTint="99"/>
          </w:tcPr>
          <w:p w14:paraId="4F6B4CFD" w14:textId="77777777" w:rsidR="00F53DB1" w:rsidRPr="00FB0DAB" w:rsidRDefault="00F53DB1" w:rsidP="00F53DB1">
            <w:pPr>
              <w:pStyle w:val="TableParagraph"/>
              <w:spacing w:before="2"/>
              <w:ind w:left="1079"/>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FB0DAB">
              <w:rPr>
                <w:rFonts w:ascii="Century Gothic" w:hAnsi="Century Gothic"/>
              </w:rPr>
              <w:t>LÍNEAS</w:t>
            </w:r>
            <w:r w:rsidRPr="00FB0DAB">
              <w:rPr>
                <w:rFonts w:ascii="Century Gothic" w:hAnsi="Century Gothic"/>
                <w:spacing w:val="-12"/>
              </w:rPr>
              <w:t xml:space="preserve"> </w:t>
            </w:r>
            <w:r w:rsidRPr="00FB0DAB">
              <w:rPr>
                <w:rFonts w:ascii="Century Gothic" w:hAnsi="Century Gothic"/>
              </w:rPr>
              <w:t>DE</w:t>
            </w:r>
            <w:r w:rsidRPr="00FB0DAB">
              <w:rPr>
                <w:rFonts w:ascii="Century Gothic" w:hAnsi="Century Gothic"/>
                <w:spacing w:val="-12"/>
              </w:rPr>
              <w:t xml:space="preserve"> </w:t>
            </w:r>
            <w:r w:rsidRPr="00FB0DAB">
              <w:rPr>
                <w:rFonts w:ascii="Century Gothic" w:hAnsi="Century Gothic"/>
              </w:rPr>
              <w:t>ACCIÓN</w:t>
            </w:r>
          </w:p>
        </w:tc>
        <w:tc>
          <w:tcPr>
            <w:tcW w:w="2396" w:type="dxa"/>
            <w:shd w:val="clear" w:color="auto" w:fill="92CDDC" w:themeFill="accent5" w:themeFillTint="99"/>
          </w:tcPr>
          <w:p w14:paraId="627572A1" w14:textId="77777777" w:rsidR="00F53DB1" w:rsidRPr="00FB0DAB" w:rsidRDefault="00F53DB1" w:rsidP="00F53DB1">
            <w:pPr>
              <w:pStyle w:val="TableParagraph"/>
              <w:spacing w:before="2"/>
              <w:ind w:left="717" w:right="699"/>
              <w:jc w:val="cente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FB0DAB">
              <w:rPr>
                <w:rFonts w:ascii="Century Gothic" w:hAnsi="Century Gothic"/>
                <w:sz w:val="20"/>
              </w:rPr>
              <w:t>METAS</w:t>
            </w:r>
          </w:p>
        </w:tc>
        <w:tc>
          <w:tcPr>
            <w:cnfStyle w:val="000100000000" w:firstRow="0" w:lastRow="0" w:firstColumn="0" w:lastColumn="1" w:oddVBand="0" w:evenVBand="0" w:oddHBand="0" w:evenHBand="0" w:firstRowFirstColumn="0" w:firstRowLastColumn="0" w:lastRowFirstColumn="0" w:lastRowLastColumn="0"/>
            <w:tcW w:w="2269" w:type="dxa"/>
            <w:shd w:val="clear" w:color="auto" w:fill="92CDDC" w:themeFill="accent5" w:themeFillTint="99"/>
          </w:tcPr>
          <w:p w14:paraId="4EBB79D5" w14:textId="77777777" w:rsidR="00F53DB1" w:rsidRPr="00FB0DAB" w:rsidRDefault="00F53DB1" w:rsidP="00F53DB1">
            <w:pPr>
              <w:pStyle w:val="TableParagraph"/>
              <w:spacing w:before="2"/>
              <w:rPr>
                <w:rFonts w:ascii="Century Gothic" w:hAnsi="Century Gothic"/>
              </w:rPr>
            </w:pPr>
            <w:r>
              <w:rPr>
                <w:rFonts w:ascii="Century Gothic" w:hAnsi="Century Gothic"/>
                <w:sz w:val="20"/>
              </w:rPr>
              <w:t xml:space="preserve">    </w:t>
            </w:r>
            <w:r w:rsidRPr="00F644AB">
              <w:rPr>
                <w:rFonts w:ascii="Century Gothic" w:hAnsi="Century Gothic"/>
                <w:sz w:val="20"/>
              </w:rPr>
              <w:t>INDICADORES</w:t>
            </w:r>
          </w:p>
        </w:tc>
      </w:tr>
      <w:tr w:rsidR="00F53DB1" w14:paraId="298B80C8" w14:textId="77777777" w:rsidTr="006D08F1">
        <w:trPr>
          <w:trHeight w:val="1235"/>
        </w:trPr>
        <w:tc>
          <w:tcPr>
            <w:cnfStyle w:val="001000000000" w:firstRow="0" w:lastRow="0" w:firstColumn="1" w:lastColumn="0" w:oddVBand="0" w:evenVBand="0" w:oddHBand="0" w:evenHBand="0" w:firstRowFirstColumn="0" w:firstRowLastColumn="0" w:lastRowFirstColumn="0" w:lastRowLastColumn="0"/>
            <w:tcW w:w="705" w:type="dxa"/>
            <w:shd w:val="clear" w:color="auto" w:fill="92CDDC" w:themeFill="accent5" w:themeFillTint="99"/>
          </w:tcPr>
          <w:p w14:paraId="1FA50D73" w14:textId="77777777" w:rsidR="00F53DB1" w:rsidRPr="00FB0DAB" w:rsidRDefault="00F53DB1" w:rsidP="00F53DB1">
            <w:pPr>
              <w:pStyle w:val="TableParagraph"/>
              <w:spacing w:line="249" w:lineRule="exact"/>
              <w:ind w:left="107"/>
              <w:rPr>
                <w:rFonts w:ascii="Century Gothic" w:hAnsi="Century Gothic"/>
              </w:rPr>
            </w:pPr>
            <w:r>
              <w:rPr>
                <w:rFonts w:ascii="Century Gothic" w:hAnsi="Century Gothic"/>
              </w:rPr>
              <w:t xml:space="preserve">  </w:t>
            </w:r>
            <w:r w:rsidRPr="00FB0DAB">
              <w:rPr>
                <w:rFonts w:ascii="Century Gothic" w:hAnsi="Century Gothic"/>
              </w:rPr>
              <w:t>1</w:t>
            </w:r>
          </w:p>
        </w:tc>
        <w:tc>
          <w:tcPr>
            <w:tcW w:w="3844" w:type="dxa"/>
          </w:tcPr>
          <w:p w14:paraId="1A01BB70" w14:textId="77777777" w:rsidR="00F53DB1" w:rsidRPr="00FB0DAB" w:rsidRDefault="00F53DB1" w:rsidP="004D0174">
            <w:pPr>
              <w:pStyle w:val="TableParagraph"/>
              <w:spacing w:line="259" w:lineRule="auto"/>
              <w:ind w:left="107" w:right="451"/>
              <w:jc w:val="both"/>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Manejar un buen control y seguimiento de cada una de las solicitudes de manera digital. </w:t>
            </w:r>
          </w:p>
        </w:tc>
        <w:tc>
          <w:tcPr>
            <w:tcW w:w="2396" w:type="dxa"/>
          </w:tcPr>
          <w:p w14:paraId="4F80762D" w14:textId="77777777" w:rsidR="00F53DB1" w:rsidRPr="00FB0DAB" w:rsidRDefault="00F53DB1" w:rsidP="004D0174">
            <w:pPr>
              <w:pStyle w:val="TableParagraph"/>
              <w:spacing w:line="259" w:lineRule="auto"/>
              <w:ind w:right="146"/>
              <w:jc w:val="both"/>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La mayoría de las solicitudes ciudadanas sean atendidas en tiempo y forma.</w:t>
            </w:r>
          </w:p>
        </w:tc>
        <w:tc>
          <w:tcPr>
            <w:cnfStyle w:val="000100000000" w:firstRow="0" w:lastRow="0" w:firstColumn="0" w:lastColumn="1" w:oddVBand="0" w:evenVBand="0" w:oddHBand="0" w:evenHBand="0" w:firstRowFirstColumn="0" w:firstRowLastColumn="0" w:lastRowFirstColumn="0" w:lastRowLastColumn="0"/>
            <w:tcW w:w="2269" w:type="dxa"/>
          </w:tcPr>
          <w:p w14:paraId="0E4288EC" w14:textId="77777777" w:rsidR="00F53DB1" w:rsidRPr="00F644AB" w:rsidRDefault="00F53DB1" w:rsidP="004D0174">
            <w:pPr>
              <w:pStyle w:val="TableParagraph"/>
              <w:spacing w:line="259" w:lineRule="auto"/>
              <w:ind w:left="104" w:right="343"/>
              <w:jc w:val="both"/>
              <w:rPr>
                <w:rFonts w:ascii="Century Gothic" w:hAnsi="Century Gothic"/>
                <w:b w:val="0"/>
              </w:rPr>
            </w:pPr>
            <w:r>
              <w:rPr>
                <w:rFonts w:ascii="Century Gothic" w:hAnsi="Century Gothic"/>
                <w:b w:val="0"/>
              </w:rPr>
              <w:t xml:space="preserve">Contar con un QR digital para su seguimiento. </w:t>
            </w:r>
          </w:p>
        </w:tc>
      </w:tr>
      <w:tr w:rsidR="00F53DB1" w14:paraId="698E196A" w14:textId="77777777" w:rsidTr="006D08F1">
        <w:trPr>
          <w:cnfStyle w:val="010000000000" w:firstRow="0" w:lastRow="1" w:firstColumn="0" w:lastColumn="0" w:oddVBand="0" w:evenVBand="0" w:oddHBand="0" w:evenHBand="0" w:firstRowFirstColumn="0" w:firstRowLastColumn="0" w:lastRowFirstColumn="0" w:lastRowLastColumn="0"/>
          <w:trHeight w:val="1237"/>
        </w:trPr>
        <w:tc>
          <w:tcPr>
            <w:cnfStyle w:val="001000000000" w:firstRow="0" w:lastRow="0" w:firstColumn="1" w:lastColumn="0" w:oddVBand="0" w:evenVBand="0" w:oddHBand="0" w:evenHBand="0" w:firstRowFirstColumn="0" w:firstRowLastColumn="0" w:lastRowFirstColumn="0" w:lastRowLastColumn="0"/>
            <w:tcW w:w="705" w:type="dxa"/>
            <w:shd w:val="clear" w:color="auto" w:fill="92CDDC" w:themeFill="accent5" w:themeFillTint="99"/>
          </w:tcPr>
          <w:p w14:paraId="67D8313A" w14:textId="77777777" w:rsidR="00F53DB1" w:rsidRPr="00FB0DAB" w:rsidRDefault="00F53DB1" w:rsidP="00F53DB1">
            <w:pPr>
              <w:pStyle w:val="TableParagraph"/>
              <w:spacing w:before="2"/>
              <w:ind w:left="107"/>
              <w:rPr>
                <w:rFonts w:ascii="Century Gothic" w:hAnsi="Century Gothic"/>
              </w:rPr>
            </w:pPr>
            <w:r>
              <w:rPr>
                <w:rFonts w:ascii="Century Gothic" w:hAnsi="Century Gothic"/>
              </w:rPr>
              <w:t xml:space="preserve"> </w:t>
            </w:r>
            <w:r w:rsidRPr="00FB0DAB">
              <w:rPr>
                <w:rFonts w:ascii="Century Gothic" w:hAnsi="Century Gothic"/>
              </w:rPr>
              <w:t>2</w:t>
            </w:r>
          </w:p>
        </w:tc>
        <w:tc>
          <w:tcPr>
            <w:tcW w:w="3844" w:type="dxa"/>
          </w:tcPr>
          <w:p w14:paraId="6BE55D3A" w14:textId="77777777" w:rsidR="00F53DB1" w:rsidRPr="00F644AB" w:rsidRDefault="00F53DB1" w:rsidP="004D0174">
            <w:pPr>
              <w:pStyle w:val="TableParagraph"/>
              <w:spacing w:before="2" w:line="259" w:lineRule="auto"/>
              <w:ind w:left="107" w:right="205"/>
              <w:jc w:val="both"/>
              <w:cnfStyle w:val="010000000000" w:firstRow="0" w:lastRow="1" w:firstColumn="0" w:lastColumn="0" w:oddVBand="0" w:evenVBand="0" w:oddHBand="0" w:evenHBand="0" w:firstRowFirstColumn="0" w:firstRowLastColumn="0" w:lastRowFirstColumn="0" w:lastRowLastColumn="0"/>
              <w:rPr>
                <w:rFonts w:ascii="Century Gothic" w:hAnsi="Century Gothic"/>
                <w:b w:val="0"/>
              </w:rPr>
            </w:pPr>
            <w:r>
              <w:rPr>
                <w:rFonts w:ascii="Century Gothic" w:hAnsi="Century Gothic"/>
                <w:b w:val="0"/>
              </w:rPr>
              <w:t xml:space="preserve">Se le asignará la solicitud al departamento correspondiente para su seguimiento interno. </w:t>
            </w:r>
          </w:p>
        </w:tc>
        <w:tc>
          <w:tcPr>
            <w:tcW w:w="2396" w:type="dxa"/>
          </w:tcPr>
          <w:p w14:paraId="59366E22" w14:textId="77777777" w:rsidR="00F53DB1" w:rsidRPr="00F644AB" w:rsidRDefault="00F53DB1" w:rsidP="004D0174">
            <w:pPr>
              <w:pStyle w:val="TableParagraph"/>
              <w:spacing w:before="2" w:line="259" w:lineRule="auto"/>
              <w:ind w:right="146"/>
              <w:jc w:val="both"/>
              <w:cnfStyle w:val="010000000000" w:firstRow="0" w:lastRow="1" w:firstColumn="0" w:lastColumn="0" w:oddVBand="0" w:evenVBand="0" w:oddHBand="0" w:evenHBand="0" w:firstRowFirstColumn="0" w:firstRowLastColumn="0" w:lastRowFirstColumn="0" w:lastRowLastColumn="0"/>
              <w:rPr>
                <w:rFonts w:ascii="Century Gothic" w:hAnsi="Century Gothic"/>
                <w:b w:val="0"/>
              </w:rPr>
            </w:pPr>
            <w:r>
              <w:rPr>
                <w:rFonts w:ascii="Century Gothic" w:hAnsi="Century Gothic"/>
                <w:b w:val="0"/>
              </w:rPr>
              <w:t xml:space="preserve">Contar con una coordinación de solicitudes y seguimiento. </w:t>
            </w:r>
          </w:p>
        </w:tc>
        <w:tc>
          <w:tcPr>
            <w:cnfStyle w:val="000100000000" w:firstRow="0" w:lastRow="0" w:firstColumn="0" w:lastColumn="1" w:oddVBand="0" w:evenVBand="0" w:oddHBand="0" w:evenHBand="0" w:firstRowFirstColumn="0" w:firstRowLastColumn="0" w:lastRowFirstColumn="0" w:lastRowLastColumn="0"/>
            <w:tcW w:w="2269" w:type="dxa"/>
          </w:tcPr>
          <w:p w14:paraId="182BF621" w14:textId="77777777" w:rsidR="00F53DB1" w:rsidRPr="00F644AB" w:rsidRDefault="00F53DB1" w:rsidP="004D0174">
            <w:pPr>
              <w:pStyle w:val="TableParagraph"/>
              <w:spacing w:before="2" w:line="259" w:lineRule="auto"/>
              <w:ind w:left="104" w:right="343"/>
              <w:jc w:val="both"/>
              <w:rPr>
                <w:rFonts w:ascii="Century Gothic" w:hAnsi="Century Gothic"/>
                <w:b w:val="0"/>
              </w:rPr>
            </w:pPr>
            <w:r>
              <w:rPr>
                <w:rFonts w:ascii="Century Gothic" w:hAnsi="Century Gothic"/>
                <w:b w:val="0"/>
              </w:rPr>
              <w:t>Cada departamento enviará su evidencia para el cierre del caso.</w:t>
            </w:r>
          </w:p>
        </w:tc>
      </w:tr>
    </w:tbl>
    <w:p w14:paraId="0B71F803" w14:textId="77777777" w:rsidR="005E79F8" w:rsidRDefault="005E79F8" w:rsidP="005E79F8">
      <w:pPr>
        <w:tabs>
          <w:tab w:val="left" w:pos="600"/>
        </w:tabs>
        <w:spacing w:before="2"/>
        <w:ind w:left="720"/>
        <w:rPr>
          <w:rFonts w:ascii="Century Gothic" w:hAnsi="Century Gothic"/>
          <w:b/>
        </w:rPr>
      </w:pPr>
    </w:p>
    <w:p w14:paraId="2E445246" w14:textId="77777777" w:rsidR="005E79F8" w:rsidRDefault="005E79F8" w:rsidP="005E79F8">
      <w:pPr>
        <w:tabs>
          <w:tab w:val="left" w:pos="600"/>
        </w:tabs>
        <w:spacing w:before="2"/>
        <w:ind w:left="720"/>
        <w:rPr>
          <w:rFonts w:ascii="Century Gothic" w:hAnsi="Century Gothic"/>
          <w:b/>
        </w:rPr>
      </w:pPr>
    </w:p>
    <w:p w14:paraId="0E151057" w14:textId="77777777" w:rsidR="005E79F8" w:rsidRDefault="005E79F8" w:rsidP="005E79F8">
      <w:pPr>
        <w:tabs>
          <w:tab w:val="left" w:pos="600"/>
        </w:tabs>
        <w:spacing w:before="2"/>
        <w:ind w:left="720"/>
        <w:rPr>
          <w:rFonts w:ascii="Century Gothic" w:hAnsi="Century Gothic"/>
          <w:b/>
        </w:rPr>
      </w:pPr>
    </w:p>
    <w:p w14:paraId="592082F7" w14:textId="77777777" w:rsidR="005E79F8" w:rsidRDefault="005E79F8" w:rsidP="005E79F8">
      <w:pPr>
        <w:tabs>
          <w:tab w:val="left" w:pos="600"/>
        </w:tabs>
        <w:spacing w:before="2"/>
        <w:ind w:left="720"/>
        <w:rPr>
          <w:rFonts w:ascii="Century Gothic" w:hAnsi="Century Gothic"/>
          <w:b/>
        </w:rPr>
      </w:pPr>
    </w:p>
    <w:p w14:paraId="4F4D21C2" w14:textId="77777777" w:rsidR="005E79F8" w:rsidRDefault="005E79F8" w:rsidP="005E79F8">
      <w:pPr>
        <w:tabs>
          <w:tab w:val="left" w:pos="600"/>
        </w:tabs>
        <w:spacing w:before="2"/>
        <w:ind w:left="720"/>
        <w:rPr>
          <w:rFonts w:ascii="Century Gothic" w:hAnsi="Century Gothic"/>
          <w:b/>
        </w:rPr>
      </w:pPr>
    </w:p>
    <w:p w14:paraId="5D14FC1F" w14:textId="77777777" w:rsidR="005E79F8" w:rsidRDefault="005E79F8" w:rsidP="005E79F8">
      <w:pPr>
        <w:tabs>
          <w:tab w:val="left" w:pos="600"/>
        </w:tabs>
        <w:spacing w:before="2"/>
        <w:ind w:left="720"/>
        <w:rPr>
          <w:rFonts w:ascii="Century Gothic" w:hAnsi="Century Gothic"/>
          <w:b/>
        </w:rPr>
      </w:pPr>
    </w:p>
    <w:p w14:paraId="091919A4" w14:textId="77777777" w:rsidR="005E79F8" w:rsidRDefault="005E79F8" w:rsidP="005E79F8">
      <w:pPr>
        <w:tabs>
          <w:tab w:val="left" w:pos="600"/>
        </w:tabs>
        <w:spacing w:before="2"/>
        <w:ind w:left="720"/>
        <w:rPr>
          <w:rFonts w:ascii="Century Gothic" w:hAnsi="Century Gothic"/>
          <w:b/>
        </w:rPr>
      </w:pPr>
    </w:p>
    <w:p w14:paraId="22F95D08" w14:textId="77777777" w:rsidR="00034804" w:rsidRDefault="00034804" w:rsidP="005E79F8">
      <w:pPr>
        <w:tabs>
          <w:tab w:val="left" w:pos="600"/>
        </w:tabs>
        <w:spacing w:before="2"/>
        <w:ind w:left="720"/>
        <w:rPr>
          <w:rFonts w:ascii="Century Gothic" w:hAnsi="Century Gothic"/>
          <w:b/>
        </w:rPr>
      </w:pPr>
    </w:p>
    <w:p w14:paraId="5372B513" w14:textId="77777777" w:rsidR="0066555F" w:rsidRDefault="0066555F" w:rsidP="003D3C4B">
      <w:pPr>
        <w:tabs>
          <w:tab w:val="left" w:pos="600"/>
        </w:tabs>
        <w:spacing w:before="2"/>
        <w:rPr>
          <w:rFonts w:ascii="Century Gothic" w:hAnsi="Century Gothic"/>
          <w:b/>
        </w:rPr>
      </w:pPr>
    </w:p>
    <w:p w14:paraId="72998A71" w14:textId="77777777" w:rsidR="003D3C4B" w:rsidRDefault="003D3C4B" w:rsidP="003D3C4B">
      <w:pPr>
        <w:tabs>
          <w:tab w:val="left" w:pos="600"/>
        </w:tabs>
        <w:spacing w:before="2"/>
        <w:rPr>
          <w:rFonts w:ascii="Century Gothic" w:hAnsi="Century Gothic"/>
          <w:b/>
        </w:rPr>
      </w:pPr>
    </w:p>
    <w:p w14:paraId="07610A83" w14:textId="77777777" w:rsidR="003D3C4B" w:rsidRDefault="003D3C4B" w:rsidP="003D3C4B">
      <w:pPr>
        <w:tabs>
          <w:tab w:val="left" w:pos="600"/>
        </w:tabs>
        <w:spacing w:before="2"/>
        <w:rPr>
          <w:rFonts w:ascii="Century Gothic" w:hAnsi="Century Gothic"/>
          <w:b/>
        </w:rPr>
      </w:pPr>
    </w:p>
    <w:p w14:paraId="30DD0800" w14:textId="77777777" w:rsidR="00CD714E" w:rsidRDefault="00CD714E" w:rsidP="003D3C4B">
      <w:pPr>
        <w:tabs>
          <w:tab w:val="left" w:pos="600"/>
        </w:tabs>
        <w:spacing w:before="2"/>
        <w:rPr>
          <w:rFonts w:ascii="Century Gothic" w:hAnsi="Century Gothic"/>
          <w:b/>
        </w:rPr>
      </w:pPr>
    </w:p>
    <w:p w14:paraId="2A88BB9F" w14:textId="77777777" w:rsidR="00CD714E" w:rsidRDefault="00CD714E" w:rsidP="003D3C4B">
      <w:pPr>
        <w:tabs>
          <w:tab w:val="left" w:pos="600"/>
        </w:tabs>
        <w:spacing w:before="2"/>
        <w:rPr>
          <w:rFonts w:ascii="Century Gothic" w:hAnsi="Century Gothic"/>
          <w:b/>
        </w:rPr>
      </w:pPr>
    </w:p>
    <w:p w14:paraId="5A929183" w14:textId="77777777" w:rsidR="003D3C4B" w:rsidRDefault="003D3C4B" w:rsidP="003D3C4B">
      <w:pPr>
        <w:tabs>
          <w:tab w:val="left" w:pos="600"/>
        </w:tabs>
        <w:spacing w:before="2"/>
        <w:rPr>
          <w:rFonts w:ascii="Century Gothic" w:hAnsi="Century Gothic"/>
          <w:b/>
        </w:rPr>
      </w:pPr>
    </w:p>
    <w:p w14:paraId="43E524C2" w14:textId="77777777" w:rsidR="003D3C4B" w:rsidRDefault="003D3C4B" w:rsidP="003D3C4B">
      <w:pPr>
        <w:tabs>
          <w:tab w:val="left" w:pos="600"/>
        </w:tabs>
        <w:spacing w:before="2"/>
        <w:jc w:val="center"/>
        <w:rPr>
          <w:rFonts w:ascii="Century Gothic" w:hAnsi="Century Gothic"/>
          <w:b/>
        </w:rPr>
      </w:pPr>
    </w:p>
    <w:p w14:paraId="48BFFBF8" w14:textId="77777777" w:rsidR="003D3C4B" w:rsidRDefault="003D3C4B" w:rsidP="003D3C4B">
      <w:pPr>
        <w:tabs>
          <w:tab w:val="left" w:pos="600"/>
        </w:tabs>
        <w:spacing w:before="2"/>
        <w:jc w:val="center"/>
        <w:rPr>
          <w:rFonts w:ascii="Century Gothic" w:hAnsi="Century Gothic"/>
          <w:b/>
        </w:rPr>
      </w:pPr>
      <w:r w:rsidRPr="00AE00C2">
        <w:rPr>
          <w:rFonts w:ascii="Century Gothic" w:hAnsi="Century Gothic"/>
          <w:b/>
          <w:sz w:val="28"/>
        </w:rPr>
        <w:t>AYUNTAMIENTO DE CABO CORRIENTES</w:t>
      </w:r>
      <w:r w:rsidR="00651B5B">
        <w:rPr>
          <w:rFonts w:ascii="Century Gothic" w:hAnsi="Century Gothic"/>
          <w:b/>
        </w:rPr>
        <w:br/>
      </w:r>
    </w:p>
    <w:p w14:paraId="08323C9A" w14:textId="77777777" w:rsidR="003D3C4B" w:rsidRDefault="003D3C4B" w:rsidP="003D3C4B">
      <w:pPr>
        <w:tabs>
          <w:tab w:val="left" w:pos="600"/>
        </w:tabs>
        <w:spacing w:before="2"/>
        <w:jc w:val="center"/>
        <w:rPr>
          <w:rFonts w:ascii="Century Gothic" w:hAnsi="Century Gothic"/>
          <w:b/>
        </w:rPr>
      </w:pPr>
      <w:r>
        <w:rPr>
          <w:rFonts w:ascii="Century Gothic" w:hAnsi="Century Gothic"/>
          <w:b/>
        </w:rPr>
        <w:t xml:space="preserve">DEPARTAMENTO: </w:t>
      </w:r>
      <w:r w:rsidRPr="003D3C4B">
        <w:rPr>
          <w:rFonts w:ascii="Century Gothic" w:hAnsi="Century Gothic"/>
        </w:rPr>
        <w:t>Presidencia Municipal</w:t>
      </w:r>
      <w:r>
        <w:rPr>
          <w:rFonts w:ascii="Century Gothic" w:hAnsi="Century Gothic"/>
        </w:rPr>
        <w:br/>
      </w:r>
    </w:p>
    <w:p w14:paraId="0A4B9BD1" w14:textId="77777777" w:rsidR="003D3C4B" w:rsidRDefault="003D3C4B" w:rsidP="003D3C4B">
      <w:pPr>
        <w:tabs>
          <w:tab w:val="left" w:pos="600"/>
        </w:tabs>
        <w:spacing w:before="2"/>
        <w:jc w:val="center"/>
        <w:rPr>
          <w:rFonts w:ascii="Century Gothic" w:hAnsi="Century Gothic"/>
          <w:b/>
        </w:rPr>
      </w:pPr>
      <w:r>
        <w:rPr>
          <w:rFonts w:ascii="Century Gothic" w:hAnsi="Century Gothic"/>
          <w:b/>
        </w:rPr>
        <w:t xml:space="preserve">DATOS DE CONTACTO: </w:t>
      </w:r>
      <w:r>
        <w:rPr>
          <w:rFonts w:ascii="Century Gothic" w:hAnsi="Century Gothic"/>
          <w:b/>
        </w:rPr>
        <w:br/>
      </w:r>
      <w:hyperlink r:id="rId12" w:history="1">
        <w:r w:rsidRPr="003D3C4B">
          <w:rPr>
            <w:rStyle w:val="Hipervnculo"/>
            <w:rFonts w:ascii="Century Gothic" w:hAnsi="Century Gothic"/>
          </w:rPr>
          <w:t>Presidencia@cabocorrientes.gob.mx</w:t>
        </w:r>
      </w:hyperlink>
      <w:r w:rsidRPr="003D3C4B">
        <w:rPr>
          <w:rFonts w:ascii="Century Gothic" w:hAnsi="Century Gothic"/>
        </w:rPr>
        <w:br/>
        <w:t>26 90 101 ext. 101</w:t>
      </w:r>
      <w:r>
        <w:rPr>
          <w:rFonts w:ascii="Century Gothic" w:hAnsi="Century Gothic"/>
        </w:rPr>
        <w:br/>
      </w:r>
    </w:p>
    <w:p w14:paraId="11A5596D" w14:textId="77777777" w:rsidR="003D3C4B" w:rsidRDefault="003D3C4B" w:rsidP="003D3C4B">
      <w:pPr>
        <w:tabs>
          <w:tab w:val="left" w:pos="600"/>
        </w:tabs>
        <w:spacing w:before="2"/>
        <w:jc w:val="center"/>
        <w:rPr>
          <w:rFonts w:ascii="Century Gothic" w:hAnsi="Century Gothic"/>
          <w:b/>
        </w:rPr>
      </w:pPr>
      <w:r>
        <w:rPr>
          <w:rFonts w:ascii="Century Gothic" w:hAnsi="Century Gothic"/>
          <w:b/>
        </w:rPr>
        <w:t xml:space="preserve">HORARIO DE ATENCIÓN: </w:t>
      </w:r>
      <w:r w:rsidRPr="003D3C4B">
        <w:rPr>
          <w:rFonts w:ascii="Century Gothic" w:hAnsi="Century Gothic"/>
        </w:rPr>
        <w:t>lunes a viernes de 9:00am – 4:00pm</w:t>
      </w:r>
      <w:r>
        <w:rPr>
          <w:rFonts w:ascii="Century Gothic" w:hAnsi="Century Gothic"/>
        </w:rPr>
        <w:br/>
      </w:r>
    </w:p>
    <w:p w14:paraId="0F645C6E" w14:textId="77777777" w:rsidR="003D3C4B" w:rsidRDefault="003D3C4B" w:rsidP="003D3C4B">
      <w:pPr>
        <w:tabs>
          <w:tab w:val="left" w:pos="600"/>
        </w:tabs>
        <w:spacing w:before="2"/>
        <w:jc w:val="center"/>
        <w:rPr>
          <w:rFonts w:ascii="Century Gothic" w:hAnsi="Century Gothic"/>
          <w:b/>
        </w:rPr>
      </w:pPr>
      <w:r>
        <w:rPr>
          <w:rFonts w:ascii="Century Gothic" w:hAnsi="Century Gothic"/>
          <w:b/>
        </w:rPr>
        <w:t xml:space="preserve">RESPONSABLE: </w:t>
      </w:r>
      <w:r w:rsidRPr="003D3C4B">
        <w:rPr>
          <w:rFonts w:ascii="Century Gothic" w:hAnsi="Century Gothic"/>
          <w:u w:val="single"/>
        </w:rPr>
        <w:t>C. JOAQUÍN ROMERO BRAVO- PRESIDENTE MUNICIPAL</w:t>
      </w:r>
      <w:r w:rsidRPr="003D3C4B">
        <w:rPr>
          <w:rFonts w:ascii="Century Gothic" w:hAnsi="Century Gothic"/>
          <w:u w:val="single"/>
        </w:rPr>
        <w:br/>
      </w:r>
    </w:p>
    <w:p w14:paraId="183A936C" w14:textId="77777777" w:rsidR="003D3C4B" w:rsidRDefault="003D3C4B" w:rsidP="003D3C4B">
      <w:pPr>
        <w:tabs>
          <w:tab w:val="left" w:pos="600"/>
        </w:tabs>
        <w:spacing w:before="2"/>
        <w:jc w:val="center"/>
        <w:rPr>
          <w:rFonts w:ascii="Century Gothic" w:hAnsi="Century Gothic"/>
          <w:b/>
        </w:rPr>
      </w:pPr>
    </w:p>
    <w:p w14:paraId="1A365733" w14:textId="77777777" w:rsidR="003D3C4B" w:rsidRDefault="003D3C4B" w:rsidP="003D3C4B">
      <w:pPr>
        <w:tabs>
          <w:tab w:val="left" w:pos="600"/>
        </w:tabs>
        <w:spacing w:before="2"/>
        <w:rPr>
          <w:rFonts w:ascii="Century Gothic" w:hAnsi="Century Gothic"/>
          <w:b/>
        </w:rPr>
      </w:pPr>
    </w:p>
    <w:p w14:paraId="31BC0583" w14:textId="77777777" w:rsidR="003D3C4B" w:rsidRDefault="003D3C4B" w:rsidP="003D3C4B">
      <w:pPr>
        <w:tabs>
          <w:tab w:val="left" w:pos="600"/>
        </w:tabs>
        <w:spacing w:before="2"/>
        <w:rPr>
          <w:rFonts w:ascii="Century Gothic" w:hAnsi="Century Gothic"/>
          <w:b/>
        </w:rPr>
      </w:pPr>
    </w:p>
    <w:p w14:paraId="152C3F18" w14:textId="77777777" w:rsidR="003D3C4B" w:rsidRDefault="003D3C4B" w:rsidP="003D3C4B">
      <w:pPr>
        <w:tabs>
          <w:tab w:val="left" w:pos="600"/>
        </w:tabs>
        <w:spacing w:before="2"/>
        <w:rPr>
          <w:rFonts w:ascii="Century Gothic" w:hAnsi="Century Gothic"/>
          <w:b/>
        </w:rPr>
      </w:pPr>
    </w:p>
    <w:p w14:paraId="5D7D40A7" w14:textId="77777777" w:rsidR="00172A07" w:rsidRDefault="00975797" w:rsidP="00E80781">
      <w:pPr>
        <w:pStyle w:val="Textoindependiente"/>
        <w:rPr>
          <w:sz w:val="25"/>
        </w:rPr>
      </w:pPr>
      <w:r>
        <w:rPr>
          <w:noProof/>
          <w:lang w:val="es-MX" w:eastAsia="es-MX"/>
        </w:rPr>
        <w:drawing>
          <wp:anchor distT="0" distB="0" distL="114300" distR="114300" simplePos="0" relativeHeight="251657216" behindDoc="0" locked="0" layoutInCell="1" allowOverlap="1" wp14:anchorId="26FBC9EC" wp14:editId="247E3CE0">
            <wp:simplePos x="0" y="0"/>
            <wp:positionH relativeFrom="margin">
              <wp:posOffset>0</wp:posOffset>
            </wp:positionH>
            <wp:positionV relativeFrom="margin">
              <wp:posOffset>142240</wp:posOffset>
            </wp:positionV>
            <wp:extent cx="1485900" cy="859155"/>
            <wp:effectExtent l="19050" t="0" r="19050" b="283845"/>
            <wp:wrapSquare wrapText="bothSides"/>
            <wp:docPr id="7" name="Imagen 7" descr="C:\Users\Compu01\Desktop\LOGO CABO CORRIENT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u01\Desktop\LOGO CABO CORRIENTES.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85900" cy="8591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292624B4" w14:textId="77777777" w:rsidR="00172A07" w:rsidRPr="00975797" w:rsidRDefault="003D3C4B">
      <w:pPr>
        <w:pStyle w:val="Ttulo1"/>
        <w:spacing w:line="240" w:lineRule="auto"/>
        <w:ind w:left="3315"/>
        <w:rPr>
          <w:rFonts w:ascii="Century Gothic" w:hAnsi="Century Gothic"/>
          <w:b/>
        </w:rPr>
      </w:pPr>
      <w:r>
        <w:rPr>
          <w:rFonts w:ascii="Century Gothic" w:hAnsi="Century Gothic"/>
          <w:b/>
        </w:rPr>
        <w:t>AT</w:t>
      </w:r>
      <w:r w:rsidR="006A5367" w:rsidRPr="00975797">
        <w:rPr>
          <w:rFonts w:ascii="Century Gothic" w:hAnsi="Century Gothic"/>
          <w:b/>
        </w:rPr>
        <w:t>ENTAMENTE</w:t>
      </w:r>
    </w:p>
    <w:p w14:paraId="375AE5A8" w14:textId="77777777" w:rsidR="00172A07" w:rsidRPr="00975797" w:rsidRDefault="006A5367">
      <w:pPr>
        <w:pStyle w:val="Textoindependiente"/>
        <w:spacing w:before="182"/>
        <w:ind w:left="959" w:right="959"/>
        <w:jc w:val="center"/>
        <w:rPr>
          <w:rFonts w:ascii="Century Gothic" w:hAnsi="Century Gothic"/>
        </w:rPr>
      </w:pPr>
      <w:r w:rsidRPr="00975797">
        <w:rPr>
          <w:rFonts w:ascii="Century Gothic" w:hAnsi="Century Gothic"/>
        </w:rPr>
        <w:t>EL</w:t>
      </w:r>
      <w:r w:rsidRPr="00975797">
        <w:rPr>
          <w:rFonts w:ascii="Century Gothic" w:hAnsi="Century Gothic"/>
          <w:spacing w:val="-7"/>
        </w:rPr>
        <w:t xml:space="preserve"> </w:t>
      </w:r>
      <w:r w:rsidRPr="00975797">
        <w:rPr>
          <w:rFonts w:ascii="Century Gothic" w:hAnsi="Century Gothic"/>
        </w:rPr>
        <w:t>TUITO,</w:t>
      </w:r>
      <w:r w:rsidRPr="00975797">
        <w:rPr>
          <w:rFonts w:ascii="Century Gothic" w:hAnsi="Century Gothic"/>
          <w:spacing w:val="-10"/>
        </w:rPr>
        <w:t xml:space="preserve"> </w:t>
      </w:r>
      <w:r w:rsidRPr="00975797">
        <w:rPr>
          <w:rFonts w:ascii="Century Gothic" w:hAnsi="Century Gothic"/>
        </w:rPr>
        <w:t>MUNICIPIO</w:t>
      </w:r>
      <w:r w:rsidRPr="00975797">
        <w:rPr>
          <w:rFonts w:ascii="Century Gothic" w:hAnsi="Century Gothic"/>
          <w:spacing w:val="-10"/>
        </w:rPr>
        <w:t xml:space="preserve"> </w:t>
      </w:r>
      <w:r w:rsidRPr="00975797">
        <w:rPr>
          <w:rFonts w:ascii="Century Gothic" w:hAnsi="Century Gothic"/>
        </w:rPr>
        <w:t>DE</w:t>
      </w:r>
      <w:r w:rsidRPr="00975797">
        <w:rPr>
          <w:rFonts w:ascii="Century Gothic" w:hAnsi="Century Gothic"/>
          <w:spacing w:val="-7"/>
        </w:rPr>
        <w:t xml:space="preserve"> </w:t>
      </w:r>
      <w:r w:rsidRPr="00975797">
        <w:rPr>
          <w:rFonts w:ascii="Century Gothic" w:hAnsi="Century Gothic"/>
        </w:rPr>
        <w:t>CABO</w:t>
      </w:r>
      <w:r w:rsidRPr="00975797">
        <w:rPr>
          <w:rFonts w:ascii="Century Gothic" w:hAnsi="Century Gothic"/>
          <w:spacing w:val="-7"/>
        </w:rPr>
        <w:t xml:space="preserve"> </w:t>
      </w:r>
      <w:r w:rsidRPr="00975797">
        <w:rPr>
          <w:rFonts w:ascii="Century Gothic" w:hAnsi="Century Gothic"/>
        </w:rPr>
        <w:t>CORRIENTES,</w:t>
      </w:r>
      <w:r w:rsidRPr="00975797">
        <w:rPr>
          <w:rFonts w:ascii="Century Gothic" w:hAnsi="Century Gothic"/>
          <w:spacing w:val="-7"/>
        </w:rPr>
        <w:t xml:space="preserve"> </w:t>
      </w:r>
      <w:r w:rsidRPr="00975797">
        <w:rPr>
          <w:rFonts w:ascii="Century Gothic" w:hAnsi="Century Gothic"/>
        </w:rPr>
        <w:t>JALISCO;</w:t>
      </w:r>
      <w:r w:rsidRPr="00975797">
        <w:rPr>
          <w:rFonts w:ascii="Century Gothic" w:hAnsi="Century Gothic"/>
          <w:spacing w:val="-7"/>
        </w:rPr>
        <w:t xml:space="preserve"> </w:t>
      </w:r>
      <w:r w:rsidRPr="00975797">
        <w:rPr>
          <w:rFonts w:ascii="Century Gothic" w:hAnsi="Century Gothic"/>
        </w:rPr>
        <w:t>A</w:t>
      </w:r>
      <w:r w:rsidRPr="00975797">
        <w:rPr>
          <w:rFonts w:ascii="Century Gothic" w:hAnsi="Century Gothic"/>
          <w:spacing w:val="-8"/>
        </w:rPr>
        <w:t xml:space="preserve"> </w:t>
      </w:r>
      <w:r w:rsidR="0048266E">
        <w:rPr>
          <w:rFonts w:ascii="Century Gothic" w:hAnsi="Century Gothic"/>
        </w:rPr>
        <w:t>22</w:t>
      </w:r>
      <w:r w:rsidRPr="00975797">
        <w:rPr>
          <w:rFonts w:ascii="Century Gothic" w:hAnsi="Century Gothic"/>
          <w:spacing w:val="-9"/>
        </w:rPr>
        <w:t xml:space="preserve"> </w:t>
      </w:r>
      <w:r w:rsidRPr="00975797">
        <w:rPr>
          <w:rFonts w:ascii="Century Gothic" w:hAnsi="Century Gothic"/>
        </w:rPr>
        <w:t>DE</w:t>
      </w:r>
      <w:r w:rsidRPr="00975797">
        <w:rPr>
          <w:rFonts w:ascii="Century Gothic" w:hAnsi="Century Gothic"/>
          <w:spacing w:val="-8"/>
        </w:rPr>
        <w:t xml:space="preserve"> </w:t>
      </w:r>
      <w:r w:rsidR="0048266E">
        <w:rPr>
          <w:rFonts w:ascii="Century Gothic" w:hAnsi="Century Gothic"/>
        </w:rPr>
        <w:t>OCTUBRE</w:t>
      </w:r>
      <w:r w:rsidRPr="00975797">
        <w:rPr>
          <w:rFonts w:ascii="Century Gothic" w:hAnsi="Century Gothic"/>
          <w:spacing w:val="-7"/>
        </w:rPr>
        <w:t xml:space="preserve"> </w:t>
      </w:r>
      <w:r w:rsidRPr="00975797">
        <w:rPr>
          <w:rFonts w:ascii="Century Gothic" w:hAnsi="Century Gothic"/>
        </w:rPr>
        <w:t>DEL</w:t>
      </w:r>
      <w:r w:rsidRPr="00975797">
        <w:rPr>
          <w:rFonts w:ascii="Century Gothic" w:hAnsi="Century Gothic"/>
          <w:spacing w:val="-9"/>
        </w:rPr>
        <w:t xml:space="preserve"> </w:t>
      </w:r>
      <w:r w:rsidR="0048266E">
        <w:rPr>
          <w:rFonts w:ascii="Century Gothic" w:hAnsi="Century Gothic"/>
        </w:rPr>
        <w:t>2025</w:t>
      </w:r>
    </w:p>
    <w:p w14:paraId="352936D2" w14:textId="77777777" w:rsidR="00172A07" w:rsidRPr="00975797" w:rsidRDefault="00172A07">
      <w:pPr>
        <w:pStyle w:val="Textoindependiente"/>
        <w:rPr>
          <w:rFonts w:ascii="Century Gothic" w:hAnsi="Century Gothic"/>
          <w:sz w:val="20"/>
        </w:rPr>
      </w:pPr>
    </w:p>
    <w:p w14:paraId="0928F97F" w14:textId="77777777" w:rsidR="00172A07" w:rsidRPr="00975797" w:rsidRDefault="00172A07">
      <w:pPr>
        <w:pStyle w:val="Textoindependiente"/>
        <w:rPr>
          <w:rFonts w:ascii="Century Gothic" w:hAnsi="Century Gothic"/>
          <w:sz w:val="20"/>
        </w:rPr>
      </w:pPr>
    </w:p>
    <w:p w14:paraId="03F84380" w14:textId="77777777" w:rsidR="00172A07" w:rsidRDefault="00172A07">
      <w:pPr>
        <w:pStyle w:val="Textoindependiente"/>
        <w:rPr>
          <w:sz w:val="20"/>
        </w:rPr>
      </w:pPr>
    </w:p>
    <w:p w14:paraId="6642281D" w14:textId="77777777" w:rsidR="00AE00C2" w:rsidRDefault="00AE00C2">
      <w:pPr>
        <w:pStyle w:val="Textoindependiente"/>
        <w:rPr>
          <w:sz w:val="20"/>
        </w:rPr>
      </w:pPr>
    </w:p>
    <w:p w14:paraId="1309DD98" w14:textId="77777777" w:rsidR="00AE00C2" w:rsidRDefault="00AE00C2">
      <w:pPr>
        <w:pStyle w:val="Textoindependiente"/>
        <w:rPr>
          <w:sz w:val="20"/>
        </w:rPr>
      </w:pPr>
    </w:p>
    <w:p w14:paraId="7C86C9C3" w14:textId="77777777" w:rsidR="00172A07" w:rsidRDefault="00AE00C2">
      <w:pPr>
        <w:pStyle w:val="Textoindependiente"/>
        <w:spacing w:before="2"/>
        <w:rPr>
          <w:sz w:val="28"/>
        </w:rPr>
      </w:pPr>
      <w:r>
        <w:rPr>
          <w:noProof/>
          <w:lang w:val="es-MX" w:eastAsia="es-MX"/>
        </w:rPr>
        <mc:AlternateContent>
          <mc:Choice Requires="wps">
            <w:drawing>
              <wp:anchor distT="0" distB="0" distL="0" distR="0" simplePos="0" relativeHeight="487592448" behindDoc="1" locked="0" layoutInCell="1" allowOverlap="1" wp14:anchorId="19F2248F" wp14:editId="79714ADA">
                <wp:simplePos x="0" y="0"/>
                <wp:positionH relativeFrom="page">
                  <wp:posOffset>2011045</wp:posOffset>
                </wp:positionH>
                <wp:positionV relativeFrom="paragraph">
                  <wp:posOffset>205740</wp:posOffset>
                </wp:positionV>
                <wp:extent cx="3729355" cy="285115"/>
                <wp:effectExtent l="0" t="0" r="0" b="0"/>
                <wp:wrapTopAndBottom/>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55" cy="285115"/>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4314FD5E" w14:textId="77777777" w:rsidR="00BE7887" w:rsidRPr="00975797" w:rsidRDefault="00BE7887">
                            <w:pPr>
                              <w:pStyle w:val="Textoindependiente"/>
                              <w:spacing w:before="2"/>
                              <w:ind w:left="1663"/>
                              <w:rPr>
                                <w:rFonts w:ascii="Century Gothic" w:hAnsi="Century Gothic"/>
                              </w:rPr>
                            </w:pPr>
                            <w:r w:rsidRPr="00975797">
                              <w:rPr>
                                <w:rFonts w:ascii="Century Gothic" w:hAnsi="Century Gothic"/>
                              </w:rPr>
                              <w:t>FIRMA</w:t>
                            </w:r>
                            <w:r w:rsidRPr="00975797">
                              <w:rPr>
                                <w:rFonts w:ascii="Century Gothic" w:hAnsi="Century Gothic"/>
                                <w:spacing w:val="-13"/>
                              </w:rPr>
                              <w:t xml:space="preserve"> </w:t>
                            </w:r>
                            <w:r w:rsidRPr="00975797">
                              <w:rPr>
                                <w:rFonts w:ascii="Century Gothic" w:hAnsi="Century Gothic"/>
                              </w:rPr>
                              <w:t>/</w:t>
                            </w:r>
                            <w:r w:rsidRPr="00975797">
                              <w:rPr>
                                <w:rFonts w:ascii="Century Gothic" w:hAnsi="Century Gothic"/>
                                <w:spacing w:val="-13"/>
                              </w:rPr>
                              <w:t xml:space="preserve"> </w:t>
                            </w:r>
                            <w:r w:rsidRPr="00975797">
                              <w:rPr>
                                <w:rFonts w:ascii="Century Gothic" w:hAnsi="Century Gothic"/>
                              </w:rPr>
                              <w:t>NOMBRE</w:t>
                            </w:r>
                            <w:r w:rsidRPr="00975797">
                              <w:rPr>
                                <w:rFonts w:ascii="Century Gothic" w:hAnsi="Century Gothic"/>
                                <w:spacing w:val="-13"/>
                              </w:rPr>
                              <w:t xml:space="preserve"> </w:t>
                            </w:r>
                            <w:r w:rsidRPr="00975797">
                              <w:rPr>
                                <w:rFonts w:ascii="Century Gothic" w:hAnsi="Century Gothic"/>
                              </w:rPr>
                              <w:t>/</w:t>
                            </w:r>
                            <w:r w:rsidRPr="00975797">
                              <w:rPr>
                                <w:rFonts w:ascii="Century Gothic" w:hAnsi="Century Gothic"/>
                                <w:spacing w:val="-11"/>
                              </w:rPr>
                              <w:t xml:space="preserve"> </w:t>
                            </w:r>
                            <w:r w:rsidRPr="00975797">
                              <w:rPr>
                                <w:rFonts w:ascii="Century Gothic" w:hAnsi="Century Gothic"/>
                              </w:rPr>
                              <w:t>CARGO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40" type="#_x0000_t202" style="position:absolute;margin-left:158.35pt;margin-top:16.2pt;width:293.65pt;height:22.45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" fillcolor="#92cddc [1944]" strokecolor="#92cddc [1944]" strokeweight="1pt">
                <v:fill color2="#daeef3 [664]" angle="135" focus="50%" type="gradient"/>
                <v:shadow on="t" color="#205867 [1608]" opacity=".5" offset="1pt"/>
                <v:textbox inset="0,0,0,0">
                  <w:txbxContent>
                    <w:p w:rsidR="00BE7887" w:rsidRPr="00975797" w:rsidRDefault="00BE7887">
                      <w:pPr>
                        <w:pStyle w:val="Textoindependiente"/>
                        <w:spacing w:before="2"/>
                        <w:ind w:left="1663"/>
                        <w:rPr>
                          <w:rFonts w:ascii="Century Gothic" w:hAnsi="Century Gothic"/>
                        </w:rPr>
                      </w:pPr>
                      <w:r w:rsidRPr="00975797">
                        <w:rPr>
                          <w:rFonts w:ascii="Century Gothic" w:hAnsi="Century Gothic"/>
                        </w:rPr>
                        <w:t>FIRMA</w:t>
                      </w:r>
                      <w:r w:rsidRPr="00975797">
                        <w:rPr>
                          <w:rFonts w:ascii="Century Gothic" w:hAnsi="Century Gothic"/>
                          <w:spacing w:val="-13"/>
                        </w:rPr>
                        <w:t xml:space="preserve"> </w:t>
                      </w:r>
                      <w:r w:rsidRPr="00975797">
                        <w:rPr>
                          <w:rFonts w:ascii="Century Gothic" w:hAnsi="Century Gothic"/>
                        </w:rPr>
                        <w:t>/</w:t>
                      </w:r>
                      <w:r w:rsidRPr="00975797">
                        <w:rPr>
                          <w:rFonts w:ascii="Century Gothic" w:hAnsi="Century Gothic"/>
                          <w:spacing w:val="-13"/>
                        </w:rPr>
                        <w:t xml:space="preserve"> </w:t>
                      </w:r>
                      <w:r w:rsidRPr="00975797">
                        <w:rPr>
                          <w:rFonts w:ascii="Century Gothic" w:hAnsi="Century Gothic"/>
                        </w:rPr>
                        <w:t>NOMBRE</w:t>
                      </w:r>
                      <w:r w:rsidRPr="00975797">
                        <w:rPr>
                          <w:rFonts w:ascii="Century Gothic" w:hAnsi="Century Gothic"/>
                          <w:spacing w:val="-13"/>
                        </w:rPr>
                        <w:t xml:space="preserve"> </w:t>
                      </w:r>
                      <w:r w:rsidRPr="00975797">
                        <w:rPr>
                          <w:rFonts w:ascii="Century Gothic" w:hAnsi="Century Gothic"/>
                        </w:rPr>
                        <w:t>/</w:t>
                      </w:r>
                      <w:r w:rsidRPr="00975797">
                        <w:rPr>
                          <w:rFonts w:ascii="Century Gothic" w:hAnsi="Century Gothic"/>
                          <w:spacing w:val="-11"/>
                        </w:rPr>
                        <w:t xml:space="preserve"> </w:t>
                      </w:r>
                      <w:r w:rsidRPr="00975797">
                        <w:rPr>
                          <w:rFonts w:ascii="Century Gothic" w:hAnsi="Century Gothic"/>
                        </w:rPr>
                        <w:t>CARGO</w:t>
                      </w:r>
                    </w:p>
                  </w:txbxContent>
                </v:textbox>
                <w10:wrap type="topAndBottom" anchorx="page"/>
              </v:shape>
            </w:pict>
          </mc:Fallback>
        </mc:AlternateContent>
      </w:r>
    </w:p>
    <w:p w14:paraId="59F72ADC" w14:textId="77777777" w:rsidR="00172A07" w:rsidRDefault="00E924BE">
      <w:pPr>
        <w:pStyle w:val="Textoindependiente"/>
        <w:rPr>
          <w:sz w:val="20"/>
        </w:rPr>
      </w:pPr>
      <w:r w:rsidRPr="00E25F6C">
        <w:rPr>
          <w:noProof/>
          <w:lang w:val="es-MX" w:eastAsia="es-MX"/>
        </w:rPr>
        <w:drawing>
          <wp:anchor distT="0" distB="0" distL="114300" distR="114300" simplePos="0" relativeHeight="487610368" behindDoc="0" locked="0" layoutInCell="1" allowOverlap="1" wp14:anchorId="0A518349" wp14:editId="7426452F">
            <wp:simplePos x="0" y="0"/>
            <wp:positionH relativeFrom="column">
              <wp:posOffset>2632710</wp:posOffset>
            </wp:positionH>
            <wp:positionV relativeFrom="paragraph">
              <wp:posOffset>396858</wp:posOffset>
            </wp:positionV>
            <wp:extent cx="633730" cy="510540"/>
            <wp:effectExtent l="0" t="0" r="0" b="3810"/>
            <wp:wrapThrough wrapText="bothSides">
              <wp:wrapPolygon edited="0">
                <wp:start x="9739" y="0"/>
                <wp:lineTo x="2597" y="12896"/>
                <wp:lineTo x="0" y="15313"/>
                <wp:lineTo x="0" y="20955"/>
                <wp:lineTo x="18830" y="20955"/>
                <wp:lineTo x="20778" y="13701"/>
                <wp:lineTo x="20778" y="12090"/>
                <wp:lineTo x="13635" y="0"/>
                <wp:lineTo x="9739" y="0"/>
              </wp:wrapPolygon>
            </wp:wrapThrough>
            <wp:docPr id="2" name="Imagen 2" descr="C:\Users\Compu01\Downloads\FIRMA DIGITAL Joaqu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u01\Downloads\FIRMA DIGITAL Joaquin.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22920"/>
                    <a:stretch/>
                  </pic:blipFill>
                  <pic:spPr bwMode="auto">
                    <a:xfrm>
                      <a:off x="0" y="0"/>
                      <a:ext cx="633730" cy="510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341ED9" w14:textId="77777777" w:rsidR="00172A07" w:rsidRDefault="00172A07">
      <w:pPr>
        <w:pStyle w:val="Textoindependiente"/>
        <w:rPr>
          <w:sz w:val="20"/>
        </w:rPr>
      </w:pPr>
    </w:p>
    <w:p w14:paraId="3C905E5F" w14:textId="77777777" w:rsidR="00172A07" w:rsidRDefault="00E924BE">
      <w:pPr>
        <w:pStyle w:val="Textoindependiente"/>
        <w:rPr>
          <w:sz w:val="20"/>
        </w:rPr>
      </w:pPr>
      <w:r>
        <w:rPr>
          <w:sz w:val="20"/>
        </w:rPr>
        <w:tab/>
      </w:r>
      <w:r>
        <w:rPr>
          <w:sz w:val="20"/>
        </w:rPr>
        <w:tab/>
      </w:r>
      <w:r>
        <w:rPr>
          <w:sz w:val="20"/>
        </w:rPr>
        <w:tab/>
      </w:r>
      <w:r>
        <w:rPr>
          <w:sz w:val="20"/>
        </w:rPr>
        <w:tab/>
      </w:r>
      <w:r>
        <w:rPr>
          <w:sz w:val="20"/>
        </w:rPr>
        <w:tab/>
      </w:r>
      <w:r>
        <w:rPr>
          <w:sz w:val="20"/>
        </w:rPr>
        <w:tab/>
      </w:r>
    </w:p>
    <w:p w14:paraId="09813FF3" w14:textId="77777777" w:rsidR="00172A07" w:rsidRDefault="002D645B">
      <w:pPr>
        <w:pStyle w:val="Textoindependiente"/>
        <w:spacing w:before="6"/>
        <w:rPr>
          <w:sz w:val="27"/>
        </w:rPr>
      </w:pPr>
      <w:r>
        <w:rPr>
          <w:noProof/>
          <w:lang w:val="es-MX" w:eastAsia="es-MX"/>
        </w:rPr>
        <mc:AlternateContent>
          <mc:Choice Requires="wpg">
            <w:drawing>
              <wp:anchor distT="0" distB="0" distL="0" distR="0" simplePos="0" relativeHeight="487592960" behindDoc="1" locked="0" layoutInCell="1" allowOverlap="1" wp14:anchorId="7B3908B8" wp14:editId="5610635E">
                <wp:simplePos x="0" y="0"/>
                <wp:positionH relativeFrom="page">
                  <wp:posOffset>2033270</wp:posOffset>
                </wp:positionH>
                <wp:positionV relativeFrom="paragraph">
                  <wp:posOffset>223520</wp:posOffset>
                </wp:positionV>
                <wp:extent cx="3741420" cy="582295"/>
                <wp:effectExtent l="0" t="0" r="0" b="0"/>
                <wp:wrapTopAndBottom/>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1420" cy="582295"/>
                          <a:chOff x="3187" y="352"/>
                          <a:chExt cx="5892" cy="917"/>
                        </a:xfrm>
                      </wpg:grpSpPr>
                      <wps:wsp>
                        <wps:cNvPr id="10" name="Text Box 4"/>
                        <wps:cNvSpPr txBox="1">
                          <a:spLocks noChangeArrowheads="1"/>
                        </wps:cNvSpPr>
                        <wps:spPr bwMode="auto">
                          <a:xfrm>
                            <a:off x="3196" y="809"/>
                            <a:ext cx="5873" cy="449"/>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60CA72CE" w14:textId="77777777" w:rsidR="00BE7887" w:rsidRPr="00975797" w:rsidRDefault="00BE7887">
                              <w:pPr>
                                <w:spacing w:before="2"/>
                                <w:ind w:left="1211"/>
                                <w:rPr>
                                  <w:rFonts w:ascii="Century Gothic" w:hAnsi="Century Gothic"/>
                                  <w:b/>
                                </w:rPr>
                              </w:pPr>
                              <w:r w:rsidRPr="00975797">
                                <w:rPr>
                                  <w:rFonts w:ascii="Century Gothic" w:hAnsi="Century Gothic"/>
                                  <w:b/>
                                  <w:spacing w:val="-1"/>
                                </w:rPr>
                                <w:t>PRESIDENTE</w:t>
                              </w:r>
                              <w:r w:rsidRPr="00975797">
                                <w:rPr>
                                  <w:rFonts w:ascii="Century Gothic" w:hAnsi="Century Gothic"/>
                                  <w:b/>
                                  <w:spacing w:val="-10"/>
                                </w:rPr>
                                <w:t xml:space="preserve"> </w:t>
                              </w:r>
                              <w:r w:rsidRPr="00975797">
                                <w:rPr>
                                  <w:rFonts w:ascii="Century Gothic" w:hAnsi="Century Gothic"/>
                                  <w:b/>
                                </w:rPr>
                                <w:t>MUNICIPAL</w:t>
                              </w:r>
                              <w:r w:rsidRPr="00975797">
                                <w:rPr>
                                  <w:rFonts w:ascii="Century Gothic" w:hAnsi="Century Gothic"/>
                                  <w:b/>
                                  <w:spacing w:val="-11"/>
                                </w:rPr>
                                <w:t xml:space="preserve"> </w:t>
                              </w:r>
                              <w:r w:rsidRPr="00975797">
                                <w:rPr>
                                  <w:rFonts w:ascii="Century Gothic" w:hAnsi="Century Gothic"/>
                                  <w:b/>
                                </w:rPr>
                                <w:t>2024-2027</w:t>
                              </w:r>
                            </w:p>
                          </w:txbxContent>
                        </wps:txbx>
                        <wps:bodyPr rot="0" vert="horz" wrap="square" lIns="0" tIns="0" rIns="0" bIns="0" anchor="t" anchorCtr="0" upright="1">
                          <a:noAutofit/>
                        </wps:bodyPr>
                      </wps:wsp>
                      <wps:wsp>
                        <wps:cNvPr id="11" name="Text Box 3"/>
                        <wps:cNvSpPr txBox="1">
                          <a:spLocks noChangeArrowheads="1"/>
                        </wps:cNvSpPr>
                        <wps:spPr bwMode="auto">
                          <a:xfrm>
                            <a:off x="3196" y="361"/>
                            <a:ext cx="5873" cy="449"/>
                          </a:xfrm>
                          <a:prstGeom prst="rect">
                            <a:avLst/>
                          </a:prstGeom>
                          <a:noFill/>
                          <a:ln w="12192">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C7001C1" w14:textId="77777777" w:rsidR="00BE7887" w:rsidRPr="00975797" w:rsidRDefault="00BE7887">
                              <w:pPr>
                                <w:spacing w:before="2"/>
                                <w:ind w:left="1351"/>
                                <w:rPr>
                                  <w:rFonts w:ascii="Century Gothic" w:hAnsi="Century Gothic"/>
                                </w:rPr>
                              </w:pPr>
                              <w:r w:rsidRPr="00975797">
                                <w:rPr>
                                  <w:rFonts w:ascii="Century Gothic" w:hAnsi="Century Gothic"/>
                                </w:rPr>
                                <w:t>C.</w:t>
                              </w:r>
                              <w:r w:rsidRPr="00975797">
                                <w:rPr>
                                  <w:rFonts w:ascii="Century Gothic" w:hAnsi="Century Gothic"/>
                                  <w:spacing w:val="-12"/>
                                </w:rPr>
                                <w:t xml:space="preserve"> </w:t>
                              </w:r>
                              <w:r w:rsidRPr="00975797">
                                <w:rPr>
                                  <w:rFonts w:ascii="Century Gothic" w:hAnsi="Century Gothic"/>
                                </w:rPr>
                                <w:t>JOAQUÍN ROMERO BRAVO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DF0646" id="Group 2" o:spid="_x0000_s1041" style="position:absolute;margin-left:160.1pt;margin-top:17.6pt;width:294.6pt;height:45.85pt;z-index:-15723520;mso-wrap-distance-left:0;mso-wrap-distance-right:0;mso-position-horizontal-relative:page" coordorigin="3187,352" coordsize="5892,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">
                <v:shape id="_x0000_s1042" type="#_x0000_t202" style="position:absolute;left:3196;top:809;width:5873;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" fillcolor="white [3201]" strokecolor="#92cddc [1944]" strokeweight="1pt">
                  <v:fill color2="#b6dde8 [1304]" focus="100%" type="gradient"/>
                  <v:shadow on="t" color="#205867 [1608]" opacity=".5" offset="1pt"/>
                  <v:textbox inset="0,0,0,0">
                    <w:txbxContent>
                      <w:p w:rsidR="00BE7887" w:rsidRPr="00975797" w:rsidRDefault="00BE7887">
                        <w:pPr>
                          <w:spacing w:before="2"/>
                          <w:ind w:left="1211"/>
                          <w:rPr>
                            <w:rFonts w:ascii="Century Gothic" w:hAnsi="Century Gothic"/>
                            <w:b/>
                          </w:rPr>
                        </w:pPr>
                        <w:r w:rsidRPr="00975797">
                          <w:rPr>
                            <w:rFonts w:ascii="Century Gothic" w:hAnsi="Century Gothic"/>
                            <w:b/>
                            <w:spacing w:val="-1"/>
                          </w:rPr>
                          <w:t>PRESIDENTE</w:t>
                        </w:r>
                        <w:r w:rsidRPr="00975797">
                          <w:rPr>
                            <w:rFonts w:ascii="Century Gothic" w:hAnsi="Century Gothic"/>
                            <w:b/>
                            <w:spacing w:val="-10"/>
                          </w:rPr>
                          <w:t xml:space="preserve"> </w:t>
                        </w:r>
                        <w:r w:rsidRPr="00975797">
                          <w:rPr>
                            <w:rFonts w:ascii="Century Gothic" w:hAnsi="Century Gothic"/>
                            <w:b/>
                          </w:rPr>
                          <w:t>MUNICIPAL</w:t>
                        </w:r>
                        <w:r w:rsidRPr="00975797">
                          <w:rPr>
                            <w:rFonts w:ascii="Century Gothic" w:hAnsi="Century Gothic"/>
                            <w:b/>
                            <w:spacing w:val="-11"/>
                          </w:rPr>
                          <w:t xml:space="preserve"> </w:t>
                        </w:r>
                        <w:r w:rsidRPr="00975797">
                          <w:rPr>
                            <w:rFonts w:ascii="Century Gothic" w:hAnsi="Century Gothic"/>
                            <w:b/>
                          </w:rPr>
                          <w:t>2024-2027</w:t>
                        </w:r>
                      </w:p>
                    </w:txbxContent>
                  </v:textbox>
                </v:shape>
                <v:shape id="Text Box 3" o:spid="_x0000_s1043" type="#_x0000_t202" style="position:absolute;left:3196;top:361;width:5873;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" filled="f" strokecolor="#7f7f7f" strokeweight=".96pt">
                  <v:textbox inset="0,0,0,0">
                    <w:txbxContent>
                      <w:p w:rsidR="00BE7887" w:rsidRPr="00975797" w:rsidRDefault="00BE7887">
                        <w:pPr>
                          <w:spacing w:before="2"/>
                          <w:ind w:left="1351"/>
                          <w:rPr>
                            <w:rFonts w:ascii="Century Gothic" w:hAnsi="Century Gothic"/>
                          </w:rPr>
                        </w:pPr>
                        <w:r w:rsidRPr="00975797">
                          <w:rPr>
                            <w:rFonts w:ascii="Century Gothic" w:hAnsi="Century Gothic"/>
                          </w:rPr>
                          <w:t>C.</w:t>
                        </w:r>
                        <w:r w:rsidRPr="00975797">
                          <w:rPr>
                            <w:rFonts w:ascii="Century Gothic" w:hAnsi="Century Gothic"/>
                            <w:spacing w:val="-12"/>
                          </w:rPr>
                          <w:t xml:space="preserve"> </w:t>
                        </w:r>
                        <w:r w:rsidRPr="00975797">
                          <w:rPr>
                            <w:rFonts w:ascii="Century Gothic" w:hAnsi="Century Gothic"/>
                          </w:rPr>
                          <w:t>JOAQUÍN ROMERO BRAVO</w:t>
                        </w:r>
                      </w:p>
                    </w:txbxContent>
                  </v:textbox>
                </v:shape>
                <w10:wrap type="topAndBottom" anchorx="page"/>
              </v:group>
            </w:pict>
          </mc:Fallback>
        </mc:AlternateContent>
      </w:r>
    </w:p>
    <w:sectPr w:rsidR="00172A07" w:rsidSect="004D0174">
      <w:headerReference w:type="default" r:id="rId15"/>
      <w:footerReference w:type="default" r:id="rId16"/>
      <w:pgSz w:w="12240" w:h="15840"/>
      <w:pgMar w:top="1340" w:right="1467" w:bottom="1120" w:left="1380" w:header="0" w:footer="922"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9BB22" w14:textId="77777777" w:rsidR="00D41B8C" w:rsidRDefault="00D41B8C">
      <w:r>
        <w:separator/>
      </w:r>
    </w:p>
  </w:endnote>
  <w:endnote w:type="continuationSeparator" w:id="0">
    <w:p w14:paraId="4EC1FB38" w14:textId="77777777" w:rsidR="00D41B8C" w:rsidRDefault="00D41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6B5E6" w14:textId="77777777" w:rsidR="00BE7887" w:rsidRDefault="00BE7887">
    <w:pPr>
      <w:pStyle w:val="Textoindependiente"/>
      <w:spacing w:line="14" w:lineRule="auto"/>
      <w:rPr>
        <w:sz w:val="20"/>
      </w:rPr>
    </w:pPr>
    <w:r>
      <w:rPr>
        <w:noProof/>
        <w:lang w:val="es-MX" w:eastAsia="es-MX"/>
      </w:rPr>
      <mc:AlternateContent>
        <mc:Choice Requires="wps">
          <w:drawing>
            <wp:anchor distT="0" distB="0" distL="114300" distR="114300" simplePos="0" relativeHeight="487060992" behindDoc="1" locked="0" layoutInCell="1" allowOverlap="1" wp14:anchorId="084D68DA" wp14:editId="1CBC1ECE">
              <wp:simplePos x="0" y="0"/>
              <wp:positionH relativeFrom="page">
                <wp:posOffset>6583680</wp:posOffset>
              </wp:positionH>
              <wp:positionV relativeFrom="page">
                <wp:posOffset>9282430</wp:posOffset>
              </wp:positionV>
              <wp:extent cx="147320" cy="1657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E29D3" w14:textId="77777777" w:rsidR="00BE7887" w:rsidRDefault="00BE7887">
                          <w:pPr>
                            <w:pStyle w:val="Textoindependiente"/>
                            <w:spacing w:line="245" w:lineRule="exact"/>
                            <w:ind w:left="6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44" type="#_x0000_t202" style="position:absolute;margin-left:518.4pt;margin-top:730.9pt;width:11.6pt;height:13.05pt;z-index:-16255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" filled="f" stroked="f">
              <v:textbox inset="0,0,0,0">
                <w:txbxContent>
                  <w:p w:rsidR="00BE7887" w:rsidRDefault="00BE7887">
                    <w:pPr>
                      <w:pStyle w:val="Textoindependiente"/>
                      <w:spacing w:line="245" w:lineRule="exact"/>
                      <w:ind w:left="60"/>
                      <w:rPr>
                        <w:rFonts w:ascii="Calibri"/>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553E3" w14:textId="77777777" w:rsidR="00BE7887" w:rsidRDefault="00BE7887">
    <w:pPr>
      <w:pStyle w:val="Textoindependiente"/>
      <w:spacing w:line="14" w:lineRule="auto"/>
      <w:rPr>
        <w:sz w:val="20"/>
      </w:rPr>
    </w:pPr>
    <w:r>
      <w:rPr>
        <w:noProof/>
        <w:lang w:val="es-MX" w:eastAsia="es-MX"/>
      </w:rPr>
      <mc:AlternateContent>
        <mc:Choice Requires="wps">
          <w:drawing>
            <wp:anchor distT="0" distB="0" distL="114300" distR="114300" simplePos="0" relativeHeight="487062016" behindDoc="1" locked="0" layoutInCell="1" allowOverlap="1" wp14:anchorId="798777AA" wp14:editId="5D06BF60">
              <wp:simplePos x="0" y="0"/>
              <wp:positionH relativeFrom="page">
                <wp:posOffset>6583680</wp:posOffset>
              </wp:positionH>
              <wp:positionV relativeFrom="page">
                <wp:posOffset>9282430</wp:posOffset>
              </wp:positionV>
              <wp:extent cx="147320" cy="165735"/>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5D06C" w14:textId="77777777" w:rsidR="00BE7887" w:rsidRDefault="00BE7887">
                          <w:pPr>
                            <w:pStyle w:val="Textoindependiente"/>
                            <w:spacing w:line="245" w:lineRule="exact"/>
                            <w:ind w:left="60"/>
                            <w:rPr>
                              <w:rFonts w:ascii="Calibri"/>
                            </w:rPr>
                          </w:pPr>
                          <w:r>
                            <w:fldChar w:fldCharType="begin"/>
                          </w:r>
                          <w:r>
                            <w:rPr>
                              <w:rFonts w:ascii="Calibri"/>
                            </w:rPr>
                            <w:instrText xml:space="preserve"> PAGE </w:instrText>
                          </w:r>
                          <w:r>
                            <w:fldChar w:fldCharType="separate"/>
                          </w:r>
                          <w:r w:rsidR="007200AC">
                            <w:rPr>
                              <w:rFonts w:ascii="Calibri"/>
                              <w:noProof/>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45" type="#_x0000_t202" style="position:absolute;margin-left:518.4pt;margin-top:730.9pt;width:11.6pt;height:13.05pt;z-index:-16254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WBwrgIAAK8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" filled="f" stroked="f">
              <v:textbox inset="0,0,0,0">
                <w:txbxContent>
                  <w:p w:rsidR="00BE7887" w:rsidRDefault="00BE7887">
                    <w:pPr>
                      <w:pStyle w:val="Textoindependiente"/>
                      <w:spacing w:line="245" w:lineRule="exact"/>
                      <w:ind w:left="60"/>
                      <w:rPr>
                        <w:rFonts w:ascii="Calibri"/>
                      </w:rPr>
                    </w:pPr>
                    <w:r>
                      <w:fldChar w:fldCharType="begin"/>
                    </w:r>
                    <w:r>
                      <w:rPr>
                        <w:rFonts w:ascii="Calibri"/>
                      </w:rPr>
                      <w:instrText xml:space="preserve"> PAGE </w:instrText>
                    </w:r>
                    <w:r>
                      <w:fldChar w:fldCharType="separate"/>
                    </w:r>
                    <w:r w:rsidR="007200AC">
                      <w:rPr>
                        <w:rFonts w:ascii="Calibri"/>
                        <w:noProof/>
                      </w:rPr>
                      <w:t>11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C20DA" w14:textId="77777777" w:rsidR="00BE7887" w:rsidRDefault="00BE7887">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5B271" w14:textId="77777777" w:rsidR="00D41B8C" w:rsidRDefault="00D41B8C">
      <w:r>
        <w:separator/>
      </w:r>
    </w:p>
  </w:footnote>
  <w:footnote w:type="continuationSeparator" w:id="0">
    <w:p w14:paraId="7B276EF6" w14:textId="77777777" w:rsidR="00D41B8C" w:rsidRDefault="00D41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D1CFF" w14:textId="77777777" w:rsidR="00BE7887" w:rsidRDefault="00BE7887">
    <w:pPr>
      <w:pStyle w:val="Textoindependiente"/>
      <w:spacing w:line="14" w:lineRule="auto"/>
      <w:rPr>
        <w:sz w:val="20"/>
      </w:rPr>
    </w:pPr>
    <w:r>
      <w:rPr>
        <w:noProof/>
        <w:lang w:val="es-MX" w:eastAsia="es-MX"/>
      </w:rPr>
      <w:drawing>
        <wp:anchor distT="0" distB="0" distL="114300" distR="114300" simplePos="0" relativeHeight="251655168" behindDoc="0" locked="0" layoutInCell="1" allowOverlap="1" wp14:anchorId="77F693BB" wp14:editId="498E7767">
          <wp:simplePos x="0" y="0"/>
          <wp:positionH relativeFrom="margin">
            <wp:posOffset>19050</wp:posOffset>
          </wp:positionH>
          <wp:positionV relativeFrom="margin">
            <wp:posOffset>-929640</wp:posOffset>
          </wp:positionV>
          <wp:extent cx="1485900" cy="859155"/>
          <wp:effectExtent l="19050" t="0" r="19050" b="283845"/>
          <wp:wrapSquare wrapText="bothSides"/>
          <wp:docPr id="19" name="Imagen 19" descr="C:\Users\Compu01\Desktop\LOGO CABO CORRIENT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u01\Desktop\LOGO CABO CORRIENTES.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5900" cy="8591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D965F" w14:textId="77777777" w:rsidR="00BE7887" w:rsidRDefault="00BE7887">
    <w:pPr>
      <w:pStyle w:val="Textoindependien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90F35"/>
    <w:multiLevelType w:val="multilevel"/>
    <w:tmpl w:val="2D4867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839A6"/>
    <w:multiLevelType w:val="multilevel"/>
    <w:tmpl w:val="9D14B04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0BCD6FB9"/>
    <w:multiLevelType w:val="multilevel"/>
    <w:tmpl w:val="BCFA374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0D4706C7"/>
    <w:multiLevelType w:val="multilevel"/>
    <w:tmpl w:val="5A3E7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6666E"/>
    <w:multiLevelType w:val="multilevel"/>
    <w:tmpl w:val="344A5D7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4C50092"/>
    <w:multiLevelType w:val="multilevel"/>
    <w:tmpl w:val="1C02D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74F71"/>
    <w:multiLevelType w:val="hybridMultilevel"/>
    <w:tmpl w:val="DBB41CC0"/>
    <w:lvl w:ilvl="0" w:tplc="36E2D03C">
      <w:start w:val="1"/>
      <w:numFmt w:val="upperRoman"/>
      <w:lvlText w:val="%1."/>
      <w:lvlJc w:val="left"/>
      <w:pPr>
        <w:ind w:left="489" w:hanging="166"/>
      </w:pPr>
      <w:rPr>
        <w:rFonts w:ascii="Franklin Gothic Medium" w:eastAsia="Franklin Gothic Medium" w:hAnsi="Franklin Gothic Medium" w:cs="Franklin Gothic Medium" w:hint="default"/>
        <w:w w:val="93"/>
        <w:sz w:val="22"/>
        <w:szCs w:val="22"/>
        <w:lang w:val="es-ES" w:eastAsia="en-US" w:bidi="ar-SA"/>
      </w:rPr>
    </w:lvl>
    <w:lvl w:ilvl="1" w:tplc="06D0C9B2">
      <w:numFmt w:val="bullet"/>
      <w:lvlText w:val="•"/>
      <w:lvlJc w:val="left"/>
      <w:pPr>
        <w:ind w:left="2860" w:hanging="166"/>
      </w:pPr>
      <w:rPr>
        <w:rFonts w:hint="default"/>
        <w:lang w:val="es-ES" w:eastAsia="en-US" w:bidi="ar-SA"/>
      </w:rPr>
    </w:lvl>
    <w:lvl w:ilvl="2" w:tplc="66EAAFF6">
      <w:numFmt w:val="bullet"/>
      <w:lvlText w:val="•"/>
      <w:lvlJc w:val="left"/>
      <w:pPr>
        <w:ind w:left="3595" w:hanging="166"/>
      </w:pPr>
      <w:rPr>
        <w:rFonts w:hint="default"/>
        <w:lang w:val="es-ES" w:eastAsia="en-US" w:bidi="ar-SA"/>
      </w:rPr>
    </w:lvl>
    <w:lvl w:ilvl="3" w:tplc="06009CD0">
      <w:numFmt w:val="bullet"/>
      <w:lvlText w:val="•"/>
      <w:lvlJc w:val="left"/>
      <w:pPr>
        <w:ind w:left="4331" w:hanging="166"/>
      </w:pPr>
      <w:rPr>
        <w:rFonts w:hint="default"/>
        <w:lang w:val="es-ES" w:eastAsia="en-US" w:bidi="ar-SA"/>
      </w:rPr>
    </w:lvl>
    <w:lvl w:ilvl="4" w:tplc="50204AB4">
      <w:numFmt w:val="bullet"/>
      <w:lvlText w:val="•"/>
      <w:lvlJc w:val="left"/>
      <w:pPr>
        <w:ind w:left="5066" w:hanging="166"/>
      </w:pPr>
      <w:rPr>
        <w:rFonts w:hint="default"/>
        <w:lang w:val="es-ES" w:eastAsia="en-US" w:bidi="ar-SA"/>
      </w:rPr>
    </w:lvl>
    <w:lvl w:ilvl="5" w:tplc="6816955A">
      <w:numFmt w:val="bullet"/>
      <w:lvlText w:val="•"/>
      <w:lvlJc w:val="left"/>
      <w:pPr>
        <w:ind w:left="5802" w:hanging="166"/>
      </w:pPr>
      <w:rPr>
        <w:rFonts w:hint="default"/>
        <w:lang w:val="es-ES" w:eastAsia="en-US" w:bidi="ar-SA"/>
      </w:rPr>
    </w:lvl>
    <w:lvl w:ilvl="6" w:tplc="02CE0BBC">
      <w:numFmt w:val="bullet"/>
      <w:lvlText w:val="•"/>
      <w:lvlJc w:val="left"/>
      <w:pPr>
        <w:ind w:left="6537" w:hanging="166"/>
      </w:pPr>
      <w:rPr>
        <w:rFonts w:hint="default"/>
        <w:lang w:val="es-ES" w:eastAsia="en-US" w:bidi="ar-SA"/>
      </w:rPr>
    </w:lvl>
    <w:lvl w:ilvl="7" w:tplc="78E689D2">
      <w:numFmt w:val="bullet"/>
      <w:lvlText w:val="•"/>
      <w:lvlJc w:val="left"/>
      <w:pPr>
        <w:ind w:left="7273" w:hanging="166"/>
      </w:pPr>
      <w:rPr>
        <w:rFonts w:hint="default"/>
        <w:lang w:val="es-ES" w:eastAsia="en-US" w:bidi="ar-SA"/>
      </w:rPr>
    </w:lvl>
    <w:lvl w:ilvl="8" w:tplc="E30A86DE">
      <w:numFmt w:val="bullet"/>
      <w:lvlText w:val="•"/>
      <w:lvlJc w:val="left"/>
      <w:pPr>
        <w:ind w:left="8008" w:hanging="166"/>
      </w:pPr>
      <w:rPr>
        <w:rFonts w:hint="default"/>
        <w:lang w:val="es-ES" w:eastAsia="en-US" w:bidi="ar-SA"/>
      </w:rPr>
    </w:lvl>
  </w:abstractNum>
  <w:abstractNum w:abstractNumId="7" w15:restartNumberingAfterBreak="0">
    <w:nsid w:val="16131D45"/>
    <w:multiLevelType w:val="multilevel"/>
    <w:tmpl w:val="40FA12D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1A154C81"/>
    <w:multiLevelType w:val="multilevel"/>
    <w:tmpl w:val="6578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DB6DAF"/>
    <w:multiLevelType w:val="multilevel"/>
    <w:tmpl w:val="66B8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BF5F3E"/>
    <w:multiLevelType w:val="multilevel"/>
    <w:tmpl w:val="34588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CF43E2"/>
    <w:multiLevelType w:val="multilevel"/>
    <w:tmpl w:val="CDC8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A31B13"/>
    <w:multiLevelType w:val="hybridMultilevel"/>
    <w:tmpl w:val="D834D870"/>
    <w:lvl w:ilvl="0" w:tplc="DCE6E30A">
      <w:numFmt w:val="bullet"/>
      <w:lvlText w:val=""/>
      <w:lvlJc w:val="left"/>
      <w:pPr>
        <w:ind w:left="1127" w:hanging="360"/>
      </w:pPr>
      <w:rPr>
        <w:rFonts w:ascii="Symbol" w:eastAsia="Symbol" w:hAnsi="Symbol" w:cs="Symbol" w:hint="default"/>
        <w:w w:val="99"/>
        <w:sz w:val="24"/>
        <w:szCs w:val="24"/>
        <w:lang w:val="es-ES" w:eastAsia="en-US" w:bidi="ar-SA"/>
      </w:rPr>
    </w:lvl>
    <w:lvl w:ilvl="1" w:tplc="89109B60">
      <w:numFmt w:val="bullet"/>
      <w:lvlText w:val="•"/>
      <w:lvlJc w:val="left"/>
      <w:pPr>
        <w:ind w:left="1366" w:hanging="360"/>
      </w:pPr>
      <w:rPr>
        <w:rFonts w:hint="default"/>
        <w:lang w:val="es-ES" w:eastAsia="en-US" w:bidi="ar-SA"/>
      </w:rPr>
    </w:lvl>
    <w:lvl w:ilvl="2" w:tplc="59EC2FEC">
      <w:numFmt w:val="bullet"/>
      <w:lvlText w:val="•"/>
      <w:lvlJc w:val="left"/>
      <w:pPr>
        <w:ind w:left="1613" w:hanging="360"/>
      </w:pPr>
      <w:rPr>
        <w:rFonts w:hint="default"/>
        <w:lang w:val="es-ES" w:eastAsia="en-US" w:bidi="ar-SA"/>
      </w:rPr>
    </w:lvl>
    <w:lvl w:ilvl="3" w:tplc="CCF68984">
      <w:numFmt w:val="bullet"/>
      <w:lvlText w:val="•"/>
      <w:lvlJc w:val="left"/>
      <w:pPr>
        <w:ind w:left="1859" w:hanging="360"/>
      </w:pPr>
      <w:rPr>
        <w:rFonts w:hint="default"/>
        <w:lang w:val="es-ES" w:eastAsia="en-US" w:bidi="ar-SA"/>
      </w:rPr>
    </w:lvl>
    <w:lvl w:ilvl="4" w:tplc="F176F7F8">
      <w:numFmt w:val="bullet"/>
      <w:lvlText w:val="•"/>
      <w:lvlJc w:val="left"/>
      <w:pPr>
        <w:ind w:left="2106" w:hanging="360"/>
      </w:pPr>
      <w:rPr>
        <w:rFonts w:hint="default"/>
        <w:lang w:val="es-ES" w:eastAsia="en-US" w:bidi="ar-SA"/>
      </w:rPr>
    </w:lvl>
    <w:lvl w:ilvl="5" w:tplc="A6243346">
      <w:numFmt w:val="bullet"/>
      <w:lvlText w:val="•"/>
      <w:lvlJc w:val="left"/>
      <w:pPr>
        <w:ind w:left="2352" w:hanging="360"/>
      </w:pPr>
      <w:rPr>
        <w:rFonts w:hint="default"/>
        <w:lang w:val="es-ES" w:eastAsia="en-US" w:bidi="ar-SA"/>
      </w:rPr>
    </w:lvl>
    <w:lvl w:ilvl="6" w:tplc="56E4BC7C">
      <w:numFmt w:val="bullet"/>
      <w:lvlText w:val="•"/>
      <w:lvlJc w:val="left"/>
      <w:pPr>
        <w:ind w:left="2599" w:hanging="360"/>
      </w:pPr>
      <w:rPr>
        <w:rFonts w:hint="default"/>
        <w:lang w:val="es-ES" w:eastAsia="en-US" w:bidi="ar-SA"/>
      </w:rPr>
    </w:lvl>
    <w:lvl w:ilvl="7" w:tplc="60CAA96C">
      <w:numFmt w:val="bullet"/>
      <w:lvlText w:val="•"/>
      <w:lvlJc w:val="left"/>
      <w:pPr>
        <w:ind w:left="2845" w:hanging="360"/>
      </w:pPr>
      <w:rPr>
        <w:rFonts w:hint="default"/>
        <w:lang w:val="es-ES" w:eastAsia="en-US" w:bidi="ar-SA"/>
      </w:rPr>
    </w:lvl>
    <w:lvl w:ilvl="8" w:tplc="0416F8BA">
      <w:numFmt w:val="bullet"/>
      <w:lvlText w:val="•"/>
      <w:lvlJc w:val="left"/>
      <w:pPr>
        <w:ind w:left="3092" w:hanging="360"/>
      </w:pPr>
      <w:rPr>
        <w:rFonts w:hint="default"/>
        <w:lang w:val="es-ES" w:eastAsia="en-US" w:bidi="ar-SA"/>
      </w:rPr>
    </w:lvl>
  </w:abstractNum>
  <w:abstractNum w:abstractNumId="13" w15:restartNumberingAfterBreak="0">
    <w:nsid w:val="26107357"/>
    <w:multiLevelType w:val="hybridMultilevel"/>
    <w:tmpl w:val="61DC9370"/>
    <w:lvl w:ilvl="0" w:tplc="D16A81BA">
      <w:numFmt w:val="bullet"/>
      <w:lvlText w:val=""/>
      <w:lvlJc w:val="left"/>
      <w:pPr>
        <w:ind w:left="827" w:hanging="360"/>
      </w:pPr>
      <w:rPr>
        <w:rFonts w:ascii="Symbol" w:eastAsia="Symbol" w:hAnsi="Symbol" w:cs="Symbol" w:hint="default"/>
        <w:w w:val="99"/>
        <w:sz w:val="24"/>
        <w:szCs w:val="24"/>
        <w:lang w:val="es-ES" w:eastAsia="en-US" w:bidi="ar-SA"/>
      </w:rPr>
    </w:lvl>
    <w:lvl w:ilvl="1" w:tplc="49B042C2">
      <w:numFmt w:val="bullet"/>
      <w:lvlText w:val="•"/>
      <w:lvlJc w:val="left"/>
      <w:pPr>
        <w:ind w:left="1096" w:hanging="360"/>
      </w:pPr>
      <w:rPr>
        <w:rFonts w:hint="default"/>
        <w:lang w:val="es-ES" w:eastAsia="en-US" w:bidi="ar-SA"/>
      </w:rPr>
    </w:lvl>
    <w:lvl w:ilvl="2" w:tplc="8C1A6A84">
      <w:numFmt w:val="bullet"/>
      <w:lvlText w:val="•"/>
      <w:lvlJc w:val="left"/>
      <w:pPr>
        <w:ind w:left="1373" w:hanging="360"/>
      </w:pPr>
      <w:rPr>
        <w:rFonts w:hint="default"/>
        <w:lang w:val="es-ES" w:eastAsia="en-US" w:bidi="ar-SA"/>
      </w:rPr>
    </w:lvl>
    <w:lvl w:ilvl="3" w:tplc="BE28BE7A">
      <w:numFmt w:val="bullet"/>
      <w:lvlText w:val="•"/>
      <w:lvlJc w:val="left"/>
      <w:pPr>
        <w:ind w:left="1649" w:hanging="360"/>
      </w:pPr>
      <w:rPr>
        <w:rFonts w:hint="default"/>
        <w:lang w:val="es-ES" w:eastAsia="en-US" w:bidi="ar-SA"/>
      </w:rPr>
    </w:lvl>
    <w:lvl w:ilvl="4" w:tplc="FE04AD7C">
      <w:numFmt w:val="bullet"/>
      <w:lvlText w:val="•"/>
      <w:lvlJc w:val="left"/>
      <w:pPr>
        <w:ind w:left="1926" w:hanging="360"/>
      </w:pPr>
      <w:rPr>
        <w:rFonts w:hint="default"/>
        <w:lang w:val="es-ES" w:eastAsia="en-US" w:bidi="ar-SA"/>
      </w:rPr>
    </w:lvl>
    <w:lvl w:ilvl="5" w:tplc="11C632CA">
      <w:numFmt w:val="bullet"/>
      <w:lvlText w:val="•"/>
      <w:lvlJc w:val="left"/>
      <w:pPr>
        <w:ind w:left="2202" w:hanging="360"/>
      </w:pPr>
      <w:rPr>
        <w:rFonts w:hint="default"/>
        <w:lang w:val="es-ES" w:eastAsia="en-US" w:bidi="ar-SA"/>
      </w:rPr>
    </w:lvl>
    <w:lvl w:ilvl="6" w:tplc="E9EC8ABE">
      <w:numFmt w:val="bullet"/>
      <w:lvlText w:val="•"/>
      <w:lvlJc w:val="left"/>
      <w:pPr>
        <w:ind w:left="2479" w:hanging="360"/>
      </w:pPr>
      <w:rPr>
        <w:rFonts w:hint="default"/>
        <w:lang w:val="es-ES" w:eastAsia="en-US" w:bidi="ar-SA"/>
      </w:rPr>
    </w:lvl>
    <w:lvl w:ilvl="7" w:tplc="21C63298">
      <w:numFmt w:val="bullet"/>
      <w:lvlText w:val="•"/>
      <w:lvlJc w:val="left"/>
      <w:pPr>
        <w:ind w:left="2755" w:hanging="360"/>
      </w:pPr>
      <w:rPr>
        <w:rFonts w:hint="default"/>
        <w:lang w:val="es-ES" w:eastAsia="en-US" w:bidi="ar-SA"/>
      </w:rPr>
    </w:lvl>
    <w:lvl w:ilvl="8" w:tplc="636A6712">
      <w:numFmt w:val="bullet"/>
      <w:lvlText w:val="•"/>
      <w:lvlJc w:val="left"/>
      <w:pPr>
        <w:ind w:left="3032" w:hanging="360"/>
      </w:pPr>
      <w:rPr>
        <w:rFonts w:hint="default"/>
        <w:lang w:val="es-ES" w:eastAsia="en-US" w:bidi="ar-SA"/>
      </w:rPr>
    </w:lvl>
  </w:abstractNum>
  <w:abstractNum w:abstractNumId="14" w15:restartNumberingAfterBreak="0">
    <w:nsid w:val="2ECE5FE5"/>
    <w:multiLevelType w:val="hybridMultilevel"/>
    <w:tmpl w:val="46C6A6D4"/>
    <w:lvl w:ilvl="0" w:tplc="080A0001">
      <w:start w:val="1"/>
      <w:numFmt w:val="bullet"/>
      <w:lvlText w:val=""/>
      <w:lvlJc w:val="left"/>
      <w:pPr>
        <w:ind w:left="1515" w:hanging="360"/>
      </w:pPr>
      <w:rPr>
        <w:rFonts w:ascii="Symbol" w:hAnsi="Symbol" w:hint="default"/>
      </w:rPr>
    </w:lvl>
    <w:lvl w:ilvl="1" w:tplc="080A0003" w:tentative="1">
      <w:start w:val="1"/>
      <w:numFmt w:val="bullet"/>
      <w:lvlText w:val="o"/>
      <w:lvlJc w:val="left"/>
      <w:pPr>
        <w:ind w:left="2235" w:hanging="360"/>
      </w:pPr>
      <w:rPr>
        <w:rFonts w:ascii="Courier New" w:hAnsi="Courier New" w:cs="Courier New" w:hint="default"/>
      </w:rPr>
    </w:lvl>
    <w:lvl w:ilvl="2" w:tplc="080A0005" w:tentative="1">
      <w:start w:val="1"/>
      <w:numFmt w:val="bullet"/>
      <w:lvlText w:val=""/>
      <w:lvlJc w:val="left"/>
      <w:pPr>
        <w:ind w:left="2955" w:hanging="360"/>
      </w:pPr>
      <w:rPr>
        <w:rFonts w:ascii="Wingdings" w:hAnsi="Wingdings" w:hint="default"/>
      </w:rPr>
    </w:lvl>
    <w:lvl w:ilvl="3" w:tplc="080A0001" w:tentative="1">
      <w:start w:val="1"/>
      <w:numFmt w:val="bullet"/>
      <w:lvlText w:val=""/>
      <w:lvlJc w:val="left"/>
      <w:pPr>
        <w:ind w:left="3675" w:hanging="360"/>
      </w:pPr>
      <w:rPr>
        <w:rFonts w:ascii="Symbol" w:hAnsi="Symbol" w:hint="default"/>
      </w:rPr>
    </w:lvl>
    <w:lvl w:ilvl="4" w:tplc="080A0003" w:tentative="1">
      <w:start w:val="1"/>
      <w:numFmt w:val="bullet"/>
      <w:lvlText w:val="o"/>
      <w:lvlJc w:val="left"/>
      <w:pPr>
        <w:ind w:left="4395" w:hanging="360"/>
      </w:pPr>
      <w:rPr>
        <w:rFonts w:ascii="Courier New" w:hAnsi="Courier New" w:cs="Courier New" w:hint="default"/>
      </w:rPr>
    </w:lvl>
    <w:lvl w:ilvl="5" w:tplc="080A0005" w:tentative="1">
      <w:start w:val="1"/>
      <w:numFmt w:val="bullet"/>
      <w:lvlText w:val=""/>
      <w:lvlJc w:val="left"/>
      <w:pPr>
        <w:ind w:left="5115" w:hanging="360"/>
      </w:pPr>
      <w:rPr>
        <w:rFonts w:ascii="Wingdings" w:hAnsi="Wingdings" w:hint="default"/>
      </w:rPr>
    </w:lvl>
    <w:lvl w:ilvl="6" w:tplc="080A0001" w:tentative="1">
      <w:start w:val="1"/>
      <w:numFmt w:val="bullet"/>
      <w:lvlText w:val=""/>
      <w:lvlJc w:val="left"/>
      <w:pPr>
        <w:ind w:left="5835" w:hanging="360"/>
      </w:pPr>
      <w:rPr>
        <w:rFonts w:ascii="Symbol" w:hAnsi="Symbol" w:hint="default"/>
      </w:rPr>
    </w:lvl>
    <w:lvl w:ilvl="7" w:tplc="080A0003" w:tentative="1">
      <w:start w:val="1"/>
      <w:numFmt w:val="bullet"/>
      <w:lvlText w:val="o"/>
      <w:lvlJc w:val="left"/>
      <w:pPr>
        <w:ind w:left="6555" w:hanging="360"/>
      </w:pPr>
      <w:rPr>
        <w:rFonts w:ascii="Courier New" w:hAnsi="Courier New" w:cs="Courier New" w:hint="default"/>
      </w:rPr>
    </w:lvl>
    <w:lvl w:ilvl="8" w:tplc="080A0005" w:tentative="1">
      <w:start w:val="1"/>
      <w:numFmt w:val="bullet"/>
      <w:lvlText w:val=""/>
      <w:lvlJc w:val="left"/>
      <w:pPr>
        <w:ind w:left="7275" w:hanging="360"/>
      </w:pPr>
      <w:rPr>
        <w:rFonts w:ascii="Wingdings" w:hAnsi="Wingdings" w:hint="default"/>
      </w:rPr>
    </w:lvl>
  </w:abstractNum>
  <w:abstractNum w:abstractNumId="15" w15:restartNumberingAfterBreak="0">
    <w:nsid w:val="321D36F1"/>
    <w:multiLevelType w:val="hybridMultilevel"/>
    <w:tmpl w:val="D0BC78DE"/>
    <w:lvl w:ilvl="0" w:tplc="7380639A">
      <w:numFmt w:val="bullet"/>
      <w:lvlText w:val=""/>
      <w:lvlJc w:val="left"/>
      <w:pPr>
        <w:ind w:left="1250" w:hanging="360"/>
      </w:pPr>
      <w:rPr>
        <w:rFonts w:ascii="Symbol" w:eastAsia="Symbol" w:hAnsi="Symbol" w:cs="Symbol" w:hint="default"/>
        <w:w w:val="99"/>
        <w:sz w:val="24"/>
        <w:szCs w:val="24"/>
        <w:lang w:val="es-ES" w:eastAsia="en-US" w:bidi="ar-SA"/>
      </w:rPr>
    </w:lvl>
    <w:lvl w:ilvl="1" w:tplc="84541064">
      <w:numFmt w:val="bullet"/>
      <w:lvlText w:val="•"/>
      <w:lvlJc w:val="left"/>
      <w:pPr>
        <w:ind w:left="1474" w:hanging="360"/>
      </w:pPr>
      <w:rPr>
        <w:rFonts w:hint="default"/>
        <w:lang w:val="es-ES" w:eastAsia="en-US" w:bidi="ar-SA"/>
      </w:rPr>
    </w:lvl>
    <w:lvl w:ilvl="2" w:tplc="2C5C543C">
      <w:numFmt w:val="bullet"/>
      <w:lvlText w:val="•"/>
      <w:lvlJc w:val="left"/>
      <w:pPr>
        <w:ind w:left="1709" w:hanging="360"/>
      </w:pPr>
      <w:rPr>
        <w:rFonts w:hint="default"/>
        <w:lang w:val="es-ES" w:eastAsia="en-US" w:bidi="ar-SA"/>
      </w:rPr>
    </w:lvl>
    <w:lvl w:ilvl="3" w:tplc="00CE4868">
      <w:numFmt w:val="bullet"/>
      <w:lvlText w:val="•"/>
      <w:lvlJc w:val="left"/>
      <w:pPr>
        <w:ind w:left="1943" w:hanging="360"/>
      </w:pPr>
      <w:rPr>
        <w:rFonts w:hint="default"/>
        <w:lang w:val="es-ES" w:eastAsia="en-US" w:bidi="ar-SA"/>
      </w:rPr>
    </w:lvl>
    <w:lvl w:ilvl="4" w:tplc="3E0A98C0">
      <w:numFmt w:val="bullet"/>
      <w:lvlText w:val="•"/>
      <w:lvlJc w:val="left"/>
      <w:pPr>
        <w:ind w:left="2178" w:hanging="360"/>
      </w:pPr>
      <w:rPr>
        <w:rFonts w:hint="default"/>
        <w:lang w:val="es-ES" w:eastAsia="en-US" w:bidi="ar-SA"/>
      </w:rPr>
    </w:lvl>
    <w:lvl w:ilvl="5" w:tplc="67F21440">
      <w:numFmt w:val="bullet"/>
      <w:lvlText w:val="•"/>
      <w:lvlJc w:val="left"/>
      <w:pPr>
        <w:ind w:left="2412" w:hanging="360"/>
      </w:pPr>
      <w:rPr>
        <w:rFonts w:hint="default"/>
        <w:lang w:val="es-ES" w:eastAsia="en-US" w:bidi="ar-SA"/>
      </w:rPr>
    </w:lvl>
    <w:lvl w:ilvl="6" w:tplc="406A96DA">
      <w:numFmt w:val="bullet"/>
      <w:lvlText w:val="•"/>
      <w:lvlJc w:val="left"/>
      <w:pPr>
        <w:ind w:left="2647" w:hanging="360"/>
      </w:pPr>
      <w:rPr>
        <w:rFonts w:hint="default"/>
        <w:lang w:val="es-ES" w:eastAsia="en-US" w:bidi="ar-SA"/>
      </w:rPr>
    </w:lvl>
    <w:lvl w:ilvl="7" w:tplc="D77E9502">
      <w:numFmt w:val="bullet"/>
      <w:lvlText w:val="•"/>
      <w:lvlJc w:val="left"/>
      <w:pPr>
        <w:ind w:left="2881" w:hanging="360"/>
      </w:pPr>
      <w:rPr>
        <w:rFonts w:hint="default"/>
        <w:lang w:val="es-ES" w:eastAsia="en-US" w:bidi="ar-SA"/>
      </w:rPr>
    </w:lvl>
    <w:lvl w:ilvl="8" w:tplc="1464C18A">
      <w:numFmt w:val="bullet"/>
      <w:lvlText w:val="•"/>
      <w:lvlJc w:val="left"/>
      <w:pPr>
        <w:ind w:left="3116" w:hanging="360"/>
      </w:pPr>
      <w:rPr>
        <w:rFonts w:hint="default"/>
        <w:lang w:val="es-ES" w:eastAsia="en-US" w:bidi="ar-SA"/>
      </w:rPr>
    </w:lvl>
  </w:abstractNum>
  <w:abstractNum w:abstractNumId="16" w15:restartNumberingAfterBreak="0">
    <w:nsid w:val="343873CF"/>
    <w:multiLevelType w:val="multilevel"/>
    <w:tmpl w:val="5E2C40B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37086940"/>
    <w:multiLevelType w:val="hybridMultilevel"/>
    <w:tmpl w:val="1668F7DC"/>
    <w:lvl w:ilvl="0" w:tplc="5E4C289A">
      <w:numFmt w:val="bullet"/>
      <w:lvlText w:val=""/>
      <w:lvlJc w:val="left"/>
      <w:pPr>
        <w:ind w:left="827" w:hanging="360"/>
      </w:pPr>
      <w:rPr>
        <w:rFonts w:ascii="Symbol" w:eastAsia="Symbol" w:hAnsi="Symbol" w:cs="Symbol" w:hint="default"/>
        <w:w w:val="100"/>
        <w:sz w:val="22"/>
        <w:szCs w:val="22"/>
        <w:lang w:val="es-ES" w:eastAsia="en-US" w:bidi="ar-SA"/>
      </w:rPr>
    </w:lvl>
    <w:lvl w:ilvl="1" w:tplc="EBF6D77A">
      <w:numFmt w:val="bullet"/>
      <w:lvlText w:val="•"/>
      <w:lvlJc w:val="left"/>
      <w:pPr>
        <w:ind w:left="987" w:hanging="360"/>
      </w:pPr>
      <w:rPr>
        <w:rFonts w:hint="default"/>
        <w:lang w:val="es-ES" w:eastAsia="en-US" w:bidi="ar-SA"/>
      </w:rPr>
    </w:lvl>
    <w:lvl w:ilvl="2" w:tplc="002840CC">
      <w:numFmt w:val="bullet"/>
      <w:lvlText w:val="•"/>
      <w:lvlJc w:val="left"/>
      <w:pPr>
        <w:ind w:left="1155" w:hanging="360"/>
      </w:pPr>
      <w:rPr>
        <w:rFonts w:hint="default"/>
        <w:lang w:val="es-ES" w:eastAsia="en-US" w:bidi="ar-SA"/>
      </w:rPr>
    </w:lvl>
    <w:lvl w:ilvl="3" w:tplc="682E48C8">
      <w:numFmt w:val="bullet"/>
      <w:lvlText w:val="•"/>
      <w:lvlJc w:val="left"/>
      <w:pPr>
        <w:ind w:left="1322" w:hanging="360"/>
      </w:pPr>
      <w:rPr>
        <w:rFonts w:hint="default"/>
        <w:lang w:val="es-ES" w:eastAsia="en-US" w:bidi="ar-SA"/>
      </w:rPr>
    </w:lvl>
    <w:lvl w:ilvl="4" w:tplc="ACBC3D5C">
      <w:numFmt w:val="bullet"/>
      <w:lvlText w:val="•"/>
      <w:lvlJc w:val="left"/>
      <w:pPr>
        <w:ind w:left="1490" w:hanging="360"/>
      </w:pPr>
      <w:rPr>
        <w:rFonts w:hint="default"/>
        <w:lang w:val="es-ES" w:eastAsia="en-US" w:bidi="ar-SA"/>
      </w:rPr>
    </w:lvl>
    <w:lvl w:ilvl="5" w:tplc="63D67CA2">
      <w:numFmt w:val="bullet"/>
      <w:lvlText w:val="•"/>
      <w:lvlJc w:val="left"/>
      <w:pPr>
        <w:ind w:left="1658" w:hanging="360"/>
      </w:pPr>
      <w:rPr>
        <w:rFonts w:hint="default"/>
        <w:lang w:val="es-ES" w:eastAsia="en-US" w:bidi="ar-SA"/>
      </w:rPr>
    </w:lvl>
    <w:lvl w:ilvl="6" w:tplc="DCAC61FE">
      <w:numFmt w:val="bullet"/>
      <w:lvlText w:val="•"/>
      <w:lvlJc w:val="left"/>
      <w:pPr>
        <w:ind w:left="1825" w:hanging="360"/>
      </w:pPr>
      <w:rPr>
        <w:rFonts w:hint="default"/>
        <w:lang w:val="es-ES" w:eastAsia="en-US" w:bidi="ar-SA"/>
      </w:rPr>
    </w:lvl>
    <w:lvl w:ilvl="7" w:tplc="A90831A4">
      <w:numFmt w:val="bullet"/>
      <w:lvlText w:val="•"/>
      <w:lvlJc w:val="left"/>
      <w:pPr>
        <w:ind w:left="1993" w:hanging="360"/>
      </w:pPr>
      <w:rPr>
        <w:rFonts w:hint="default"/>
        <w:lang w:val="es-ES" w:eastAsia="en-US" w:bidi="ar-SA"/>
      </w:rPr>
    </w:lvl>
    <w:lvl w:ilvl="8" w:tplc="E9121520">
      <w:numFmt w:val="bullet"/>
      <w:lvlText w:val="•"/>
      <w:lvlJc w:val="left"/>
      <w:pPr>
        <w:ind w:left="2160" w:hanging="360"/>
      </w:pPr>
      <w:rPr>
        <w:rFonts w:hint="default"/>
        <w:lang w:val="es-ES" w:eastAsia="en-US" w:bidi="ar-SA"/>
      </w:rPr>
    </w:lvl>
  </w:abstractNum>
  <w:abstractNum w:abstractNumId="18" w15:restartNumberingAfterBreak="0">
    <w:nsid w:val="3E824426"/>
    <w:multiLevelType w:val="hybridMultilevel"/>
    <w:tmpl w:val="4A6C6390"/>
    <w:lvl w:ilvl="0" w:tplc="05A60888">
      <w:numFmt w:val="bullet"/>
      <w:lvlText w:val=""/>
      <w:lvlJc w:val="left"/>
      <w:pPr>
        <w:ind w:left="1250" w:hanging="360"/>
      </w:pPr>
      <w:rPr>
        <w:rFonts w:ascii="Symbol" w:eastAsia="Symbol" w:hAnsi="Symbol" w:cs="Symbol" w:hint="default"/>
        <w:w w:val="99"/>
        <w:sz w:val="24"/>
        <w:szCs w:val="24"/>
        <w:lang w:val="es-ES" w:eastAsia="en-US" w:bidi="ar-SA"/>
      </w:rPr>
    </w:lvl>
    <w:lvl w:ilvl="1" w:tplc="A7BED5D4">
      <w:numFmt w:val="bullet"/>
      <w:lvlText w:val="•"/>
      <w:lvlJc w:val="left"/>
      <w:pPr>
        <w:ind w:left="1474" w:hanging="360"/>
      </w:pPr>
      <w:rPr>
        <w:rFonts w:hint="default"/>
        <w:lang w:val="es-ES" w:eastAsia="en-US" w:bidi="ar-SA"/>
      </w:rPr>
    </w:lvl>
    <w:lvl w:ilvl="2" w:tplc="BF629DE4">
      <w:numFmt w:val="bullet"/>
      <w:lvlText w:val="•"/>
      <w:lvlJc w:val="left"/>
      <w:pPr>
        <w:ind w:left="1709" w:hanging="360"/>
      </w:pPr>
      <w:rPr>
        <w:rFonts w:hint="default"/>
        <w:lang w:val="es-ES" w:eastAsia="en-US" w:bidi="ar-SA"/>
      </w:rPr>
    </w:lvl>
    <w:lvl w:ilvl="3" w:tplc="A942ED2E">
      <w:numFmt w:val="bullet"/>
      <w:lvlText w:val="•"/>
      <w:lvlJc w:val="left"/>
      <w:pPr>
        <w:ind w:left="1943" w:hanging="360"/>
      </w:pPr>
      <w:rPr>
        <w:rFonts w:hint="default"/>
        <w:lang w:val="es-ES" w:eastAsia="en-US" w:bidi="ar-SA"/>
      </w:rPr>
    </w:lvl>
    <w:lvl w:ilvl="4" w:tplc="9AD68DB6">
      <w:numFmt w:val="bullet"/>
      <w:lvlText w:val="•"/>
      <w:lvlJc w:val="left"/>
      <w:pPr>
        <w:ind w:left="2178" w:hanging="360"/>
      </w:pPr>
      <w:rPr>
        <w:rFonts w:hint="default"/>
        <w:lang w:val="es-ES" w:eastAsia="en-US" w:bidi="ar-SA"/>
      </w:rPr>
    </w:lvl>
    <w:lvl w:ilvl="5" w:tplc="FA541192">
      <w:numFmt w:val="bullet"/>
      <w:lvlText w:val="•"/>
      <w:lvlJc w:val="left"/>
      <w:pPr>
        <w:ind w:left="2412" w:hanging="360"/>
      </w:pPr>
      <w:rPr>
        <w:rFonts w:hint="default"/>
        <w:lang w:val="es-ES" w:eastAsia="en-US" w:bidi="ar-SA"/>
      </w:rPr>
    </w:lvl>
    <w:lvl w:ilvl="6" w:tplc="6A4A2BCC">
      <w:numFmt w:val="bullet"/>
      <w:lvlText w:val="•"/>
      <w:lvlJc w:val="left"/>
      <w:pPr>
        <w:ind w:left="2647" w:hanging="360"/>
      </w:pPr>
      <w:rPr>
        <w:rFonts w:hint="default"/>
        <w:lang w:val="es-ES" w:eastAsia="en-US" w:bidi="ar-SA"/>
      </w:rPr>
    </w:lvl>
    <w:lvl w:ilvl="7" w:tplc="9FF640DC">
      <w:numFmt w:val="bullet"/>
      <w:lvlText w:val="•"/>
      <w:lvlJc w:val="left"/>
      <w:pPr>
        <w:ind w:left="2881" w:hanging="360"/>
      </w:pPr>
      <w:rPr>
        <w:rFonts w:hint="default"/>
        <w:lang w:val="es-ES" w:eastAsia="en-US" w:bidi="ar-SA"/>
      </w:rPr>
    </w:lvl>
    <w:lvl w:ilvl="8" w:tplc="9B404BA0">
      <w:numFmt w:val="bullet"/>
      <w:lvlText w:val="•"/>
      <w:lvlJc w:val="left"/>
      <w:pPr>
        <w:ind w:left="3116" w:hanging="360"/>
      </w:pPr>
      <w:rPr>
        <w:rFonts w:hint="default"/>
        <w:lang w:val="es-ES" w:eastAsia="en-US" w:bidi="ar-SA"/>
      </w:rPr>
    </w:lvl>
  </w:abstractNum>
  <w:abstractNum w:abstractNumId="19" w15:restartNumberingAfterBreak="0">
    <w:nsid w:val="3F6E286D"/>
    <w:multiLevelType w:val="multilevel"/>
    <w:tmpl w:val="344A5D7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45772A48"/>
    <w:multiLevelType w:val="multilevel"/>
    <w:tmpl w:val="AB7AF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134AEA"/>
    <w:multiLevelType w:val="multilevel"/>
    <w:tmpl w:val="6850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E50DAA"/>
    <w:multiLevelType w:val="multilevel"/>
    <w:tmpl w:val="ACD871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321A6F"/>
    <w:multiLevelType w:val="hybridMultilevel"/>
    <w:tmpl w:val="7C1001F8"/>
    <w:lvl w:ilvl="0" w:tplc="C8E69CBC">
      <w:numFmt w:val="bullet"/>
      <w:lvlText w:val=""/>
      <w:lvlJc w:val="left"/>
      <w:pPr>
        <w:ind w:left="827" w:hanging="360"/>
      </w:pPr>
      <w:rPr>
        <w:rFonts w:ascii="Symbol" w:eastAsia="Symbol" w:hAnsi="Symbol" w:cs="Symbol" w:hint="default"/>
        <w:w w:val="99"/>
        <w:sz w:val="24"/>
        <w:szCs w:val="24"/>
        <w:lang w:val="es-ES" w:eastAsia="en-US" w:bidi="ar-SA"/>
      </w:rPr>
    </w:lvl>
    <w:lvl w:ilvl="1" w:tplc="45DA4CCE">
      <w:numFmt w:val="bullet"/>
      <w:lvlText w:val="•"/>
      <w:lvlJc w:val="left"/>
      <w:pPr>
        <w:ind w:left="1096" w:hanging="360"/>
      </w:pPr>
      <w:rPr>
        <w:rFonts w:hint="default"/>
        <w:lang w:val="es-ES" w:eastAsia="en-US" w:bidi="ar-SA"/>
      </w:rPr>
    </w:lvl>
    <w:lvl w:ilvl="2" w:tplc="CACA4702">
      <w:numFmt w:val="bullet"/>
      <w:lvlText w:val="•"/>
      <w:lvlJc w:val="left"/>
      <w:pPr>
        <w:ind w:left="1373" w:hanging="360"/>
      </w:pPr>
      <w:rPr>
        <w:rFonts w:hint="default"/>
        <w:lang w:val="es-ES" w:eastAsia="en-US" w:bidi="ar-SA"/>
      </w:rPr>
    </w:lvl>
    <w:lvl w:ilvl="3" w:tplc="77ACA332">
      <w:numFmt w:val="bullet"/>
      <w:lvlText w:val="•"/>
      <w:lvlJc w:val="left"/>
      <w:pPr>
        <w:ind w:left="1649" w:hanging="360"/>
      </w:pPr>
      <w:rPr>
        <w:rFonts w:hint="default"/>
        <w:lang w:val="es-ES" w:eastAsia="en-US" w:bidi="ar-SA"/>
      </w:rPr>
    </w:lvl>
    <w:lvl w:ilvl="4" w:tplc="426EC280">
      <w:numFmt w:val="bullet"/>
      <w:lvlText w:val="•"/>
      <w:lvlJc w:val="left"/>
      <w:pPr>
        <w:ind w:left="1926" w:hanging="360"/>
      </w:pPr>
      <w:rPr>
        <w:rFonts w:hint="default"/>
        <w:lang w:val="es-ES" w:eastAsia="en-US" w:bidi="ar-SA"/>
      </w:rPr>
    </w:lvl>
    <w:lvl w:ilvl="5" w:tplc="4296D52C">
      <w:numFmt w:val="bullet"/>
      <w:lvlText w:val="•"/>
      <w:lvlJc w:val="left"/>
      <w:pPr>
        <w:ind w:left="2202" w:hanging="360"/>
      </w:pPr>
      <w:rPr>
        <w:rFonts w:hint="default"/>
        <w:lang w:val="es-ES" w:eastAsia="en-US" w:bidi="ar-SA"/>
      </w:rPr>
    </w:lvl>
    <w:lvl w:ilvl="6" w:tplc="8E5CD284">
      <w:numFmt w:val="bullet"/>
      <w:lvlText w:val="•"/>
      <w:lvlJc w:val="left"/>
      <w:pPr>
        <w:ind w:left="2479" w:hanging="360"/>
      </w:pPr>
      <w:rPr>
        <w:rFonts w:hint="default"/>
        <w:lang w:val="es-ES" w:eastAsia="en-US" w:bidi="ar-SA"/>
      </w:rPr>
    </w:lvl>
    <w:lvl w:ilvl="7" w:tplc="AFD63594">
      <w:numFmt w:val="bullet"/>
      <w:lvlText w:val="•"/>
      <w:lvlJc w:val="left"/>
      <w:pPr>
        <w:ind w:left="2755" w:hanging="360"/>
      </w:pPr>
      <w:rPr>
        <w:rFonts w:hint="default"/>
        <w:lang w:val="es-ES" w:eastAsia="en-US" w:bidi="ar-SA"/>
      </w:rPr>
    </w:lvl>
    <w:lvl w:ilvl="8" w:tplc="E4260710">
      <w:numFmt w:val="bullet"/>
      <w:lvlText w:val="•"/>
      <w:lvlJc w:val="left"/>
      <w:pPr>
        <w:ind w:left="3032" w:hanging="360"/>
      </w:pPr>
      <w:rPr>
        <w:rFonts w:hint="default"/>
        <w:lang w:val="es-ES" w:eastAsia="en-US" w:bidi="ar-SA"/>
      </w:rPr>
    </w:lvl>
  </w:abstractNum>
  <w:abstractNum w:abstractNumId="24" w15:restartNumberingAfterBreak="0">
    <w:nsid w:val="4ABE1EA3"/>
    <w:multiLevelType w:val="hybridMultilevel"/>
    <w:tmpl w:val="2B84E4C4"/>
    <w:lvl w:ilvl="0" w:tplc="E4F2DAD2">
      <w:start w:val="5"/>
      <w:numFmt w:val="bullet"/>
      <w:lvlText w:val="-"/>
      <w:lvlJc w:val="left"/>
      <w:pPr>
        <w:ind w:left="975" w:hanging="360"/>
      </w:pPr>
      <w:rPr>
        <w:rFonts w:ascii="Century Gothic" w:eastAsia="Franklin Gothic Medium" w:hAnsi="Century Gothic" w:cs="Franklin Gothic Medium" w:hint="default"/>
        <w:sz w:val="28"/>
      </w:rPr>
    </w:lvl>
    <w:lvl w:ilvl="1" w:tplc="080A0003" w:tentative="1">
      <w:start w:val="1"/>
      <w:numFmt w:val="bullet"/>
      <w:lvlText w:val="o"/>
      <w:lvlJc w:val="left"/>
      <w:pPr>
        <w:ind w:left="1695" w:hanging="360"/>
      </w:pPr>
      <w:rPr>
        <w:rFonts w:ascii="Courier New" w:hAnsi="Courier New" w:cs="Courier New" w:hint="default"/>
      </w:rPr>
    </w:lvl>
    <w:lvl w:ilvl="2" w:tplc="080A0005" w:tentative="1">
      <w:start w:val="1"/>
      <w:numFmt w:val="bullet"/>
      <w:lvlText w:val=""/>
      <w:lvlJc w:val="left"/>
      <w:pPr>
        <w:ind w:left="2415" w:hanging="360"/>
      </w:pPr>
      <w:rPr>
        <w:rFonts w:ascii="Wingdings" w:hAnsi="Wingdings" w:hint="default"/>
      </w:rPr>
    </w:lvl>
    <w:lvl w:ilvl="3" w:tplc="080A0001" w:tentative="1">
      <w:start w:val="1"/>
      <w:numFmt w:val="bullet"/>
      <w:lvlText w:val=""/>
      <w:lvlJc w:val="left"/>
      <w:pPr>
        <w:ind w:left="3135" w:hanging="360"/>
      </w:pPr>
      <w:rPr>
        <w:rFonts w:ascii="Symbol" w:hAnsi="Symbol" w:hint="default"/>
      </w:rPr>
    </w:lvl>
    <w:lvl w:ilvl="4" w:tplc="080A0003" w:tentative="1">
      <w:start w:val="1"/>
      <w:numFmt w:val="bullet"/>
      <w:lvlText w:val="o"/>
      <w:lvlJc w:val="left"/>
      <w:pPr>
        <w:ind w:left="3855" w:hanging="360"/>
      </w:pPr>
      <w:rPr>
        <w:rFonts w:ascii="Courier New" w:hAnsi="Courier New" w:cs="Courier New" w:hint="default"/>
      </w:rPr>
    </w:lvl>
    <w:lvl w:ilvl="5" w:tplc="080A0005" w:tentative="1">
      <w:start w:val="1"/>
      <w:numFmt w:val="bullet"/>
      <w:lvlText w:val=""/>
      <w:lvlJc w:val="left"/>
      <w:pPr>
        <w:ind w:left="4575" w:hanging="360"/>
      </w:pPr>
      <w:rPr>
        <w:rFonts w:ascii="Wingdings" w:hAnsi="Wingdings" w:hint="default"/>
      </w:rPr>
    </w:lvl>
    <w:lvl w:ilvl="6" w:tplc="080A0001" w:tentative="1">
      <w:start w:val="1"/>
      <w:numFmt w:val="bullet"/>
      <w:lvlText w:val=""/>
      <w:lvlJc w:val="left"/>
      <w:pPr>
        <w:ind w:left="5295" w:hanging="360"/>
      </w:pPr>
      <w:rPr>
        <w:rFonts w:ascii="Symbol" w:hAnsi="Symbol" w:hint="default"/>
      </w:rPr>
    </w:lvl>
    <w:lvl w:ilvl="7" w:tplc="080A0003" w:tentative="1">
      <w:start w:val="1"/>
      <w:numFmt w:val="bullet"/>
      <w:lvlText w:val="o"/>
      <w:lvlJc w:val="left"/>
      <w:pPr>
        <w:ind w:left="6015" w:hanging="360"/>
      </w:pPr>
      <w:rPr>
        <w:rFonts w:ascii="Courier New" w:hAnsi="Courier New" w:cs="Courier New" w:hint="default"/>
      </w:rPr>
    </w:lvl>
    <w:lvl w:ilvl="8" w:tplc="080A0005" w:tentative="1">
      <w:start w:val="1"/>
      <w:numFmt w:val="bullet"/>
      <w:lvlText w:val=""/>
      <w:lvlJc w:val="left"/>
      <w:pPr>
        <w:ind w:left="6735" w:hanging="360"/>
      </w:pPr>
      <w:rPr>
        <w:rFonts w:ascii="Wingdings" w:hAnsi="Wingdings" w:hint="default"/>
      </w:rPr>
    </w:lvl>
  </w:abstractNum>
  <w:abstractNum w:abstractNumId="25" w15:restartNumberingAfterBreak="0">
    <w:nsid w:val="4ABF35D8"/>
    <w:multiLevelType w:val="multilevel"/>
    <w:tmpl w:val="A8E8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455B88"/>
    <w:multiLevelType w:val="hybridMultilevel"/>
    <w:tmpl w:val="63541CBC"/>
    <w:lvl w:ilvl="0" w:tplc="D346CE5A">
      <w:numFmt w:val="bullet"/>
      <w:lvlText w:val=""/>
      <w:lvlJc w:val="left"/>
      <w:pPr>
        <w:ind w:left="849" w:hanging="360"/>
      </w:pPr>
      <w:rPr>
        <w:rFonts w:ascii="Symbol" w:eastAsia="Symbol" w:hAnsi="Symbol" w:cs="Symbol" w:hint="default"/>
        <w:w w:val="99"/>
        <w:sz w:val="24"/>
        <w:szCs w:val="24"/>
        <w:lang w:val="es-ES" w:eastAsia="en-US" w:bidi="ar-SA"/>
      </w:rPr>
    </w:lvl>
    <w:lvl w:ilvl="1" w:tplc="060C59DC">
      <w:numFmt w:val="bullet"/>
      <w:lvlText w:val="•"/>
      <w:lvlJc w:val="left"/>
      <w:pPr>
        <w:ind w:left="1114" w:hanging="360"/>
      </w:pPr>
      <w:rPr>
        <w:rFonts w:hint="default"/>
        <w:lang w:val="es-ES" w:eastAsia="en-US" w:bidi="ar-SA"/>
      </w:rPr>
    </w:lvl>
    <w:lvl w:ilvl="2" w:tplc="E4CC21A2">
      <w:numFmt w:val="bullet"/>
      <w:lvlText w:val="•"/>
      <w:lvlJc w:val="left"/>
      <w:pPr>
        <w:ind w:left="1389" w:hanging="360"/>
      </w:pPr>
      <w:rPr>
        <w:rFonts w:hint="default"/>
        <w:lang w:val="es-ES" w:eastAsia="en-US" w:bidi="ar-SA"/>
      </w:rPr>
    </w:lvl>
    <w:lvl w:ilvl="3" w:tplc="9654A4E4">
      <w:numFmt w:val="bullet"/>
      <w:lvlText w:val="•"/>
      <w:lvlJc w:val="left"/>
      <w:pPr>
        <w:ind w:left="1663" w:hanging="360"/>
      </w:pPr>
      <w:rPr>
        <w:rFonts w:hint="default"/>
        <w:lang w:val="es-ES" w:eastAsia="en-US" w:bidi="ar-SA"/>
      </w:rPr>
    </w:lvl>
    <w:lvl w:ilvl="4" w:tplc="42F40278">
      <w:numFmt w:val="bullet"/>
      <w:lvlText w:val="•"/>
      <w:lvlJc w:val="left"/>
      <w:pPr>
        <w:ind w:left="1938" w:hanging="360"/>
      </w:pPr>
      <w:rPr>
        <w:rFonts w:hint="default"/>
        <w:lang w:val="es-ES" w:eastAsia="en-US" w:bidi="ar-SA"/>
      </w:rPr>
    </w:lvl>
    <w:lvl w:ilvl="5" w:tplc="1B3052FE">
      <w:numFmt w:val="bullet"/>
      <w:lvlText w:val="•"/>
      <w:lvlJc w:val="left"/>
      <w:pPr>
        <w:ind w:left="2212" w:hanging="360"/>
      </w:pPr>
      <w:rPr>
        <w:rFonts w:hint="default"/>
        <w:lang w:val="es-ES" w:eastAsia="en-US" w:bidi="ar-SA"/>
      </w:rPr>
    </w:lvl>
    <w:lvl w:ilvl="6" w:tplc="2EDAAC2E">
      <w:numFmt w:val="bullet"/>
      <w:lvlText w:val="•"/>
      <w:lvlJc w:val="left"/>
      <w:pPr>
        <w:ind w:left="2487" w:hanging="360"/>
      </w:pPr>
      <w:rPr>
        <w:rFonts w:hint="default"/>
        <w:lang w:val="es-ES" w:eastAsia="en-US" w:bidi="ar-SA"/>
      </w:rPr>
    </w:lvl>
    <w:lvl w:ilvl="7" w:tplc="D7D835F8">
      <w:numFmt w:val="bullet"/>
      <w:lvlText w:val="•"/>
      <w:lvlJc w:val="left"/>
      <w:pPr>
        <w:ind w:left="2761" w:hanging="360"/>
      </w:pPr>
      <w:rPr>
        <w:rFonts w:hint="default"/>
        <w:lang w:val="es-ES" w:eastAsia="en-US" w:bidi="ar-SA"/>
      </w:rPr>
    </w:lvl>
    <w:lvl w:ilvl="8" w:tplc="C506177C">
      <w:numFmt w:val="bullet"/>
      <w:lvlText w:val="•"/>
      <w:lvlJc w:val="left"/>
      <w:pPr>
        <w:ind w:left="3036" w:hanging="360"/>
      </w:pPr>
      <w:rPr>
        <w:rFonts w:hint="default"/>
        <w:lang w:val="es-ES" w:eastAsia="en-US" w:bidi="ar-SA"/>
      </w:rPr>
    </w:lvl>
  </w:abstractNum>
  <w:abstractNum w:abstractNumId="27" w15:restartNumberingAfterBreak="0">
    <w:nsid w:val="4E560BD0"/>
    <w:multiLevelType w:val="hybridMultilevel"/>
    <w:tmpl w:val="B524CD36"/>
    <w:lvl w:ilvl="0" w:tplc="41DE2C42">
      <w:start w:val="1"/>
      <w:numFmt w:val="upperRoman"/>
      <w:lvlText w:val="%1."/>
      <w:lvlJc w:val="left"/>
      <w:pPr>
        <w:ind w:left="321" w:hanging="303"/>
      </w:pPr>
      <w:rPr>
        <w:rFonts w:ascii="Franklin Gothic Medium" w:eastAsia="Franklin Gothic Medium" w:hAnsi="Franklin Gothic Medium" w:cs="Franklin Gothic Medium" w:hint="default"/>
        <w:w w:val="93"/>
        <w:sz w:val="22"/>
        <w:szCs w:val="22"/>
        <w:lang w:val="es-ES" w:eastAsia="en-US" w:bidi="ar-SA"/>
      </w:rPr>
    </w:lvl>
    <w:lvl w:ilvl="1" w:tplc="3F4CBBD6">
      <w:numFmt w:val="bullet"/>
      <w:lvlText w:val="•"/>
      <w:lvlJc w:val="left"/>
      <w:pPr>
        <w:ind w:left="1236" w:hanging="303"/>
      </w:pPr>
      <w:rPr>
        <w:rFonts w:hint="default"/>
        <w:lang w:val="es-ES" w:eastAsia="en-US" w:bidi="ar-SA"/>
      </w:rPr>
    </w:lvl>
    <w:lvl w:ilvl="2" w:tplc="7766F330">
      <w:numFmt w:val="bullet"/>
      <w:lvlText w:val="•"/>
      <w:lvlJc w:val="left"/>
      <w:pPr>
        <w:ind w:left="2152" w:hanging="303"/>
      </w:pPr>
      <w:rPr>
        <w:rFonts w:hint="default"/>
        <w:lang w:val="es-ES" w:eastAsia="en-US" w:bidi="ar-SA"/>
      </w:rPr>
    </w:lvl>
    <w:lvl w:ilvl="3" w:tplc="091CBB6E">
      <w:numFmt w:val="bullet"/>
      <w:lvlText w:val="•"/>
      <w:lvlJc w:val="left"/>
      <w:pPr>
        <w:ind w:left="3068" w:hanging="303"/>
      </w:pPr>
      <w:rPr>
        <w:rFonts w:hint="default"/>
        <w:lang w:val="es-ES" w:eastAsia="en-US" w:bidi="ar-SA"/>
      </w:rPr>
    </w:lvl>
    <w:lvl w:ilvl="4" w:tplc="072A4AB0">
      <w:numFmt w:val="bullet"/>
      <w:lvlText w:val="•"/>
      <w:lvlJc w:val="left"/>
      <w:pPr>
        <w:ind w:left="3984" w:hanging="303"/>
      </w:pPr>
      <w:rPr>
        <w:rFonts w:hint="default"/>
        <w:lang w:val="es-ES" w:eastAsia="en-US" w:bidi="ar-SA"/>
      </w:rPr>
    </w:lvl>
    <w:lvl w:ilvl="5" w:tplc="B5A289A4">
      <w:numFmt w:val="bullet"/>
      <w:lvlText w:val="•"/>
      <w:lvlJc w:val="left"/>
      <w:pPr>
        <w:ind w:left="4900" w:hanging="303"/>
      </w:pPr>
      <w:rPr>
        <w:rFonts w:hint="default"/>
        <w:lang w:val="es-ES" w:eastAsia="en-US" w:bidi="ar-SA"/>
      </w:rPr>
    </w:lvl>
    <w:lvl w:ilvl="6" w:tplc="B7F6C75A">
      <w:numFmt w:val="bullet"/>
      <w:lvlText w:val="•"/>
      <w:lvlJc w:val="left"/>
      <w:pPr>
        <w:ind w:left="5816" w:hanging="303"/>
      </w:pPr>
      <w:rPr>
        <w:rFonts w:hint="default"/>
        <w:lang w:val="es-ES" w:eastAsia="en-US" w:bidi="ar-SA"/>
      </w:rPr>
    </w:lvl>
    <w:lvl w:ilvl="7" w:tplc="6172BA52">
      <w:numFmt w:val="bullet"/>
      <w:lvlText w:val="•"/>
      <w:lvlJc w:val="left"/>
      <w:pPr>
        <w:ind w:left="6732" w:hanging="303"/>
      </w:pPr>
      <w:rPr>
        <w:rFonts w:hint="default"/>
        <w:lang w:val="es-ES" w:eastAsia="en-US" w:bidi="ar-SA"/>
      </w:rPr>
    </w:lvl>
    <w:lvl w:ilvl="8" w:tplc="756658B2">
      <w:numFmt w:val="bullet"/>
      <w:lvlText w:val="•"/>
      <w:lvlJc w:val="left"/>
      <w:pPr>
        <w:ind w:left="7648" w:hanging="303"/>
      </w:pPr>
      <w:rPr>
        <w:rFonts w:hint="default"/>
        <w:lang w:val="es-ES" w:eastAsia="en-US" w:bidi="ar-SA"/>
      </w:rPr>
    </w:lvl>
  </w:abstractNum>
  <w:abstractNum w:abstractNumId="28" w15:restartNumberingAfterBreak="0">
    <w:nsid w:val="55DB0706"/>
    <w:multiLevelType w:val="hybridMultilevel"/>
    <w:tmpl w:val="D34A3A6A"/>
    <w:lvl w:ilvl="0" w:tplc="080A000B">
      <w:start w:val="1"/>
      <w:numFmt w:val="bullet"/>
      <w:lvlText w:val=""/>
      <w:lvlJc w:val="left"/>
      <w:pPr>
        <w:ind w:left="1335" w:hanging="360"/>
      </w:pPr>
      <w:rPr>
        <w:rFonts w:ascii="Wingdings" w:hAnsi="Wingdings" w:hint="default"/>
      </w:rPr>
    </w:lvl>
    <w:lvl w:ilvl="1" w:tplc="080A000B">
      <w:start w:val="1"/>
      <w:numFmt w:val="bullet"/>
      <w:lvlText w:val=""/>
      <w:lvlJc w:val="left"/>
      <w:pPr>
        <w:ind w:left="2055" w:hanging="360"/>
      </w:pPr>
      <w:rPr>
        <w:rFonts w:ascii="Wingdings" w:hAnsi="Wingdings" w:hint="default"/>
      </w:rPr>
    </w:lvl>
    <w:lvl w:ilvl="2" w:tplc="080A0005" w:tentative="1">
      <w:start w:val="1"/>
      <w:numFmt w:val="bullet"/>
      <w:lvlText w:val=""/>
      <w:lvlJc w:val="left"/>
      <w:pPr>
        <w:ind w:left="2775" w:hanging="360"/>
      </w:pPr>
      <w:rPr>
        <w:rFonts w:ascii="Wingdings" w:hAnsi="Wingdings" w:hint="default"/>
      </w:rPr>
    </w:lvl>
    <w:lvl w:ilvl="3" w:tplc="080A0001" w:tentative="1">
      <w:start w:val="1"/>
      <w:numFmt w:val="bullet"/>
      <w:lvlText w:val=""/>
      <w:lvlJc w:val="left"/>
      <w:pPr>
        <w:ind w:left="3495" w:hanging="360"/>
      </w:pPr>
      <w:rPr>
        <w:rFonts w:ascii="Symbol" w:hAnsi="Symbol" w:hint="default"/>
      </w:rPr>
    </w:lvl>
    <w:lvl w:ilvl="4" w:tplc="080A0003" w:tentative="1">
      <w:start w:val="1"/>
      <w:numFmt w:val="bullet"/>
      <w:lvlText w:val="o"/>
      <w:lvlJc w:val="left"/>
      <w:pPr>
        <w:ind w:left="4215" w:hanging="360"/>
      </w:pPr>
      <w:rPr>
        <w:rFonts w:ascii="Courier New" w:hAnsi="Courier New" w:cs="Courier New" w:hint="default"/>
      </w:rPr>
    </w:lvl>
    <w:lvl w:ilvl="5" w:tplc="080A0005" w:tentative="1">
      <w:start w:val="1"/>
      <w:numFmt w:val="bullet"/>
      <w:lvlText w:val=""/>
      <w:lvlJc w:val="left"/>
      <w:pPr>
        <w:ind w:left="4935" w:hanging="360"/>
      </w:pPr>
      <w:rPr>
        <w:rFonts w:ascii="Wingdings" w:hAnsi="Wingdings" w:hint="default"/>
      </w:rPr>
    </w:lvl>
    <w:lvl w:ilvl="6" w:tplc="080A0001" w:tentative="1">
      <w:start w:val="1"/>
      <w:numFmt w:val="bullet"/>
      <w:lvlText w:val=""/>
      <w:lvlJc w:val="left"/>
      <w:pPr>
        <w:ind w:left="5655" w:hanging="360"/>
      </w:pPr>
      <w:rPr>
        <w:rFonts w:ascii="Symbol" w:hAnsi="Symbol" w:hint="default"/>
      </w:rPr>
    </w:lvl>
    <w:lvl w:ilvl="7" w:tplc="080A0003" w:tentative="1">
      <w:start w:val="1"/>
      <w:numFmt w:val="bullet"/>
      <w:lvlText w:val="o"/>
      <w:lvlJc w:val="left"/>
      <w:pPr>
        <w:ind w:left="6375" w:hanging="360"/>
      </w:pPr>
      <w:rPr>
        <w:rFonts w:ascii="Courier New" w:hAnsi="Courier New" w:cs="Courier New" w:hint="default"/>
      </w:rPr>
    </w:lvl>
    <w:lvl w:ilvl="8" w:tplc="080A0005" w:tentative="1">
      <w:start w:val="1"/>
      <w:numFmt w:val="bullet"/>
      <w:lvlText w:val=""/>
      <w:lvlJc w:val="left"/>
      <w:pPr>
        <w:ind w:left="7095" w:hanging="360"/>
      </w:pPr>
      <w:rPr>
        <w:rFonts w:ascii="Wingdings" w:hAnsi="Wingdings" w:hint="default"/>
      </w:rPr>
    </w:lvl>
  </w:abstractNum>
  <w:abstractNum w:abstractNumId="29" w15:restartNumberingAfterBreak="0">
    <w:nsid w:val="589C1710"/>
    <w:multiLevelType w:val="hybridMultilevel"/>
    <w:tmpl w:val="E4CCEA66"/>
    <w:lvl w:ilvl="0" w:tplc="047E9730">
      <w:numFmt w:val="bullet"/>
      <w:lvlText w:val=""/>
      <w:lvlJc w:val="left"/>
      <w:pPr>
        <w:ind w:left="827" w:hanging="360"/>
      </w:pPr>
      <w:rPr>
        <w:rFonts w:ascii="Symbol" w:eastAsia="Symbol" w:hAnsi="Symbol" w:cs="Symbol" w:hint="default"/>
        <w:w w:val="100"/>
        <w:sz w:val="22"/>
        <w:szCs w:val="22"/>
        <w:lang w:val="es-ES" w:eastAsia="en-US" w:bidi="ar-SA"/>
      </w:rPr>
    </w:lvl>
    <w:lvl w:ilvl="1" w:tplc="AE0A480C">
      <w:numFmt w:val="bullet"/>
      <w:lvlText w:val="•"/>
      <w:lvlJc w:val="left"/>
      <w:pPr>
        <w:ind w:left="987" w:hanging="360"/>
      </w:pPr>
      <w:rPr>
        <w:rFonts w:hint="default"/>
        <w:lang w:val="es-ES" w:eastAsia="en-US" w:bidi="ar-SA"/>
      </w:rPr>
    </w:lvl>
    <w:lvl w:ilvl="2" w:tplc="68420770">
      <w:numFmt w:val="bullet"/>
      <w:lvlText w:val="•"/>
      <w:lvlJc w:val="left"/>
      <w:pPr>
        <w:ind w:left="1155" w:hanging="360"/>
      </w:pPr>
      <w:rPr>
        <w:rFonts w:hint="default"/>
        <w:lang w:val="es-ES" w:eastAsia="en-US" w:bidi="ar-SA"/>
      </w:rPr>
    </w:lvl>
    <w:lvl w:ilvl="3" w:tplc="CEC8892E">
      <w:numFmt w:val="bullet"/>
      <w:lvlText w:val="•"/>
      <w:lvlJc w:val="left"/>
      <w:pPr>
        <w:ind w:left="1322" w:hanging="360"/>
      </w:pPr>
      <w:rPr>
        <w:rFonts w:hint="default"/>
        <w:lang w:val="es-ES" w:eastAsia="en-US" w:bidi="ar-SA"/>
      </w:rPr>
    </w:lvl>
    <w:lvl w:ilvl="4" w:tplc="2280EDEE">
      <w:numFmt w:val="bullet"/>
      <w:lvlText w:val="•"/>
      <w:lvlJc w:val="left"/>
      <w:pPr>
        <w:ind w:left="1490" w:hanging="360"/>
      </w:pPr>
      <w:rPr>
        <w:rFonts w:hint="default"/>
        <w:lang w:val="es-ES" w:eastAsia="en-US" w:bidi="ar-SA"/>
      </w:rPr>
    </w:lvl>
    <w:lvl w:ilvl="5" w:tplc="7C22CB4A">
      <w:numFmt w:val="bullet"/>
      <w:lvlText w:val="•"/>
      <w:lvlJc w:val="left"/>
      <w:pPr>
        <w:ind w:left="1658" w:hanging="360"/>
      </w:pPr>
      <w:rPr>
        <w:rFonts w:hint="default"/>
        <w:lang w:val="es-ES" w:eastAsia="en-US" w:bidi="ar-SA"/>
      </w:rPr>
    </w:lvl>
    <w:lvl w:ilvl="6" w:tplc="80361670">
      <w:numFmt w:val="bullet"/>
      <w:lvlText w:val="•"/>
      <w:lvlJc w:val="left"/>
      <w:pPr>
        <w:ind w:left="1825" w:hanging="360"/>
      </w:pPr>
      <w:rPr>
        <w:rFonts w:hint="default"/>
        <w:lang w:val="es-ES" w:eastAsia="en-US" w:bidi="ar-SA"/>
      </w:rPr>
    </w:lvl>
    <w:lvl w:ilvl="7" w:tplc="20D273D0">
      <w:numFmt w:val="bullet"/>
      <w:lvlText w:val="•"/>
      <w:lvlJc w:val="left"/>
      <w:pPr>
        <w:ind w:left="1993" w:hanging="360"/>
      </w:pPr>
      <w:rPr>
        <w:rFonts w:hint="default"/>
        <w:lang w:val="es-ES" w:eastAsia="en-US" w:bidi="ar-SA"/>
      </w:rPr>
    </w:lvl>
    <w:lvl w:ilvl="8" w:tplc="90A8ED1E">
      <w:numFmt w:val="bullet"/>
      <w:lvlText w:val="•"/>
      <w:lvlJc w:val="left"/>
      <w:pPr>
        <w:ind w:left="2160" w:hanging="360"/>
      </w:pPr>
      <w:rPr>
        <w:rFonts w:hint="default"/>
        <w:lang w:val="es-ES" w:eastAsia="en-US" w:bidi="ar-SA"/>
      </w:rPr>
    </w:lvl>
  </w:abstractNum>
  <w:abstractNum w:abstractNumId="30" w15:restartNumberingAfterBreak="0">
    <w:nsid w:val="5DD1774B"/>
    <w:multiLevelType w:val="hybridMultilevel"/>
    <w:tmpl w:val="80385BF4"/>
    <w:lvl w:ilvl="0" w:tplc="37427104">
      <w:numFmt w:val="bullet"/>
      <w:lvlText w:val=""/>
      <w:lvlJc w:val="left"/>
      <w:pPr>
        <w:ind w:left="827" w:hanging="360"/>
      </w:pPr>
      <w:rPr>
        <w:rFonts w:ascii="Symbol" w:eastAsia="Symbol" w:hAnsi="Symbol" w:cs="Symbol" w:hint="default"/>
        <w:w w:val="100"/>
        <w:sz w:val="22"/>
        <w:szCs w:val="22"/>
        <w:lang w:val="es-ES" w:eastAsia="en-US" w:bidi="ar-SA"/>
      </w:rPr>
    </w:lvl>
    <w:lvl w:ilvl="1" w:tplc="0674D250">
      <w:numFmt w:val="bullet"/>
      <w:lvlText w:val="•"/>
      <w:lvlJc w:val="left"/>
      <w:pPr>
        <w:ind w:left="987" w:hanging="360"/>
      </w:pPr>
      <w:rPr>
        <w:rFonts w:hint="default"/>
        <w:lang w:val="es-ES" w:eastAsia="en-US" w:bidi="ar-SA"/>
      </w:rPr>
    </w:lvl>
    <w:lvl w:ilvl="2" w:tplc="ECA87A92">
      <w:numFmt w:val="bullet"/>
      <w:lvlText w:val="•"/>
      <w:lvlJc w:val="left"/>
      <w:pPr>
        <w:ind w:left="1155" w:hanging="360"/>
      </w:pPr>
      <w:rPr>
        <w:rFonts w:hint="default"/>
        <w:lang w:val="es-ES" w:eastAsia="en-US" w:bidi="ar-SA"/>
      </w:rPr>
    </w:lvl>
    <w:lvl w:ilvl="3" w:tplc="D00E489A">
      <w:numFmt w:val="bullet"/>
      <w:lvlText w:val="•"/>
      <w:lvlJc w:val="left"/>
      <w:pPr>
        <w:ind w:left="1322" w:hanging="360"/>
      </w:pPr>
      <w:rPr>
        <w:rFonts w:hint="default"/>
        <w:lang w:val="es-ES" w:eastAsia="en-US" w:bidi="ar-SA"/>
      </w:rPr>
    </w:lvl>
    <w:lvl w:ilvl="4" w:tplc="A824FCA2">
      <w:numFmt w:val="bullet"/>
      <w:lvlText w:val="•"/>
      <w:lvlJc w:val="left"/>
      <w:pPr>
        <w:ind w:left="1490" w:hanging="360"/>
      </w:pPr>
      <w:rPr>
        <w:rFonts w:hint="default"/>
        <w:lang w:val="es-ES" w:eastAsia="en-US" w:bidi="ar-SA"/>
      </w:rPr>
    </w:lvl>
    <w:lvl w:ilvl="5" w:tplc="808CE2E8">
      <w:numFmt w:val="bullet"/>
      <w:lvlText w:val="•"/>
      <w:lvlJc w:val="left"/>
      <w:pPr>
        <w:ind w:left="1658" w:hanging="360"/>
      </w:pPr>
      <w:rPr>
        <w:rFonts w:hint="default"/>
        <w:lang w:val="es-ES" w:eastAsia="en-US" w:bidi="ar-SA"/>
      </w:rPr>
    </w:lvl>
    <w:lvl w:ilvl="6" w:tplc="83DE506A">
      <w:numFmt w:val="bullet"/>
      <w:lvlText w:val="•"/>
      <w:lvlJc w:val="left"/>
      <w:pPr>
        <w:ind w:left="1825" w:hanging="360"/>
      </w:pPr>
      <w:rPr>
        <w:rFonts w:hint="default"/>
        <w:lang w:val="es-ES" w:eastAsia="en-US" w:bidi="ar-SA"/>
      </w:rPr>
    </w:lvl>
    <w:lvl w:ilvl="7" w:tplc="6BC62BEE">
      <w:numFmt w:val="bullet"/>
      <w:lvlText w:val="•"/>
      <w:lvlJc w:val="left"/>
      <w:pPr>
        <w:ind w:left="1993" w:hanging="360"/>
      </w:pPr>
      <w:rPr>
        <w:rFonts w:hint="default"/>
        <w:lang w:val="es-ES" w:eastAsia="en-US" w:bidi="ar-SA"/>
      </w:rPr>
    </w:lvl>
    <w:lvl w:ilvl="8" w:tplc="C88AF9B8">
      <w:numFmt w:val="bullet"/>
      <w:lvlText w:val="•"/>
      <w:lvlJc w:val="left"/>
      <w:pPr>
        <w:ind w:left="2160" w:hanging="360"/>
      </w:pPr>
      <w:rPr>
        <w:rFonts w:hint="default"/>
        <w:lang w:val="es-ES" w:eastAsia="en-US" w:bidi="ar-SA"/>
      </w:rPr>
    </w:lvl>
  </w:abstractNum>
  <w:abstractNum w:abstractNumId="31" w15:restartNumberingAfterBreak="0">
    <w:nsid w:val="5E9B3D77"/>
    <w:multiLevelType w:val="hybridMultilevel"/>
    <w:tmpl w:val="63CE446E"/>
    <w:lvl w:ilvl="0" w:tplc="7AA82678">
      <w:numFmt w:val="bullet"/>
      <w:lvlText w:val=""/>
      <w:lvlJc w:val="left"/>
      <w:pPr>
        <w:ind w:left="827" w:hanging="360"/>
      </w:pPr>
      <w:rPr>
        <w:rFonts w:ascii="Symbol" w:eastAsia="Symbol" w:hAnsi="Symbol" w:cs="Symbol" w:hint="default"/>
        <w:w w:val="100"/>
        <w:sz w:val="22"/>
        <w:szCs w:val="22"/>
        <w:lang w:val="es-ES" w:eastAsia="en-US" w:bidi="ar-SA"/>
      </w:rPr>
    </w:lvl>
    <w:lvl w:ilvl="1" w:tplc="49B29C3E">
      <w:numFmt w:val="bullet"/>
      <w:lvlText w:val="•"/>
      <w:lvlJc w:val="left"/>
      <w:pPr>
        <w:ind w:left="987" w:hanging="360"/>
      </w:pPr>
      <w:rPr>
        <w:rFonts w:hint="default"/>
        <w:lang w:val="es-ES" w:eastAsia="en-US" w:bidi="ar-SA"/>
      </w:rPr>
    </w:lvl>
    <w:lvl w:ilvl="2" w:tplc="8720382E">
      <w:numFmt w:val="bullet"/>
      <w:lvlText w:val="•"/>
      <w:lvlJc w:val="left"/>
      <w:pPr>
        <w:ind w:left="1155" w:hanging="360"/>
      </w:pPr>
      <w:rPr>
        <w:rFonts w:hint="default"/>
        <w:lang w:val="es-ES" w:eastAsia="en-US" w:bidi="ar-SA"/>
      </w:rPr>
    </w:lvl>
    <w:lvl w:ilvl="3" w:tplc="B2866388">
      <w:numFmt w:val="bullet"/>
      <w:lvlText w:val="•"/>
      <w:lvlJc w:val="left"/>
      <w:pPr>
        <w:ind w:left="1322" w:hanging="360"/>
      </w:pPr>
      <w:rPr>
        <w:rFonts w:hint="default"/>
        <w:lang w:val="es-ES" w:eastAsia="en-US" w:bidi="ar-SA"/>
      </w:rPr>
    </w:lvl>
    <w:lvl w:ilvl="4" w:tplc="B538AAA4">
      <w:numFmt w:val="bullet"/>
      <w:lvlText w:val="•"/>
      <w:lvlJc w:val="left"/>
      <w:pPr>
        <w:ind w:left="1490" w:hanging="360"/>
      </w:pPr>
      <w:rPr>
        <w:rFonts w:hint="default"/>
        <w:lang w:val="es-ES" w:eastAsia="en-US" w:bidi="ar-SA"/>
      </w:rPr>
    </w:lvl>
    <w:lvl w:ilvl="5" w:tplc="E3DCEF06">
      <w:numFmt w:val="bullet"/>
      <w:lvlText w:val="•"/>
      <w:lvlJc w:val="left"/>
      <w:pPr>
        <w:ind w:left="1658" w:hanging="360"/>
      </w:pPr>
      <w:rPr>
        <w:rFonts w:hint="default"/>
        <w:lang w:val="es-ES" w:eastAsia="en-US" w:bidi="ar-SA"/>
      </w:rPr>
    </w:lvl>
    <w:lvl w:ilvl="6" w:tplc="3D124A12">
      <w:numFmt w:val="bullet"/>
      <w:lvlText w:val="•"/>
      <w:lvlJc w:val="left"/>
      <w:pPr>
        <w:ind w:left="1825" w:hanging="360"/>
      </w:pPr>
      <w:rPr>
        <w:rFonts w:hint="default"/>
        <w:lang w:val="es-ES" w:eastAsia="en-US" w:bidi="ar-SA"/>
      </w:rPr>
    </w:lvl>
    <w:lvl w:ilvl="7" w:tplc="F94EB768">
      <w:numFmt w:val="bullet"/>
      <w:lvlText w:val="•"/>
      <w:lvlJc w:val="left"/>
      <w:pPr>
        <w:ind w:left="1993" w:hanging="360"/>
      </w:pPr>
      <w:rPr>
        <w:rFonts w:hint="default"/>
        <w:lang w:val="es-ES" w:eastAsia="en-US" w:bidi="ar-SA"/>
      </w:rPr>
    </w:lvl>
    <w:lvl w:ilvl="8" w:tplc="AA866934">
      <w:numFmt w:val="bullet"/>
      <w:lvlText w:val="•"/>
      <w:lvlJc w:val="left"/>
      <w:pPr>
        <w:ind w:left="2160" w:hanging="360"/>
      </w:pPr>
      <w:rPr>
        <w:rFonts w:hint="default"/>
        <w:lang w:val="es-ES" w:eastAsia="en-US" w:bidi="ar-SA"/>
      </w:rPr>
    </w:lvl>
  </w:abstractNum>
  <w:abstractNum w:abstractNumId="32" w15:restartNumberingAfterBreak="0">
    <w:nsid w:val="612C1E13"/>
    <w:multiLevelType w:val="multilevel"/>
    <w:tmpl w:val="1194D30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65BB091A"/>
    <w:multiLevelType w:val="multilevel"/>
    <w:tmpl w:val="AD064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78195E"/>
    <w:multiLevelType w:val="hybridMultilevel"/>
    <w:tmpl w:val="A4C0CD68"/>
    <w:lvl w:ilvl="0" w:tplc="080A0001">
      <w:start w:val="1"/>
      <w:numFmt w:val="bullet"/>
      <w:lvlText w:val=""/>
      <w:lvlJc w:val="left"/>
      <w:pPr>
        <w:ind w:left="1335" w:hanging="360"/>
      </w:pPr>
      <w:rPr>
        <w:rFonts w:ascii="Symbol" w:hAnsi="Symbol" w:hint="default"/>
      </w:rPr>
    </w:lvl>
    <w:lvl w:ilvl="1" w:tplc="080A0003" w:tentative="1">
      <w:start w:val="1"/>
      <w:numFmt w:val="bullet"/>
      <w:lvlText w:val="o"/>
      <w:lvlJc w:val="left"/>
      <w:pPr>
        <w:ind w:left="2055" w:hanging="360"/>
      </w:pPr>
      <w:rPr>
        <w:rFonts w:ascii="Courier New" w:hAnsi="Courier New" w:cs="Courier New" w:hint="default"/>
      </w:rPr>
    </w:lvl>
    <w:lvl w:ilvl="2" w:tplc="080A0005" w:tentative="1">
      <w:start w:val="1"/>
      <w:numFmt w:val="bullet"/>
      <w:lvlText w:val=""/>
      <w:lvlJc w:val="left"/>
      <w:pPr>
        <w:ind w:left="2775" w:hanging="360"/>
      </w:pPr>
      <w:rPr>
        <w:rFonts w:ascii="Wingdings" w:hAnsi="Wingdings" w:hint="default"/>
      </w:rPr>
    </w:lvl>
    <w:lvl w:ilvl="3" w:tplc="080A0001" w:tentative="1">
      <w:start w:val="1"/>
      <w:numFmt w:val="bullet"/>
      <w:lvlText w:val=""/>
      <w:lvlJc w:val="left"/>
      <w:pPr>
        <w:ind w:left="3495" w:hanging="360"/>
      </w:pPr>
      <w:rPr>
        <w:rFonts w:ascii="Symbol" w:hAnsi="Symbol" w:hint="default"/>
      </w:rPr>
    </w:lvl>
    <w:lvl w:ilvl="4" w:tplc="080A0003" w:tentative="1">
      <w:start w:val="1"/>
      <w:numFmt w:val="bullet"/>
      <w:lvlText w:val="o"/>
      <w:lvlJc w:val="left"/>
      <w:pPr>
        <w:ind w:left="4215" w:hanging="360"/>
      </w:pPr>
      <w:rPr>
        <w:rFonts w:ascii="Courier New" w:hAnsi="Courier New" w:cs="Courier New" w:hint="default"/>
      </w:rPr>
    </w:lvl>
    <w:lvl w:ilvl="5" w:tplc="080A0005" w:tentative="1">
      <w:start w:val="1"/>
      <w:numFmt w:val="bullet"/>
      <w:lvlText w:val=""/>
      <w:lvlJc w:val="left"/>
      <w:pPr>
        <w:ind w:left="4935" w:hanging="360"/>
      </w:pPr>
      <w:rPr>
        <w:rFonts w:ascii="Wingdings" w:hAnsi="Wingdings" w:hint="default"/>
      </w:rPr>
    </w:lvl>
    <w:lvl w:ilvl="6" w:tplc="080A0001" w:tentative="1">
      <w:start w:val="1"/>
      <w:numFmt w:val="bullet"/>
      <w:lvlText w:val=""/>
      <w:lvlJc w:val="left"/>
      <w:pPr>
        <w:ind w:left="5655" w:hanging="360"/>
      </w:pPr>
      <w:rPr>
        <w:rFonts w:ascii="Symbol" w:hAnsi="Symbol" w:hint="default"/>
      </w:rPr>
    </w:lvl>
    <w:lvl w:ilvl="7" w:tplc="080A0003" w:tentative="1">
      <w:start w:val="1"/>
      <w:numFmt w:val="bullet"/>
      <w:lvlText w:val="o"/>
      <w:lvlJc w:val="left"/>
      <w:pPr>
        <w:ind w:left="6375" w:hanging="360"/>
      </w:pPr>
      <w:rPr>
        <w:rFonts w:ascii="Courier New" w:hAnsi="Courier New" w:cs="Courier New" w:hint="default"/>
      </w:rPr>
    </w:lvl>
    <w:lvl w:ilvl="8" w:tplc="080A0005" w:tentative="1">
      <w:start w:val="1"/>
      <w:numFmt w:val="bullet"/>
      <w:lvlText w:val=""/>
      <w:lvlJc w:val="left"/>
      <w:pPr>
        <w:ind w:left="7095" w:hanging="360"/>
      </w:pPr>
      <w:rPr>
        <w:rFonts w:ascii="Wingdings" w:hAnsi="Wingdings" w:hint="default"/>
      </w:rPr>
    </w:lvl>
  </w:abstractNum>
  <w:abstractNum w:abstractNumId="35" w15:restartNumberingAfterBreak="0">
    <w:nsid w:val="6E49418D"/>
    <w:multiLevelType w:val="multilevel"/>
    <w:tmpl w:val="FD5A16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2D11D7B"/>
    <w:multiLevelType w:val="hybridMultilevel"/>
    <w:tmpl w:val="63DA1A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7" w15:restartNumberingAfterBreak="0">
    <w:nsid w:val="76821EB2"/>
    <w:multiLevelType w:val="hybridMultilevel"/>
    <w:tmpl w:val="9246043A"/>
    <w:lvl w:ilvl="0" w:tplc="843EB0A2">
      <w:numFmt w:val="bullet"/>
      <w:lvlText w:val=""/>
      <w:lvlJc w:val="left"/>
      <w:pPr>
        <w:ind w:left="827" w:hanging="360"/>
      </w:pPr>
      <w:rPr>
        <w:rFonts w:ascii="Symbol" w:eastAsia="Symbol" w:hAnsi="Symbol" w:cs="Symbol" w:hint="default"/>
        <w:w w:val="100"/>
        <w:sz w:val="22"/>
        <w:szCs w:val="22"/>
        <w:lang w:val="es-ES" w:eastAsia="en-US" w:bidi="ar-SA"/>
      </w:rPr>
    </w:lvl>
    <w:lvl w:ilvl="1" w:tplc="DC9CDE82">
      <w:numFmt w:val="bullet"/>
      <w:lvlText w:val="•"/>
      <w:lvlJc w:val="left"/>
      <w:pPr>
        <w:ind w:left="987" w:hanging="360"/>
      </w:pPr>
      <w:rPr>
        <w:rFonts w:hint="default"/>
        <w:lang w:val="es-ES" w:eastAsia="en-US" w:bidi="ar-SA"/>
      </w:rPr>
    </w:lvl>
    <w:lvl w:ilvl="2" w:tplc="DD8256F8">
      <w:numFmt w:val="bullet"/>
      <w:lvlText w:val="•"/>
      <w:lvlJc w:val="left"/>
      <w:pPr>
        <w:ind w:left="1155" w:hanging="360"/>
      </w:pPr>
      <w:rPr>
        <w:rFonts w:hint="default"/>
        <w:lang w:val="es-ES" w:eastAsia="en-US" w:bidi="ar-SA"/>
      </w:rPr>
    </w:lvl>
    <w:lvl w:ilvl="3" w:tplc="02A856BA">
      <w:numFmt w:val="bullet"/>
      <w:lvlText w:val="•"/>
      <w:lvlJc w:val="left"/>
      <w:pPr>
        <w:ind w:left="1322" w:hanging="360"/>
      </w:pPr>
      <w:rPr>
        <w:rFonts w:hint="default"/>
        <w:lang w:val="es-ES" w:eastAsia="en-US" w:bidi="ar-SA"/>
      </w:rPr>
    </w:lvl>
    <w:lvl w:ilvl="4" w:tplc="79869414">
      <w:numFmt w:val="bullet"/>
      <w:lvlText w:val="•"/>
      <w:lvlJc w:val="left"/>
      <w:pPr>
        <w:ind w:left="1490" w:hanging="360"/>
      </w:pPr>
      <w:rPr>
        <w:rFonts w:hint="default"/>
        <w:lang w:val="es-ES" w:eastAsia="en-US" w:bidi="ar-SA"/>
      </w:rPr>
    </w:lvl>
    <w:lvl w:ilvl="5" w:tplc="37D2020E">
      <w:numFmt w:val="bullet"/>
      <w:lvlText w:val="•"/>
      <w:lvlJc w:val="left"/>
      <w:pPr>
        <w:ind w:left="1658" w:hanging="360"/>
      </w:pPr>
      <w:rPr>
        <w:rFonts w:hint="default"/>
        <w:lang w:val="es-ES" w:eastAsia="en-US" w:bidi="ar-SA"/>
      </w:rPr>
    </w:lvl>
    <w:lvl w:ilvl="6" w:tplc="4D368128">
      <w:numFmt w:val="bullet"/>
      <w:lvlText w:val="•"/>
      <w:lvlJc w:val="left"/>
      <w:pPr>
        <w:ind w:left="1825" w:hanging="360"/>
      </w:pPr>
      <w:rPr>
        <w:rFonts w:hint="default"/>
        <w:lang w:val="es-ES" w:eastAsia="en-US" w:bidi="ar-SA"/>
      </w:rPr>
    </w:lvl>
    <w:lvl w:ilvl="7" w:tplc="45F41406">
      <w:numFmt w:val="bullet"/>
      <w:lvlText w:val="•"/>
      <w:lvlJc w:val="left"/>
      <w:pPr>
        <w:ind w:left="1993" w:hanging="360"/>
      </w:pPr>
      <w:rPr>
        <w:rFonts w:hint="default"/>
        <w:lang w:val="es-ES" w:eastAsia="en-US" w:bidi="ar-SA"/>
      </w:rPr>
    </w:lvl>
    <w:lvl w:ilvl="8" w:tplc="A96C2F08">
      <w:numFmt w:val="bullet"/>
      <w:lvlText w:val="•"/>
      <w:lvlJc w:val="left"/>
      <w:pPr>
        <w:ind w:left="2160" w:hanging="360"/>
      </w:pPr>
      <w:rPr>
        <w:rFonts w:hint="default"/>
        <w:lang w:val="es-ES" w:eastAsia="en-US" w:bidi="ar-SA"/>
      </w:rPr>
    </w:lvl>
  </w:abstractNum>
  <w:abstractNum w:abstractNumId="38" w15:restartNumberingAfterBreak="0">
    <w:nsid w:val="798C3B8F"/>
    <w:multiLevelType w:val="multilevel"/>
    <w:tmpl w:val="2EC82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1000F9"/>
    <w:multiLevelType w:val="multilevel"/>
    <w:tmpl w:val="081C5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3"/>
  </w:num>
  <w:num w:numId="3">
    <w:abstractNumId w:val="18"/>
  </w:num>
  <w:num w:numId="4">
    <w:abstractNumId w:val="26"/>
  </w:num>
  <w:num w:numId="5">
    <w:abstractNumId w:val="15"/>
  </w:num>
  <w:num w:numId="6">
    <w:abstractNumId w:val="12"/>
  </w:num>
  <w:num w:numId="7">
    <w:abstractNumId w:val="31"/>
  </w:num>
  <w:num w:numId="8">
    <w:abstractNumId w:val="17"/>
  </w:num>
  <w:num w:numId="9">
    <w:abstractNumId w:val="37"/>
  </w:num>
  <w:num w:numId="10">
    <w:abstractNumId w:val="30"/>
  </w:num>
  <w:num w:numId="11">
    <w:abstractNumId w:val="29"/>
  </w:num>
  <w:num w:numId="12">
    <w:abstractNumId w:val="6"/>
  </w:num>
  <w:num w:numId="13">
    <w:abstractNumId w:val="27"/>
  </w:num>
  <w:num w:numId="14">
    <w:abstractNumId w:val="14"/>
  </w:num>
  <w:num w:numId="15">
    <w:abstractNumId w:val="36"/>
  </w:num>
  <w:num w:numId="16">
    <w:abstractNumId w:val="34"/>
  </w:num>
  <w:num w:numId="17">
    <w:abstractNumId w:val="24"/>
  </w:num>
  <w:num w:numId="18">
    <w:abstractNumId w:val="28"/>
  </w:num>
  <w:num w:numId="19">
    <w:abstractNumId w:val="35"/>
  </w:num>
  <w:num w:numId="20">
    <w:abstractNumId w:val="22"/>
  </w:num>
  <w:num w:numId="21">
    <w:abstractNumId w:val="10"/>
  </w:num>
  <w:num w:numId="22">
    <w:abstractNumId w:val="25"/>
  </w:num>
  <w:num w:numId="23">
    <w:abstractNumId w:val="8"/>
  </w:num>
  <w:num w:numId="24">
    <w:abstractNumId w:val="3"/>
  </w:num>
  <w:num w:numId="25">
    <w:abstractNumId w:val="33"/>
  </w:num>
  <w:num w:numId="26">
    <w:abstractNumId w:val="11"/>
  </w:num>
  <w:num w:numId="27">
    <w:abstractNumId w:val="5"/>
  </w:num>
  <w:num w:numId="28">
    <w:abstractNumId w:val="9"/>
  </w:num>
  <w:num w:numId="29">
    <w:abstractNumId w:val="19"/>
  </w:num>
  <w:num w:numId="30">
    <w:abstractNumId w:val="39"/>
  </w:num>
  <w:num w:numId="31">
    <w:abstractNumId w:val="32"/>
  </w:num>
  <w:num w:numId="32">
    <w:abstractNumId w:val="16"/>
  </w:num>
  <w:num w:numId="33">
    <w:abstractNumId w:val="1"/>
  </w:num>
  <w:num w:numId="34">
    <w:abstractNumId w:val="0"/>
  </w:num>
  <w:num w:numId="35">
    <w:abstractNumId w:val="4"/>
  </w:num>
  <w:num w:numId="36">
    <w:abstractNumId w:val="38"/>
  </w:num>
  <w:num w:numId="37">
    <w:abstractNumId w:val="7"/>
  </w:num>
  <w:num w:numId="38">
    <w:abstractNumId w:val="20"/>
  </w:num>
  <w:num w:numId="39">
    <w:abstractNumId w:val="21"/>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07"/>
    <w:rsid w:val="00012A26"/>
    <w:rsid w:val="00015E6A"/>
    <w:rsid w:val="00034804"/>
    <w:rsid w:val="000A1AAA"/>
    <w:rsid w:val="000B3706"/>
    <w:rsid w:val="000E6E95"/>
    <w:rsid w:val="000F3676"/>
    <w:rsid w:val="001033F9"/>
    <w:rsid w:val="0010786B"/>
    <w:rsid w:val="00123C92"/>
    <w:rsid w:val="001377C8"/>
    <w:rsid w:val="0014003F"/>
    <w:rsid w:val="00167D38"/>
    <w:rsid w:val="00172A07"/>
    <w:rsid w:val="001A5EF9"/>
    <w:rsid w:val="001F50F3"/>
    <w:rsid w:val="00200207"/>
    <w:rsid w:val="00266DD1"/>
    <w:rsid w:val="00270598"/>
    <w:rsid w:val="00296EEA"/>
    <w:rsid w:val="002B0EDB"/>
    <w:rsid w:val="002D645B"/>
    <w:rsid w:val="0031005E"/>
    <w:rsid w:val="00321DB8"/>
    <w:rsid w:val="0033563B"/>
    <w:rsid w:val="0034033F"/>
    <w:rsid w:val="00396718"/>
    <w:rsid w:val="003A5CAF"/>
    <w:rsid w:val="003C3CA2"/>
    <w:rsid w:val="003D3C4B"/>
    <w:rsid w:val="003E0802"/>
    <w:rsid w:val="003F672B"/>
    <w:rsid w:val="00435284"/>
    <w:rsid w:val="00444AF6"/>
    <w:rsid w:val="00447A75"/>
    <w:rsid w:val="004610A7"/>
    <w:rsid w:val="0046363D"/>
    <w:rsid w:val="00465CB6"/>
    <w:rsid w:val="0048266E"/>
    <w:rsid w:val="0048792E"/>
    <w:rsid w:val="004D0174"/>
    <w:rsid w:val="004D1402"/>
    <w:rsid w:val="0050089B"/>
    <w:rsid w:val="00511611"/>
    <w:rsid w:val="00516FAC"/>
    <w:rsid w:val="00526FF7"/>
    <w:rsid w:val="005334FD"/>
    <w:rsid w:val="00536CA4"/>
    <w:rsid w:val="005436BA"/>
    <w:rsid w:val="00544941"/>
    <w:rsid w:val="005503EB"/>
    <w:rsid w:val="00583115"/>
    <w:rsid w:val="005A261E"/>
    <w:rsid w:val="005A5A61"/>
    <w:rsid w:val="005A6FB9"/>
    <w:rsid w:val="005E79F8"/>
    <w:rsid w:val="00600C9C"/>
    <w:rsid w:val="00617345"/>
    <w:rsid w:val="00621D30"/>
    <w:rsid w:val="00631D83"/>
    <w:rsid w:val="00651B5B"/>
    <w:rsid w:val="0066555F"/>
    <w:rsid w:val="006752C6"/>
    <w:rsid w:val="006957E2"/>
    <w:rsid w:val="006A38AB"/>
    <w:rsid w:val="006A3D36"/>
    <w:rsid w:val="006A5367"/>
    <w:rsid w:val="006A5FE0"/>
    <w:rsid w:val="006B5397"/>
    <w:rsid w:val="006D08F1"/>
    <w:rsid w:val="006F5A39"/>
    <w:rsid w:val="007200AC"/>
    <w:rsid w:val="00720BC7"/>
    <w:rsid w:val="00741443"/>
    <w:rsid w:val="00750073"/>
    <w:rsid w:val="00774AE3"/>
    <w:rsid w:val="007A13FD"/>
    <w:rsid w:val="007A2918"/>
    <w:rsid w:val="007B2A9E"/>
    <w:rsid w:val="007D7DC0"/>
    <w:rsid w:val="007F2FDF"/>
    <w:rsid w:val="00813B56"/>
    <w:rsid w:val="00835CE2"/>
    <w:rsid w:val="00877656"/>
    <w:rsid w:val="008932FB"/>
    <w:rsid w:val="008A2EDA"/>
    <w:rsid w:val="00975797"/>
    <w:rsid w:val="00983B8D"/>
    <w:rsid w:val="00987D92"/>
    <w:rsid w:val="00995CD9"/>
    <w:rsid w:val="009963AE"/>
    <w:rsid w:val="009B51CA"/>
    <w:rsid w:val="009C6D16"/>
    <w:rsid w:val="009D5733"/>
    <w:rsid w:val="009F468B"/>
    <w:rsid w:val="00A2181B"/>
    <w:rsid w:val="00A22981"/>
    <w:rsid w:val="00A43D9F"/>
    <w:rsid w:val="00A937B6"/>
    <w:rsid w:val="00AB06E0"/>
    <w:rsid w:val="00AD1F7C"/>
    <w:rsid w:val="00AE00C2"/>
    <w:rsid w:val="00AF46A3"/>
    <w:rsid w:val="00B220EF"/>
    <w:rsid w:val="00B27C60"/>
    <w:rsid w:val="00B32D61"/>
    <w:rsid w:val="00B630FB"/>
    <w:rsid w:val="00B7172B"/>
    <w:rsid w:val="00B84536"/>
    <w:rsid w:val="00BA55C9"/>
    <w:rsid w:val="00BE7887"/>
    <w:rsid w:val="00C02E3E"/>
    <w:rsid w:val="00C0609C"/>
    <w:rsid w:val="00C15F27"/>
    <w:rsid w:val="00C64AA3"/>
    <w:rsid w:val="00C65EE2"/>
    <w:rsid w:val="00CA797C"/>
    <w:rsid w:val="00CD714E"/>
    <w:rsid w:val="00CF2000"/>
    <w:rsid w:val="00CF2630"/>
    <w:rsid w:val="00D07C6E"/>
    <w:rsid w:val="00D41B8C"/>
    <w:rsid w:val="00D43AE7"/>
    <w:rsid w:val="00D56E38"/>
    <w:rsid w:val="00D806E3"/>
    <w:rsid w:val="00DC2E96"/>
    <w:rsid w:val="00DC6B6B"/>
    <w:rsid w:val="00E17244"/>
    <w:rsid w:val="00E30156"/>
    <w:rsid w:val="00E80781"/>
    <w:rsid w:val="00E924BE"/>
    <w:rsid w:val="00E9734E"/>
    <w:rsid w:val="00ED0AB5"/>
    <w:rsid w:val="00ED1091"/>
    <w:rsid w:val="00F4072C"/>
    <w:rsid w:val="00F42A9A"/>
    <w:rsid w:val="00F53DB1"/>
    <w:rsid w:val="00F609A1"/>
    <w:rsid w:val="00F644AB"/>
    <w:rsid w:val="00F64560"/>
    <w:rsid w:val="00F83D11"/>
    <w:rsid w:val="00FA163D"/>
    <w:rsid w:val="00FA281B"/>
    <w:rsid w:val="00FB0DAB"/>
    <w:rsid w:val="00FB2D73"/>
    <w:rsid w:val="00FC35DE"/>
    <w:rsid w:val="00FD3D75"/>
    <w:rsid w:val="00FF07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ECA93B"/>
  <w15:docId w15:val="{A40F14CC-E418-4752-8205-250AB665B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Franklin Gothic Medium" w:eastAsia="Franklin Gothic Medium" w:hAnsi="Franklin Gothic Medium" w:cs="Franklin Gothic Medium"/>
      <w:lang w:val="es-ES"/>
    </w:rPr>
  </w:style>
  <w:style w:type="paragraph" w:styleId="Ttulo1">
    <w:name w:val="heading 1"/>
    <w:basedOn w:val="Normal"/>
    <w:uiPriority w:val="1"/>
    <w:qFormat/>
    <w:pPr>
      <w:spacing w:line="316" w:lineRule="exact"/>
      <w:ind w:left="3317" w:right="3311"/>
      <w:jc w:val="center"/>
      <w:outlineLvl w:val="0"/>
    </w:pPr>
    <w:rPr>
      <w:sz w:val="28"/>
      <w:szCs w:val="28"/>
    </w:rPr>
  </w:style>
  <w:style w:type="paragraph" w:styleId="Ttulo2">
    <w:name w:val="heading 2"/>
    <w:basedOn w:val="Normal"/>
    <w:next w:val="Normal"/>
    <w:link w:val="Ttulo2Car"/>
    <w:uiPriority w:val="9"/>
    <w:semiHidden/>
    <w:unhideWhenUsed/>
    <w:qFormat/>
    <w:rsid w:val="00E1724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0A1AA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0A1AA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
    <w:qFormat/>
    <w:pPr>
      <w:spacing w:before="104"/>
      <w:ind w:left="3237" w:right="685" w:hanging="2549"/>
    </w:pPr>
    <w:rPr>
      <w:rFonts w:ascii="Tahoma" w:eastAsia="Tahoma" w:hAnsi="Tahoma" w:cs="Tahoma"/>
      <w:b/>
      <w:bCs/>
      <w:sz w:val="52"/>
      <w:szCs w:val="52"/>
    </w:rPr>
  </w:style>
  <w:style w:type="paragraph" w:styleId="Prrafodelista">
    <w:name w:val="List Paragraph"/>
    <w:basedOn w:val="Normal"/>
    <w:uiPriority w:val="1"/>
    <w:qFormat/>
    <w:pPr>
      <w:ind w:left="321" w:firstLine="2"/>
      <w:jc w:val="both"/>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4610A7"/>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E30156"/>
    <w:pPr>
      <w:tabs>
        <w:tab w:val="center" w:pos="4419"/>
        <w:tab w:val="right" w:pos="8838"/>
      </w:tabs>
    </w:pPr>
  </w:style>
  <w:style w:type="character" w:customStyle="1" w:styleId="EncabezadoCar">
    <w:name w:val="Encabezado Car"/>
    <w:basedOn w:val="Fuentedeprrafopredeter"/>
    <w:link w:val="Encabezado"/>
    <w:uiPriority w:val="99"/>
    <w:rsid w:val="00E30156"/>
    <w:rPr>
      <w:rFonts w:ascii="Franklin Gothic Medium" w:eastAsia="Franklin Gothic Medium" w:hAnsi="Franklin Gothic Medium" w:cs="Franklin Gothic Medium"/>
      <w:lang w:val="es-ES"/>
    </w:rPr>
  </w:style>
  <w:style w:type="paragraph" w:styleId="Piedepgina">
    <w:name w:val="footer"/>
    <w:basedOn w:val="Normal"/>
    <w:link w:val="PiedepginaCar"/>
    <w:uiPriority w:val="99"/>
    <w:unhideWhenUsed/>
    <w:rsid w:val="00E30156"/>
    <w:pPr>
      <w:tabs>
        <w:tab w:val="center" w:pos="4419"/>
        <w:tab w:val="right" w:pos="8838"/>
      </w:tabs>
    </w:pPr>
  </w:style>
  <w:style w:type="character" w:customStyle="1" w:styleId="PiedepginaCar">
    <w:name w:val="Pie de página Car"/>
    <w:basedOn w:val="Fuentedeprrafopredeter"/>
    <w:link w:val="Piedepgina"/>
    <w:uiPriority w:val="99"/>
    <w:rsid w:val="00E30156"/>
    <w:rPr>
      <w:rFonts w:ascii="Franklin Gothic Medium" w:eastAsia="Franklin Gothic Medium" w:hAnsi="Franklin Gothic Medium" w:cs="Franklin Gothic Medium"/>
      <w:lang w:val="es-ES"/>
    </w:rPr>
  </w:style>
  <w:style w:type="table" w:styleId="Tablaconcuadrcula1clara-nfasis5">
    <w:name w:val="Grid Table 1 Light Accent 5"/>
    <w:basedOn w:val="Tablanormal"/>
    <w:uiPriority w:val="46"/>
    <w:rsid w:val="00813B5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delista3-nfasis5">
    <w:name w:val="List Table 3 Accent 5"/>
    <w:basedOn w:val="Tablanormal"/>
    <w:uiPriority w:val="48"/>
    <w:rsid w:val="00FB0DA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concuadrcula4-nfasis5">
    <w:name w:val="Grid Table 4 Accent 5"/>
    <w:basedOn w:val="Tablanormal"/>
    <w:uiPriority w:val="49"/>
    <w:rsid w:val="00600C9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1clara-nfasis1">
    <w:name w:val="Grid Table 1 Light Accent 1"/>
    <w:basedOn w:val="Tablanormal"/>
    <w:uiPriority w:val="46"/>
    <w:rsid w:val="00B8453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2-nfasis5">
    <w:name w:val="Grid Table 2 Accent 5"/>
    <w:basedOn w:val="Tablanormal"/>
    <w:uiPriority w:val="47"/>
    <w:rsid w:val="00B84536"/>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Ttulo3Car">
    <w:name w:val="Título 3 Car"/>
    <w:basedOn w:val="Fuentedeprrafopredeter"/>
    <w:link w:val="Ttulo3"/>
    <w:uiPriority w:val="9"/>
    <w:semiHidden/>
    <w:rsid w:val="000A1AAA"/>
    <w:rPr>
      <w:rFonts w:asciiTheme="majorHAnsi" w:eastAsiaTheme="majorEastAsia" w:hAnsiTheme="majorHAnsi" w:cstheme="majorBidi"/>
      <w:color w:val="243F60" w:themeColor="accent1" w:themeShade="7F"/>
      <w:sz w:val="24"/>
      <w:szCs w:val="24"/>
      <w:lang w:val="es-ES"/>
    </w:rPr>
  </w:style>
  <w:style w:type="character" w:customStyle="1" w:styleId="Ttulo4Car">
    <w:name w:val="Título 4 Car"/>
    <w:basedOn w:val="Fuentedeprrafopredeter"/>
    <w:link w:val="Ttulo4"/>
    <w:uiPriority w:val="9"/>
    <w:semiHidden/>
    <w:rsid w:val="000A1AAA"/>
    <w:rPr>
      <w:rFonts w:asciiTheme="majorHAnsi" w:eastAsiaTheme="majorEastAsia" w:hAnsiTheme="majorHAnsi" w:cstheme="majorBidi"/>
      <w:i/>
      <w:iCs/>
      <w:color w:val="365F91" w:themeColor="accent1" w:themeShade="BF"/>
      <w:lang w:val="es-ES"/>
    </w:rPr>
  </w:style>
  <w:style w:type="character" w:customStyle="1" w:styleId="Ttulo2Car">
    <w:name w:val="Título 2 Car"/>
    <w:basedOn w:val="Fuentedeprrafopredeter"/>
    <w:link w:val="Ttulo2"/>
    <w:uiPriority w:val="9"/>
    <w:semiHidden/>
    <w:rsid w:val="00E17244"/>
    <w:rPr>
      <w:rFonts w:asciiTheme="majorHAnsi" w:eastAsiaTheme="majorEastAsia" w:hAnsiTheme="majorHAnsi" w:cstheme="majorBidi"/>
      <w:color w:val="365F91" w:themeColor="accent1" w:themeShade="BF"/>
      <w:sz w:val="26"/>
      <w:szCs w:val="26"/>
      <w:lang w:val="es-ES"/>
    </w:rPr>
  </w:style>
  <w:style w:type="character" w:styleId="Textoennegrita">
    <w:name w:val="Strong"/>
    <w:basedOn w:val="Fuentedeprrafopredeter"/>
    <w:uiPriority w:val="22"/>
    <w:qFormat/>
    <w:rsid w:val="009963AE"/>
    <w:rPr>
      <w:b/>
      <w:bCs/>
    </w:rPr>
  </w:style>
  <w:style w:type="table" w:styleId="Tablaconcuadrcula2-nfasis1">
    <w:name w:val="Grid Table 2 Accent 1"/>
    <w:basedOn w:val="Tablanormal"/>
    <w:uiPriority w:val="47"/>
    <w:rsid w:val="0027059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3-nfasis1">
    <w:name w:val="Grid Table 3 Accent 1"/>
    <w:basedOn w:val="Tablanormal"/>
    <w:uiPriority w:val="48"/>
    <w:rsid w:val="0027059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4-nfasis1">
    <w:name w:val="Grid Table 4 Accent 1"/>
    <w:basedOn w:val="Tablanormal"/>
    <w:uiPriority w:val="49"/>
    <w:rsid w:val="0027059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
    <w:name w:val="Table Grid"/>
    <w:basedOn w:val="Tablanormal"/>
    <w:uiPriority w:val="39"/>
    <w:rsid w:val="000B37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destacada">
    <w:name w:val="Intense Quote"/>
    <w:basedOn w:val="Normal"/>
    <w:next w:val="Normal"/>
    <w:link w:val="CitadestacadaCar"/>
    <w:uiPriority w:val="30"/>
    <w:qFormat/>
    <w:rsid w:val="0061734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617345"/>
    <w:rPr>
      <w:rFonts w:ascii="Franklin Gothic Medium" w:eastAsia="Franklin Gothic Medium" w:hAnsi="Franklin Gothic Medium" w:cs="Franklin Gothic Medium"/>
      <w:i/>
      <w:iCs/>
      <w:color w:val="4F81BD" w:themeColor="accent1"/>
      <w:lang w:val="es-ES"/>
    </w:rPr>
  </w:style>
  <w:style w:type="character" w:styleId="Hipervnculo">
    <w:name w:val="Hyperlink"/>
    <w:basedOn w:val="Fuentedeprrafopredeter"/>
    <w:uiPriority w:val="99"/>
    <w:unhideWhenUsed/>
    <w:rsid w:val="003D3C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21848">
      <w:bodyDiv w:val="1"/>
      <w:marLeft w:val="0"/>
      <w:marRight w:val="0"/>
      <w:marTop w:val="0"/>
      <w:marBottom w:val="0"/>
      <w:divBdr>
        <w:top w:val="none" w:sz="0" w:space="0" w:color="auto"/>
        <w:left w:val="none" w:sz="0" w:space="0" w:color="auto"/>
        <w:bottom w:val="none" w:sz="0" w:space="0" w:color="auto"/>
        <w:right w:val="none" w:sz="0" w:space="0" w:color="auto"/>
      </w:divBdr>
    </w:div>
    <w:div w:id="95486621">
      <w:bodyDiv w:val="1"/>
      <w:marLeft w:val="0"/>
      <w:marRight w:val="0"/>
      <w:marTop w:val="0"/>
      <w:marBottom w:val="0"/>
      <w:divBdr>
        <w:top w:val="none" w:sz="0" w:space="0" w:color="auto"/>
        <w:left w:val="none" w:sz="0" w:space="0" w:color="auto"/>
        <w:bottom w:val="none" w:sz="0" w:space="0" w:color="auto"/>
        <w:right w:val="none" w:sz="0" w:space="0" w:color="auto"/>
      </w:divBdr>
    </w:div>
    <w:div w:id="112675041">
      <w:bodyDiv w:val="1"/>
      <w:marLeft w:val="0"/>
      <w:marRight w:val="0"/>
      <w:marTop w:val="0"/>
      <w:marBottom w:val="0"/>
      <w:divBdr>
        <w:top w:val="none" w:sz="0" w:space="0" w:color="auto"/>
        <w:left w:val="none" w:sz="0" w:space="0" w:color="auto"/>
        <w:bottom w:val="none" w:sz="0" w:space="0" w:color="auto"/>
        <w:right w:val="none" w:sz="0" w:space="0" w:color="auto"/>
      </w:divBdr>
    </w:div>
    <w:div w:id="176696807">
      <w:bodyDiv w:val="1"/>
      <w:marLeft w:val="0"/>
      <w:marRight w:val="0"/>
      <w:marTop w:val="0"/>
      <w:marBottom w:val="0"/>
      <w:divBdr>
        <w:top w:val="none" w:sz="0" w:space="0" w:color="auto"/>
        <w:left w:val="none" w:sz="0" w:space="0" w:color="auto"/>
        <w:bottom w:val="none" w:sz="0" w:space="0" w:color="auto"/>
        <w:right w:val="none" w:sz="0" w:space="0" w:color="auto"/>
      </w:divBdr>
    </w:div>
    <w:div w:id="292366014">
      <w:bodyDiv w:val="1"/>
      <w:marLeft w:val="0"/>
      <w:marRight w:val="0"/>
      <w:marTop w:val="0"/>
      <w:marBottom w:val="0"/>
      <w:divBdr>
        <w:top w:val="none" w:sz="0" w:space="0" w:color="auto"/>
        <w:left w:val="none" w:sz="0" w:space="0" w:color="auto"/>
        <w:bottom w:val="none" w:sz="0" w:space="0" w:color="auto"/>
        <w:right w:val="none" w:sz="0" w:space="0" w:color="auto"/>
      </w:divBdr>
    </w:div>
    <w:div w:id="297227038">
      <w:bodyDiv w:val="1"/>
      <w:marLeft w:val="0"/>
      <w:marRight w:val="0"/>
      <w:marTop w:val="0"/>
      <w:marBottom w:val="0"/>
      <w:divBdr>
        <w:top w:val="none" w:sz="0" w:space="0" w:color="auto"/>
        <w:left w:val="none" w:sz="0" w:space="0" w:color="auto"/>
        <w:bottom w:val="none" w:sz="0" w:space="0" w:color="auto"/>
        <w:right w:val="none" w:sz="0" w:space="0" w:color="auto"/>
      </w:divBdr>
    </w:div>
    <w:div w:id="480854192">
      <w:bodyDiv w:val="1"/>
      <w:marLeft w:val="0"/>
      <w:marRight w:val="0"/>
      <w:marTop w:val="0"/>
      <w:marBottom w:val="0"/>
      <w:divBdr>
        <w:top w:val="none" w:sz="0" w:space="0" w:color="auto"/>
        <w:left w:val="none" w:sz="0" w:space="0" w:color="auto"/>
        <w:bottom w:val="none" w:sz="0" w:space="0" w:color="auto"/>
        <w:right w:val="none" w:sz="0" w:space="0" w:color="auto"/>
      </w:divBdr>
    </w:div>
    <w:div w:id="534002983">
      <w:bodyDiv w:val="1"/>
      <w:marLeft w:val="0"/>
      <w:marRight w:val="0"/>
      <w:marTop w:val="0"/>
      <w:marBottom w:val="0"/>
      <w:divBdr>
        <w:top w:val="none" w:sz="0" w:space="0" w:color="auto"/>
        <w:left w:val="none" w:sz="0" w:space="0" w:color="auto"/>
        <w:bottom w:val="none" w:sz="0" w:space="0" w:color="auto"/>
        <w:right w:val="none" w:sz="0" w:space="0" w:color="auto"/>
      </w:divBdr>
    </w:div>
    <w:div w:id="640618426">
      <w:bodyDiv w:val="1"/>
      <w:marLeft w:val="0"/>
      <w:marRight w:val="0"/>
      <w:marTop w:val="0"/>
      <w:marBottom w:val="0"/>
      <w:divBdr>
        <w:top w:val="none" w:sz="0" w:space="0" w:color="auto"/>
        <w:left w:val="none" w:sz="0" w:space="0" w:color="auto"/>
        <w:bottom w:val="none" w:sz="0" w:space="0" w:color="auto"/>
        <w:right w:val="none" w:sz="0" w:space="0" w:color="auto"/>
      </w:divBdr>
    </w:div>
    <w:div w:id="678124720">
      <w:bodyDiv w:val="1"/>
      <w:marLeft w:val="0"/>
      <w:marRight w:val="0"/>
      <w:marTop w:val="0"/>
      <w:marBottom w:val="0"/>
      <w:divBdr>
        <w:top w:val="none" w:sz="0" w:space="0" w:color="auto"/>
        <w:left w:val="none" w:sz="0" w:space="0" w:color="auto"/>
        <w:bottom w:val="none" w:sz="0" w:space="0" w:color="auto"/>
        <w:right w:val="none" w:sz="0" w:space="0" w:color="auto"/>
      </w:divBdr>
    </w:div>
    <w:div w:id="685788195">
      <w:bodyDiv w:val="1"/>
      <w:marLeft w:val="0"/>
      <w:marRight w:val="0"/>
      <w:marTop w:val="0"/>
      <w:marBottom w:val="0"/>
      <w:divBdr>
        <w:top w:val="none" w:sz="0" w:space="0" w:color="auto"/>
        <w:left w:val="none" w:sz="0" w:space="0" w:color="auto"/>
        <w:bottom w:val="none" w:sz="0" w:space="0" w:color="auto"/>
        <w:right w:val="none" w:sz="0" w:space="0" w:color="auto"/>
      </w:divBdr>
    </w:div>
    <w:div w:id="828866492">
      <w:bodyDiv w:val="1"/>
      <w:marLeft w:val="0"/>
      <w:marRight w:val="0"/>
      <w:marTop w:val="0"/>
      <w:marBottom w:val="0"/>
      <w:divBdr>
        <w:top w:val="none" w:sz="0" w:space="0" w:color="auto"/>
        <w:left w:val="none" w:sz="0" w:space="0" w:color="auto"/>
        <w:bottom w:val="none" w:sz="0" w:space="0" w:color="auto"/>
        <w:right w:val="none" w:sz="0" w:space="0" w:color="auto"/>
      </w:divBdr>
    </w:div>
    <w:div w:id="917639644">
      <w:bodyDiv w:val="1"/>
      <w:marLeft w:val="0"/>
      <w:marRight w:val="0"/>
      <w:marTop w:val="0"/>
      <w:marBottom w:val="0"/>
      <w:divBdr>
        <w:top w:val="none" w:sz="0" w:space="0" w:color="auto"/>
        <w:left w:val="none" w:sz="0" w:space="0" w:color="auto"/>
        <w:bottom w:val="none" w:sz="0" w:space="0" w:color="auto"/>
        <w:right w:val="none" w:sz="0" w:space="0" w:color="auto"/>
      </w:divBdr>
    </w:div>
    <w:div w:id="1061908777">
      <w:bodyDiv w:val="1"/>
      <w:marLeft w:val="0"/>
      <w:marRight w:val="0"/>
      <w:marTop w:val="0"/>
      <w:marBottom w:val="0"/>
      <w:divBdr>
        <w:top w:val="none" w:sz="0" w:space="0" w:color="auto"/>
        <w:left w:val="none" w:sz="0" w:space="0" w:color="auto"/>
        <w:bottom w:val="none" w:sz="0" w:space="0" w:color="auto"/>
        <w:right w:val="none" w:sz="0" w:space="0" w:color="auto"/>
      </w:divBdr>
    </w:div>
    <w:div w:id="1300651863">
      <w:bodyDiv w:val="1"/>
      <w:marLeft w:val="0"/>
      <w:marRight w:val="0"/>
      <w:marTop w:val="0"/>
      <w:marBottom w:val="0"/>
      <w:divBdr>
        <w:top w:val="none" w:sz="0" w:space="0" w:color="auto"/>
        <w:left w:val="none" w:sz="0" w:space="0" w:color="auto"/>
        <w:bottom w:val="none" w:sz="0" w:space="0" w:color="auto"/>
        <w:right w:val="none" w:sz="0" w:space="0" w:color="auto"/>
      </w:divBdr>
    </w:div>
    <w:div w:id="1334525802">
      <w:bodyDiv w:val="1"/>
      <w:marLeft w:val="0"/>
      <w:marRight w:val="0"/>
      <w:marTop w:val="0"/>
      <w:marBottom w:val="0"/>
      <w:divBdr>
        <w:top w:val="none" w:sz="0" w:space="0" w:color="auto"/>
        <w:left w:val="none" w:sz="0" w:space="0" w:color="auto"/>
        <w:bottom w:val="none" w:sz="0" w:space="0" w:color="auto"/>
        <w:right w:val="none" w:sz="0" w:space="0" w:color="auto"/>
      </w:divBdr>
    </w:div>
    <w:div w:id="1352801771">
      <w:bodyDiv w:val="1"/>
      <w:marLeft w:val="0"/>
      <w:marRight w:val="0"/>
      <w:marTop w:val="0"/>
      <w:marBottom w:val="0"/>
      <w:divBdr>
        <w:top w:val="none" w:sz="0" w:space="0" w:color="auto"/>
        <w:left w:val="none" w:sz="0" w:space="0" w:color="auto"/>
        <w:bottom w:val="none" w:sz="0" w:space="0" w:color="auto"/>
        <w:right w:val="none" w:sz="0" w:space="0" w:color="auto"/>
      </w:divBdr>
    </w:div>
    <w:div w:id="1574582285">
      <w:bodyDiv w:val="1"/>
      <w:marLeft w:val="0"/>
      <w:marRight w:val="0"/>
      <w:marTop w:val="0"/>
      <w:marBottom w:val="0"/>
      <w:divBdr>
        <w:top w:val="none" w:sz="0" w:space="0" w:color="auto"/>
        <w:left w:val="none" w:sz="0" w:space="0" w:color="auto"/>
        <w:bottom w:val="none" w:sz="0" w:space="0" w:color="auto"/>
        <w:right w:val="none" w:sz="0" w:space="0" w:color="auto"/>
      </w:divBdr>
    </w:div>
    <w:div w:id="1741558517">
      <w:bodyDiv w:val="1"/>
      <w:marLeft w:val="0"/>
      <w:marRight w:val="0"/>
      <w:marTop w:val="0"/>
      <w:marBottom w:val="0"/>
      <w:divBdr>
        <w:top w:val="none" w:sz="0" w:space="0" w:color="auto"/>
        <w:left w:val="none" w:sz="0" w:space="0" w:color="auto"/>
        <w:bottom w:val="none" w:sz="0" w:space="0" w:color="auto"/>
        <w:right w:val="none" w:sz="0" w:space="0" w:color="auto"/>
      </w:divBdr>
    </w:div>
    <w:div w:id="1890267466">
      <w:bodyDiv w:val="1"/>
      <w:marLeft w:val="0"/>
      <w:marRight w:val="0"/>
      <w:marTop w:val="0"/>
      <w:marBottom w:val="0"/>
      <w:divBdr>
        <w:top w:val="none" w:sz="0" w:space="0" w:color="auto"/>
        <w:left w:val="none" w:sz="0" w:space="0" w:color="auto"/>
        <w:bottom w:val="none" w:sz="0" w:space="0" w:color="auto"/>
        <w:right w:val="none" w:sz="0" w:space="0" w:color="auto"/>
      </w:divBdr>
    </w:div>
    <w:div w:id="1903366384">
      <w:bodyDiv w:val="1"/>
      <w:marLeft w:val="0"/>
      <w:marRight w:val="0"/>
      <w:marTop w:val="0"/>
      <w:marBottom w:val="0"/>
      <w:divBdr>
        <w:top w:val="none" w:sz="0" w:space="0" w:color="auto"/>
        <w:left w:val="none" w:sz="0" w:space="0" w:color="auto"/>
        <w:bottom w:val="none" w:sz="0" w:space="0" w:color="auto"/>
        <w:right w:val="none" w:sz="0" w:space="0" w:color="auto"/>
      </w:divBdr>
    </w:div>
    <w:div w:id="20255212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esidencia@cabocorrientes.gob.m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61E2B-5A8D-4213-ABFD-1DFF8798F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3910</Words>
  <Characters>21511</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Presidencia</dc:creator>
  <cp:keywords/>
  <dc:description/>
  <cp:lastModifiedBy>DF</cp:lastModifiedBy>
  <cp:revision>2</cp:revision>
  <dcterms:created xsi:type="dcterms:W3CDTF">2025-11-20T19:40:00Z</dcterms:created>
  <dcterms:modified xsi:type="dcterms:W3CDTF">2025-11-20T19:40:00Z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2024-02-14T00:00:00Z</vt:filetime>
  </property>
  <property fmtid="{D5CDD505-2E9C-101B-9397-08002B2CF9AE}" pid="3" name="Creator">
    <vt:lpwstr>Nitro PDF Pro 14 (14.9.0.8)</vt:lpwstr>
  </property>
  <property fmtid="{D5CDD505-2E9C-101B-9397-08002B2CF9AE}" pid="4" name="LastSaved">
    <vt:filetime>2024-10-31T00:00:00Z</vt:filetime>
  </property>
</Properties>
</file>